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AF" w:rsidRPr="002476AF" w:rsidRDefault="002476AF" w:rsidP="002476AF">
      <w:pPr>
        <w:jc w:val="center"/>
        <w:rPr>
          <w:rFonts w:eastAsia="Calibri"/>
          <w:b/>
          <w:u w:val="single"/>
          <w:lang w:eastAsia="en-US"/>
        </w:rPr>
      </w:pPr>
      <w:bookmarkStart w:id="0" w:name="_GoBack"/>
      <w:bookmarkEnd w:id="0"/>
      <w:r w:rsidRPr="002476AF">
        <w:rPr>
          <w:rFonts w:eastAsia="Calibri"/>
          <w:b/>
          <w:u w:val="single"/>
          <w:lang w:eastAsia="en-US"/>
        </w:rPr>
        <w:t xml:space="preserve">Административные процедуры, осуществляемые </w:t>
      </w:r>
      <w:r w:rsidRPr="002476AF">
        <w:rPr>
          <w:rFonts w:eastAsia="Calibri"/>
          <w:b/>
          <w:u w:val="single"/>
          <w:lang w:val="be-BY" w:eastAsia="en-US"/>
        </w:rPr>
        <w:t>Хальчанским</w:t>
      </w:r>
      <w:r w:rsidRPr="002476AF">
        <w:rPr>
          <w:rFonts w:eastAsia="Calibri"/>
          <w:b/>
          <w:u w:val="single"/>
          <w:lang w:eastAsia="en-US"/>
        </w:rPr>
        <w:t xml:space="preserve"> сельским исполнительным комитетом</w:t>
      </w:r>
    </w:p>
    <w:p w:rsidR="002476AF" w:rsidRPr="002476AF" w:rsidRDefault="002476AF" w:rsidP="002476AF">
      <w:pPr>
        <w:jc w:val="center"/>
        <w:rPr>
          <w:rFonts w:eastAsia="Calibri"/>
          <w:b/>
          <w:u w:val="single"/>
          <w:lang w:eastAsia="en-US"/>
        </w:rPr>
      </w:pPr>
    </w:p>
    <w:p w:rsidR="002476AF" w:rsidRPr="002476AF" w:rsidRDefault="002476AF" w:rsidP="002476AF">
      <w:pPr>
        <w:numPr>
          <w:ilvl w:val="0"/>
          <w:numId w:val="2"/>
        </w:numPr>
        <w:spacing w:after="200" w:line="276" w:lineRule="auto"/>
        <w:jc w:val="center"/>
        <w:rPr>
          <w:rFonts w:eastAsia="Calibri"/>
          <w:b/>
          <w:u w:val="single"/>
          <w:lang w:eastAsia="en-US"/>
        </w:rPr>
      </w:pPr>
      <w:r w:rsidRPr="002476AF">
        <w:rPr>
          <w:rFonts w:eastAsia="Calibri"/>
          <w:b/>
          <w:lang w:eastAsia="en-US"/>
        </w:rPr>
        <w:t>ЖИЛИЩНЫЕ ПРАВООТНОШЕНИЯ</w:t>
      </w:r>
    </w:p>
    <w:p w:rsidR="002476AF" w:rsidRPr="002476AF" w:rsidRDefault="002476AF" w:rsidP="002476AF">
      <w:pPr>
        <w:jc w:val="both"/>
        <w:rPr>
          <w:rFonts w:eastAsia="Calibri"/>
          <w:b/>
          <w:sz w:val="28"/>
          <w:szCs w:val="28"/>
          <w:u w:val="single"/>
          <w:lang w:eastAsia="en-US"/>
        </w:rPr>
      </w:pPr>
      <w:r w:rsidRPr="002476AF">
        <w:rPr>
          <w:rFonts w:eastAsia="Calibri"/>
          <w:b/>
          <w:sz w:val="28"/>
          <w:szCs w:val="28"/>
          <w:u w:val="single"/>
          <w:lang w:eastAsia="en-US"/>
        </w:rPr>
        <w:t>Принятие решения:</w:t>
      </w:r>
    </w:p>
    <w:p w:rsidR="002476AF" w:rsidRPr="002476AF" w:rsidRDefault="002476AF" w:rsidP="002476AF">
      <w:pPr>
        <w:jc w:val="both"/>
        <w:rPr>
          <w:rFonts w:eastAsia="Calibri"/>
          <w:b/>
          <w:color w:val="FF0000"/>
          <w:lang w:eastAsia="en-US"/>
        </w:rPr>
      </w:pPr>
      <w:r w:rsidRPr="002476AF">
        <w:rPr>
          <w:rFonts w:eastAsia="Calibri"/>
          <w:color w:val="FF0000"/>
          <w:lang w:eastAsia="en-US"/>
        </w:rPr>
        <w:t>Административная процедура:</w:t>
      </w:r>
      <w:r w:rsidRPr="002476AF">
        <w:rPr>
          <w:rFonts w:ascii="Calibri" w:eastAsia="Calibri" w:hAnsi="Calibri"/>
          <w:sz w:val="20"/>
          <w:szCs w:val="20"/>
          <w:lang w:eastAsia="en-US"/>
        </w:rPr>
        <w:t xml:space="preserve"> </w:t>
      </w:r>
      <w:r w:rsidRPr="002476AF">
        <w:rPr>
          <w:rFonts w:eastAsia="Calibri"/>
          <w:b/>
          <w:lang w:eastAsia="en-US"/>
        </w:rPr>
        <w:t>1.1.2</w:t>
      </w:r>
      <w:r w:rsidRPr="002476AF">
        <w:rPr>
          <w:rFonts w:eastAsia="Calibri"/>
          <w:b/>
          <w:vertAlign w:val="superscript"/>
          <w:lang w:eastAsia="en-US"/>
        </w:rPr>
        <w:t>2</w:t>
      </w:r>
      <w:r w:rsidRPr="002476AF">
        <w:rPr>
          <w:rFonts w:eastAsia="Calibri"/>
          <w:b/>
          <w:lang w:eastAsia="en-US"/>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rPr>
                <w:rFonts w:eastAsia="Calibri"/>
              </w:rPr>
            </w:pPr>
            <w:r w:rsidRPr="002476AF">
              <w:rPr>
                <w:rFonts w:eastAsia="Calibri"/>
              </w:rPr>
              <w:t>заявление</w:t>
            </w:r>
            <w:r w:rsidRPr="002476AF">
              <w:rPr>
                <w:rFonts w:eastAsia="Calibri"/>
              </w:rPr>
              <w:br/>
            </w:r>
            <w:r w:rsidRPr="002476AF">
              <w:rPr>
                <w:rFonts w:eastAsia="Calibri"/>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476AF">
              <w:rPr>
                <w:rFonts w:eastAsia="Calibri"/>
              </w:rPr>
              <w:br/>
            </w:r>
            <w:r w:rsidRPr="002476AF">
              <w:rPr>
                <w:rFonts w:eastAsia="Calibri"/>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2476AF">
              <w:rPr>
                <w:rFonts w:eastAsia="Calibri"/>
              </w:rPr>
              <w:br/>
            </w:r>
            <w:r w:rsidRPr="002476AF">
              <w:rPr>
                <w:rFonts w:eastAsia="Calibri"/>
              </w:rPr>
              <w:br/>
              <w:t>документ, подтверждающий право собственности на жилое помещение, долю (доли) в праве собственности на него</w:t>
            </w:r>
            <w:r w:rsidRPr="002476AF">
              <w:rPr>
                <w:rFonts w:eastAsia="Calibri"/>
              </w:rPr>
              <w:br/>
            </w:r>
            <w:r w:rsidRPr="002476AF">
              <w:rPr>
                <w:rFonts w:eastAsia="Calibri"/>
              </w:rPr>
              <w:br/>
              <w:t xml:space="preserve">документы, подтверждающие основания для отчуждения жилого помещения, доли (долей) в праве собственности на него </w:t>
            </w:r>
            <w:r w:rsidRPr="002476AF">
              <w:rPr>
                <w:rFonts w:eastAsia="Calibri"/>
              </w:rPr>
              <w:lastRenderedPageBreak/>
              <w:t>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rPr>
                <w:rFonts w:eastAsia="Calibri"/>
              </w:rPr>
            </w:pPr>
            <w:r w:rsidRPr="002476AF">
              <w:rPr>
                <w:rFonts w:eastAsia="Calibri"/>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rPr>
                <w:rFonts w:eastAsia="Calibri"/>
              </w:rPr>
            </w:pPr>
            <w:r w:rsidRPr="002476AF">
              <w:rPr>
                <w:rFonts w:eastAsia="Calibri"/>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rPr>
                <w:rFonts w:eastAsia="Calibri"/>
              </w:rPr>
            </w:pPr>
            <w:r w:rsidRPr="002476AF">
              <w:rPr>
                <w:rFonts w:eastAsia="Calibri"/>
              </w:rPr>
              <w:t>единовременно</w:t>
            </w:r>
          </w:p>
        </w:tc>
        <w:tc>
          <w:tcPr>
            <w:tcW w:w="194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2476AF">
            <w:pPr>
              <w:ind w:right="-70"/>
              <w:jc w:val="both"/>
              <w:rPr>
                <w:rFonts w:eastAsia="Calibri"/>
                <w:lang w:eastAsia="en-US"/>
              </w:rPr>
            </w:pPr>
            <w:r>
              <w:rPr>
                <w:rFonts w:eastAsia="Calibri"/>
                <w:lang w:eastAsia="en-US"/>
              </w:rPr>
              <w:t>Желтоногин</w:t>
            </w:r>
          </w:p>
          <w:p w:rsidR="002476AF" w:rsidRPr="002476AF" w:rsidRDefault="000855EC" w:rsidP="002476AF">
            <w:pPr>
              <w:ind w:right="-70"/>
              <w:jc w:val="both"/>
              <w:rPr>
                <w:rFonts w:eastAsia="Calibri"/>
                <w:lang w:eastAsia="en-US"/>
              </w:rPr>
            </w:pPr>
            <w:r>
              <w:rPr>
                <w:rFonts w:eastAsia="Calibri"/>
                <w:lang w:eastAsia="en-US"/>
              </w:rPr>
              <w:t>Виталий</w:t>
            </w:r>
            <w:r w:rsidR="002476AF" w:rsidRPr="002476AF">
              <w:rPr>
                <w:rFonts w:eastAsia="Calibri"/>
                <w:lang w:eastAsia="en-US"/>
              </w:rPr>
              <w:t xml:space="preserve"> 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ind w:right="-70"/>
              <w:jc w:val="both"/>
            </w:pPr>
            <w:r w:rsidRPr="002476AF">
              <w:rPr>
                <w:rFonts w:eastAsia="Calibri"/>
                <w:lang w:eastAsia="en-US"/>
              </w:rPr>
              <w:t>пл.Победы, 1</w:t>
            </w:r>
            <w:r w:rsidRPr="002476AF">
              <w:t xml:space="preserve">  </w:t>
            </w:r>
          </w:p>
        </w:tc>
      </w:tr>
    </w:tbl>
    <w:p w:rsid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Административная процедура:</w:t>
      </w:r>
      <w:r w:rsidRPr="002476AF">
        <w:rPr>
          <w:rFonts w:eastAsia="Calibri"/>
          <w:lang w:eastAsia="en-US"/>
        </w:rPr>
        <w:t xml:space="preserve"> </w:t>
      </w:r>
      <w:r w:rsidRPr="002476AF">
        <w:rPr>
          <w:rFonts w:eastAsia="Calibri"/>
          <w:b/>
          <w:lang w:eastAsia="en-US"/>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2476AF">
              <w:rPr>
                <w:rFonts w:eastAsia="Calibri"/>
              </w:rPr>
              <w:br/>
            </w:r>
            <w:r w:rsidRPr="002476AF">
              <w:rPr>
                <w:rFonts w:eastAsia="Calibri"/>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w:t>
            </w:r>
            <w:r w:rsidRPr="002476AF">
              <w:rPr>
                <w:rFonts w:eastAsia="Calibri"/>
              </w:rPr>
              <w:lastRenderedPageBreak/>
              <w:t>условий (в случае уменьшения состава семьи)</w:t>
            </w:r>
            <w:r w:rsidRPr="002476AF">
              <w:rPr>
                <w:rFonts w:eastAsia="Calibri"/>
              </w:rPr>
              <w:br/>
            </w:r>
            <w:r w:rsidRPr="002476AF">
              <w:rPr>
                <w:rFonts w:eastAsia="Calibri"/>
              </w:rPr>
              <w:br/>
              <w:t>документы, подтверждающие право на внеочередное или первоочередное предоставление жилого помещения, – в случае наличия такого права</w:t>
            </w:r>
            <w:r w:rsidRPr="002476AF">
              <w:rPr>
                <w:rFonts w:eastAsia="Calibri"/>
              </w:rPr>
              <w:br/>
            </w:r>
            <w:r w:rsidRPr="002476AF">
              <w:rPr>
                <w:rFonts w:eastAsia="Calibri"/>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2476AF">
              <w:rPr>
                <w:rFonts w:eastAsia="Calibri"/>
              </w:rPr>
              <w:br/>
            </w:r>
            <w:r w:rsidRPr="002476AF">
              <w:rPr>
                <w:rFonts w:eastAsia="Calibri"/>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2476AF">
              <w:rPr>
                <w:rFonts w:eastAsia="Calibri"/>
              </w:rPr>
              <w:br/>
            </w:r>
            <w:r w:rsidRPr="002476AF">
              <w:rPr>
                <w:rFonts w:eastAsia="Calibri"/>
              </w:rPr>
              <w:br/>
              <w:t>согласие совершеннолетнего члена семьи, на которого производится переоформление очереди</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194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ind w:right="-70"/>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color w:val="FF0000"/>
          <w:lang w:eastAsia="en-US"/>
        </w:rPr>
      </w:pPr>
      <w:r w:rsidRPr="002476AF">
        <w:rPr>
          <w:rFonts w:eastAsia="Calibri"/>
          <w:color w:val="FF0000"/>
          <w:lang w:eastAsia="en-US"/>
        </w:rPr>
        <w:t>Административная процедура:</w:t>
      </w:r>
      <w:r w:rsidRPr="002476AF">
        <w:rPr>
          <w:rFonts w:eastAsia="Calibri"/>
          <w:lang w:eastAsia="en-US"/>
        </w:rPr>
        <w:t xml:space="preserve"> </w:t>
      </w:r>
      <w:r w:rsidRPr="002476AF">
        <w:rPr>
          <w:rFonts w:eastAsia="Calibri"/>
          <w:b/>
          <w:lang w:eastAsia="en-US"/>
        </w:rPr>
        <w:t>1.1.7. о снятии граждан с учета нуждающихся в улучшении жилищных условий</w:t>
      </w:r>
    </w:p>
    <w:p w:rsidR="002476AF" w:rsidRPr="002476AF" w:rsidRDefault="002476AF" w:rsidP="002476AF">
      <w:pPr>
        <w:jc w:val="both"/>
        <w:rPr>
          <w:rFonts w:eastAsia="Calibri"/>
          <w:b/>
          <w:lang w:eastAsia="en-US"/>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gridCol w:w="2124"/>
        <w:gridCol w:w="2446"/>
        <w:gridCol w:w="1953"/>
        <w:gridCol w:w="1891"/>
      </w:tblGrid>
      <w:tr w:rsidR="002476AF" w:rsidRPr="002476AF" w:rsidTr="002476AF">
        <w:tc>
          <w:tcPr>
            <w:tcW w:w="7359"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4"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46"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953"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189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59"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 xml:space="preserve">заявление, подписанное гражданином и совершеннолетними членами его семьи, совместно состоящими на учете нуждающихся в </w:t>
            </w:r>
            <w:r w:rsidRPr="002476AF">
              <w:rPr>
                <w:rFonts w:eastAsia="Calibri"/>
              </w:rPr>
              <w:lastRenderedPageBreak/>
              <w:t>улучшении жилищных условий</w:t>
            </w:r>
            <w:r w:rsidRPr="002476AF">
              <w:rPr>
                <w:rFonts w:eastAsia="Calibri"/>
              </w:rPr>
              <w:br/>
            </w:r>
            <w:r w:rsidRPr="002476AF">
              <w:rPr>
                <w:rFonts w:eastAsia="Calibri"/>
              </w:rPr>
              <w:br/>
              <w:t>паспорта или иные документы, удостоверяющие личность всех совершеннолетних граждан</w:t>
            </w:r>
          </w:p>
        </w:tc>
        <w:tc>
          <w:tcPr>
            <w:tcW w:w="2124"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бесплатно</w:t>
            </w:r>
          </w:p>
        </w:tc>
        <w:tc>
          <w:tcPr>
            <w:tcW w:w="2446"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15 дней со дня подачи заявления</w:t>
            </w:r>
          </w:p>
        </w:tc>
        <w:tc>
          <w:tcPr>
            <w:tcW w:w="1953"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189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w:t>
            </w:r>
            <w:r w:rsidRPr="002476AF">
              <w:rPr>
                <w:rFonts w:eastAsia="Calibri"/>
                <w:lang w:eastAsia="en-US"/>
              </w:rPr>
              <w:lastRenderedPageBreak/>
              <w:t xml:space="preserve">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color w:val="FF0000"/>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1.1.29. о предоставлении безналичных жилищных субсидий</w:t>
      </w:r>
      <w:r w:rsidRPr="002476AF">
        <w:rPr>
          <w:rFonts w:eastAsia="Calibri"/>
          <w:b/>
          <w:color w:val="FF0000"/>
          <w:lang w:eastAsia="en-US"/>
        </w:rPr>
        <w:t xml:space="preserve"> </w:t>
      </w:r>
    </w:p>
    <w:p w:rsidR="002476AF" w:rsidRPr="002476AF" w:rsidRDefault="002476AF" w:rsidP="002476AF">
      <w:pPr>
        <w:jc w:val="both"/>
        <w:rPr>
          <w:rFonts w:eastAsia="Calibri"/>
          <w:b/>
          <w:color w:val="FF0000"/>
          <w:lang w:eastAsia="en-US"/>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w:t>
            </w:r>
            <w:r w:rsidRPr="002476AF">
              <w:rPr>
                <w:rFonts w:eastAsia="Calibri"/>
              </w:rPr>
              <w:br/>
            </w:r>
            <w:r w:rsidRPr="002476AF">
              <w:rPr>
                <w:rFonts w:eastAsia="Calibri"/>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w:t>
            </w:r>
            <w:r w:rsidRPr="002476AF">
              <w:rPr>
                <w:rFonts w:eastAsia="Calibri"/>
              </w:rPr>
              <w:lastRenderedPageBreak/>
              <w:t>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2476AF">
              <w:rPr>
                <w:rFonts w:eastAsia="Calibri"/>
              </w:rPr>
              <w:br/>
            </w:r>
            <w:r w:rsidRPr="002476AF">
              <w:rPr>
                <w:rFonts w:eastAsia="Calibri"/>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2476AF">
              <w:rPr>
                <w:rFonts w:eastAsia="Calibri"/>
              </w:rPr>
              <w:br/>
            </w:r>
            <w:r w:rsidRPr="002476AF">
              <w:rPr>
                <w:rFonts w:eastAsia="Calibri"/>
              </w:rPr>
              <w:br/>
              <w:t>копия решения суда о расторжении брака или свидетельство о расторжении брака – для лиц, расторгнувших брак</w:t>
            </w:r>
            <w:r w:rsidRPr="002476AF">
              <w:rPr>
                <w:rFonts w:eastAsia="Calibri"/>
              </w:rPr>
              <w:br/>
            </w:r>
            <w:r w:rsidRPr="002476AF">
              <w:rPr>
                <w:rFonts w:eastAsia="Calibri"/>
              </w:rPr>
              <w:br/>
              <w:t>трудовая книжка (при ее наличии) – для неработающих граждан старше 18 лет, неработающих членов семьи старше 18 лет</w:t>
            </w:r>
            <w:r w:rsidRPr="002476AF">
              <w:rPr>
                <w:rFonts w:eastAsia="Calibri"/>
              </w:rPr>
              <w:br/>
            </w:r>
            <w:r w:rsidRPr="002476AF">
              <w:rPr>
                <w:rFonts w:eastAsia="Calibri"/>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2476AF">
              <w:rPr>
                <w:rFonts w:eastAsia="Calibri"/>
              </w:rPr>
              <w:br/>
            </w:r>
            <w:r w:rsidRPr="002476AF">
              <w:rPr>
                <w:rFonts w:eastAsia="Calibri"/>
              </w:rPr>
              <w:br/>
              <w:t>специальное разрешение (лицензия) на осуществление адвокатской деятельности – для адвокатов</w:t>
            </w:r>
            <w:r w:rsidRPr="002476AF">
              <w:rPr>
                <w:rFonts w:eastAsia="Calibri"/>
              </w:rPr>
              <w:br/>
            </w:r>
            <w:r w:rsidRPr="002476AF">
              <w:rPr>
                <w:rFonts w:eastAsia="Calibri"/>
              </w:rPr>
              <w:br/>
              <w:t>пенсионное удостоверение – для пенсионеров</w:t>
            </w:r>
            <w:r w:rsidRPr="002476AF">
              <w:rPr>
                <w:rFonts w:eastAsia="Calibri"/>
              </w:rPr>
              <w:br/>
            </w:r>
            <w:r w:rsidRPr="002476AF">
              <w:rPr>
                <w:rFonts w:eastAsia="Calibri"/>
              </w:rPr>
              <w:br/>
              <w:t>удостоверение инвалида – для инвалидов</w:t>
            </w:r>
            <w:r w:rsidRPr="002476AF">
              <w:rPr>
                <w:rFonts w:eastAsia="Calibri"/>
              </w:rPr>
              <w:br/>
            </w:r>
            <w:r w:rsidRPr="002476AF">
              <w:rPr>
                <w:rFonts w:eastAsia="Calibri"/>
              </w:rPr>
              <w:br/>
              <w:t xml:space="preserve">сведения о полученных доходах каждого члена семьи за последние 6 месяцев, предшествующих месяцу обращения </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 xml:space="preserve">10 рабочих дней со дня подачи заявления, а в случае запроса документов и (или) сведений от других государственных органов, иных </w:t>
            </w:r>
            <w:r w:rsidRPr="002476AF">
              <w:rPr>
                <w:rFonts w:eastAsia="Calibri"/>
              </w:rPr>
              <w:lastRenderedPageBreak/>
              <w:t>организаций – 15 рабочих дней со дня подачи заявления</w:t>
            </w:r>
            <w:r w:rsidRPr="002476AF">
              <w:rPr>
                <w:rFonts w:eastAsia="Calibri"/>
              </w:rPr>
              <w:br/>
            </w:r>
            <w:r w:rsidRPr="002476AF">
              <w:rPr>
                <w:rFonts w:eastAsia="Calibri"/>
              </w:rPr>
              <w:br/>
              <w:t>в случае проведения проверки представленных документов и (или) сведений – 20 рабочих дней со дня подачи заявления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 xml:space="preserve">6 месяцев </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lastRenderedPageBreak/>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9E775A" w:rsidRDefault="009E775A" w:rsidP="002476AF">
      <w:pPr>
        <w:jc w:val="both"/>
        <w:rPr>
          <w:rFonts w:eastAsia="Calibri"/>
          <w:color w:val="FF0000"/>
          <w:lang w:val="be-BY" w:eastAsia="en-US"/>
        </w:rPr>
      </w:pPr>
    </w:p>
    <w:p w:rsidR="009E775A" w:rsidRDefault="009E775A" w:rsidP="002476AF">
      <w:pPr>
        <w:jc w:val="both"/>
        <w:rPr>
          <w:rFonts w:eastAsia="Calibri"/>
          <w:color w:val="FF0000"/>
          <w:lang w:val="be-BY" w:eastAsia="en-US"/>
        </w:rPr>
      </w:pPr>
    </w:p>
    <w:p w:rsidR="002476AF" w:rsidRDefault="002476AF" w:rsidP="002476AF">
      <w:pPr>
        <w:jc w:val="both"/>
        <w:rPr>
          <w:rFonts w:eastAsia="Calibri"/>
          <w:b/>
          <w:lang w:val="be-BY" w:eastAsia="en-US"/>
        </w:rPr>
      </w:pPr>
      <w:r w:rsidRPr="002476AF">
        <w:rPr>
          <w:rFonts w:eastAsia="Calibri"/>
          <w:color w:val="FF0000"/>
          <w:lang w:eastAsia="en-US"/>
        </w:rPr>
        <w:t xml:space="preserve">Административная процедура: </w:t>
      </w:r>
      <w:r w:rsidRPr="002476AF">
        <w:rPr>
          <w:rFonts w:eastAsia="Calibri"/>
          <w:b/>
          <w:lang w:eastAsia="en-US"/>
        </w:rPr>
        <w:t>1.1.30 о прекращении (возобновлении) предоставления</w:t>
      </w:r>
      <w:r w:rsidR="009E775A">
        <w:rPr>
          <w:rFonts w:eastAsia="Calibri"/>
          <w:b/>
          <w:lang w:eastAsia="en-US"/>
        </w:rPr>
        <w:t xml:space="preserve"> безналичных жилищных субсидий </w:t>
      </w:r>
    </w:p>
    <w:p w:rsidR="009E775A" w:rsidRPr="009E775A" w:rsidRDefault="009E775A" w:rsidP="002476AF">
      <w:pPr>
        <w:jc w:val="both"/>
        <w:rPr>
          <w:rFonts w:eastAsia="Calibri"/>
          <w:b/>
          <w:lang w:val="be-BY" w:eastAsia="en-US"/>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268"/>
        <w:gridCol w:w="1984"/>
        <w:gridCol w:w="2039"/>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268"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039"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268"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15 рабочих дней со дня подачи заявления</w:t>
            </w:r>
          </w:p>
        </w:tc>
        <w:tc>
          <w:tcPr>
            <w:tcW w:w="1984"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прекращение предоставления безналичных жилищных субсидий – бессрочно</w:t>
            </w:r>
            <w:r w:rsidRPr="002476AF">
              <w:rPr>
                <w:rFonts w:eastAsia="Calibri"/>
              </w:rPr>
              <w:br/>
            </w:r>
            <w:r w:rsidRPr="002476AF">
              <w:rPr>
                <w:rFonts w:eastAsia="Calibri"/>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2039"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9E775A" w:rsidRDefault="002476AF" w:rsidP="002476AF">
      <w:pPr>
        <w:jc w:val="both"/>
        <w:rPr>
          <w:rFonts w:eastAsia="Calibri"/>
          <w:color w:val="FF0000"/>
          <w:lang w:val="be-BY" w:eastAsia="en-US"/>
        </w:rPr>
      </w:pPr>
    </w:p>
    <w:p w:rsidR="009E775A" w:rsidRDefault="009E775A" w:rsidP="009E775A">
      <w:pPr>
        <w:jc w:val="center"/>
        <w:rPr>
          <w:rFonts w:eastAsia="Calibri"/>
          <w:b/>
          <w:sz w:val="28"/>
          <w:szCs w:val="28"/>
          <w:u w:val="single"/>
          <w:lang w:val="be-BY" w:eastAsia="en-US"/>
        </w:rPr>
      </w:pPr>
    </w:p>
    <w:p w:rsidR="009E775A" w:rsidRDefault="009E775A" w:rsidP="009E775A">
      <w:pPr>
        <w:jc w:val="center"/>
        <w:rPr>
          <w:rFonts w:eastAsia="Calibri"/>
          <w:b/>
          <w:sz w:val="28"/>
          <w:szCs w:val="28"/>
          <w:u w:val="single"/>
          <w:lang w:val="be-BY" w:eastAsia="en-US"/>
        </w:rPr>
      </w:pPr>
    </w:p>
    <w:p w:rsidR="002476AF" w:rsidRPr="002476AF" w:rsidRDefault="002476AF" w:rsidP="009E775A">
      <w:pPr>
        <w:jc w:val="center"/>
        <w:rPr>
          <w:rFonts w:eastAsia="Calibri"/>
          <w:b/>
          <w:sz w:val="28"/>
          <w:szCs w:val="28"/>
          <w:u w:val="single"/>
          <w:lang w:eastAsia="en-US"/>
        </w:rPr>
      </w:pPr>
      <w:r w:rsidRPr="002476AF">
        <w:rPr>
          <w:rFonts w:eastAsia="Calibri"/>
          <w:b/>
          <w:sz w:val="28"/>
          <w:szCs w:val="28"/>
          <w:u w:val="single"/>
          <w:lang w:eastAsia="en-US"/>
        </w:rPr>
        <w:t>Выдача справок:</w:t>
      </w:r>
    </w:p>
    <w:p w:rsidR="002476AF" w:rsidRPr="002476AF" w:rsidRDefault="002476AF" w:rsidP="002476AF">
      <w:pPr>
        <w:jc w:val="both"/>
        <w:rPr>
          <w:rFonts w:eastAsia="Calibri"/>
          <w:b/>
          <w:sz w:val="28"/>
          <w:szCs w:val="28"/>
          <w:u w:val="single"/>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 xml:space="preserve">1.3.1. </w:t>
      </w:r>
      <w:r w:rsidRPr="002476AF">
        <w:rPr>
          <w:rFonts w:ascii="Calibri" w:eastAsia="Calibri" w:hAnsi="Calibri"/>
          <w:sz w:val="20"/>
          <w:szCs w:val="20"/>
          <w:lang w:eastAsia="en-US"/>
        </w:rPr>
        <w:t xml:space="preserve"> </w:t>
      </w:r>
      <w:r w:rsidRPr="002476AF">
        <w:rPr>
          <w:rFonts w:eastAsia="Calibri"/>
          <w:b/>
          <w:lang w:eastAsia="en-US"/>
        </w:rPr>
        <w:t>о состоянии на учете нуждающихся в улучшении жилищных условий</w:t>
      </w:r>
    </w:p>
    <w:p w:rsidR="002476AF" w:rsidRPr="002476AF" w:rsidRDefault="002476AF" w:rsidP="002476AF">
      <w:pPr>
        <w:jc w:val="both"/>
        <w:rPr>
          <w:rFonts w:eastAsia="Calibri"/>
          <w:b/>
          <w:lang w:eastAsia="en-US"/>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в день обращения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6 месяцев</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1.3.2.  о занимаемом в данном населенном пункте жилом помещении и составе семьи</w:t>
      </w:r>
    </w:p>
    <w:p w:rsidR="002476AF" w:rsidRPr="002476AF" w:rsidRDefault="002476AF" w:rsidP="002476AF">
      <w:pPr>
        <w:jc w:val="both"/>
        <w:rPr>
          <w:rFonts w:eastAsia="Calibri"/>
          <w:b/>
          <w:lang w:eastAsia="en-US"/>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 xml:space="preserve">Срок действия справки, другого </w:t>
            </w:r>
            <w:r w:rsidRPr="002476AF">
              <w:rPr>
                <w:rFonts w:eastAsia="Calibri"/>
                <w:lang w:eastAsia="en-US"/>
              </w:rPr>
              <w:lastRenderedPageBreak/>
              <w:t>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lastRenderedPageBreak/>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паспорт или иной документ, удостоверяющий личность</w:t>
            </w:r>
            <w:r w:rsidRPr="002476AF">
              <w:rPr>
                <w:rFonts w:eastAsia="Calibri"/>
              </w:rPr>
              <w:br/>
            </w:r>
            <w:r w:rsidRPr="002476AF">
              <w:rPr>
                <w:rFonts w:eastAsia="Calibri"/>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 xml:space="preserve">в день обращения </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6 месяцев</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 xml:space="preserve">1.3.3. </w:t>
      </w:r>
      <w:r w:rsidRPr="002476AF">
        <w:rPr>
          <w:rFonts w:ascii="Calibri" w:eastAsia="Calibri" w:hAnsi="Calibri"/>
          <w:sz w:val="20"/>
          <w:szCs w:val="20"/>
          <w:lang w:eastAsia="en-US"/>
        </w:rPr>
        <w:t xml:space="preserve"> </w:t>
      </w:r>
      <w:r w:rsidRPr="002476AF">
        <w:rPr>
          <w:rFonts w:eastAsia="Calibri"/>
          <w:b/>
          <w:lang w:eastAsia="en-US"/>
        </w:rPr>
        <w:t>о месте жительства и составе семьи</w:t>
      </w:r>
    </w:p>
    <w:p w:rsidR="002476AF" w:rsidRPr="002476AF" w:rsidRDefault="002476AF" w:rsidP="002476AF">
      <w:pPr>
        <w:jc w:val="both"/>
        <w:rPr>
          <w:rFonts w:eastAsia="Calibri"/>
          <w:b/>
          <w:lang w:eastAsia="en-US"/>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паспорт или иной документ, удостоверяющий личность</w:t>
            </w:r>
            <w:r w:rsidRPr="002476AF">
              <w:rPr>
                <w:rFonts w:eastAsia="Calibri"/>
              </w:rPr>
              <w:br/>
            </w:r>
            <w:r w:rsidRPr="002476AF">
              <w:rPr>
                <w:rFonts w:eastAsia="Calibri"/>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 xml:space="preserve">в день обращения </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6 месяцев</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lastRenderedPageBreak/>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b/>
          <w:lang w:eastAsia="en-US"/>
        </w:rPr>
      </w:pPr>
      <w:r w:rsidRPr="002476AF">
        <w:rPr>
          <w:rFonts w:eastAsia="Calibri"/>
          <w:color w:val="FF0000"/>
          <w:lang w:eastAsia="en-US"/>
        </w:rPr>
        <w:lastRenderedPageBreak/>
        <w:t xml:space="preserve">Административная процедура:  </w:t>
      </w:r>
      <w:r w:rsidRPr="002476AF">
        <w:rPr>
          <w:rFonts w:eastAsia="Calibri"/>
          <w:b/>
          <w:lang w:eastAsia="en-US"/>
        </w:rPr>
        <w:t>13.4.  о месте жительства</w:t>
      </w: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 xml:space="preserve">в день обращения </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6 месяцев</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lastRenderedPageBreak/>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b/>
          <w:lang w:eastAsia="en-US"/>
        </w:rPr>
      </w:pPr>
      <w:r w:rsidRPr="002476AF">
        <w:rPr>
          <w:rFonts w:eastAsia="Calibri"/>
          <w:color w:val="FF0000"/>
          <w:lang w:eastAsia="en-US"/>
        </w:rPr>
        <w:lastRenderedPageBreak/>
        <w:t xml:space="preserve">Административная процедура:  </w:t>
      </w:r>
      <w:r w:rsidR="00AB74FF">
        <w:rPr>
          <w:rFonts w:eastAsia="Calibri"/>
          <w:b/>
          <w:lang w:eastAsia="en-US"/>
        </w:rPr>
        <w:t>1</w:t>
      </w:r>
      <w:r w:rsidRPr="002476AF">
        <w:rPr>
          <w:rFonts w:eastAsia="Calibri"/>
          <w:b/>
          <w:lang w:eastAsia="en-US"/>
        </w:rPr>
        <w:t>3.5.  о последнем месте жительства наследодателя и составе его семьи на день смерти</w:t>
      </w:r>
    </w:p>
    <w:p w:rsidR="002476AF" w:rsidRPr="002476AF" w:rsidRDefault="002476AF" w:rsidP="002476AF">
      <w:pPr>
        <w:jc w:val="both"/>
        <w:rPr>
          <w:rFonts w:eastAsia="Calibri"/>
          <w:b/>
          <w:lang w:eastAsia="en-US"/>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паспорт или иной документ, удостоверяющий личность наследника</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 xml:space="preserve">в день обращения </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4732AE" w:rsidRDefault="004732AE" w:rsidP="002476AF">
      <w:pPr>
        <w:jc w:val="both"/>
        <w:rPr>
          <w:rFonts w:eastAsia="Calibri"/>
          <w:color w:val="FF0000"/>
          <w:lang w:val="be-BY"/>
        </w:rPr>
      </w:pPr>
    </w:p>
    <w:p w:rsidR="002476AF" w:rsidRPr="002476AF" w:rsidRDefault="002476AF" w:rsidP="002476AF">
      <w:pPr>
        <w:jc w:val="both"/>
        <w:rPr>
          <w:rFonts w:eastAsia="Calibri"/>
          <w:b/>
          <w:lang w:eastAsia="en-US"/>
        </w:rPr>
      </w:pPr>
      <w:r w:rsidRPr="002476AF">
        <w:rPr>
          <w:rFonts w:eastAsia="Calibri"/>
          <w:color w:val="FF0000"/>
          <w:lang w:eastAsia="en-US"/>
        </w:rPr>
        <w:t>Административная процедура</w:t>
      </w:r>
      <w:r w:rsidRPr="002476AF">
        <w:rPr>
          <w:rFonts w:eastAsia="Calibri"/>
          <w:b/>
          <w:color w:val="FF0000"/>
          <w:lang w:eastAsia="en-US"/>
        </w:rPr>
        <w:t xml:space="preserve">:  </w:t>
      </w:r>
      <w:r w:rsidRPr="002476AF">
        <w:rPr>
          <w:rFonts w:eastAsia="Calibri"/>
          <w:b/>
          <w:lang w:eastAsia="en-US"/>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2476AF" w:rsidRPr="002476AF" w:rsidRDefault="002476AF" w:rsidP="002476AF">
      <w:pPr>
        <w:jc w:val="both"/>
        <w:rPr>
          <w:rFonts w:eastAsia="Calibri"/>
          <w:lang w:eastAsia="en-US"/>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lastRenderedPageBreak/>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в день обращения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1 месяц</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1.3.7.  о начисленной жилищной квоте</w:t>
      </w:r>
    </w:p>
    <w:p w:rsidR="002476AF" w:rsidRPr="002476AF" w:rsidRDefault="002476AF" w:rsidP="002476AF">
      <w:pPr>
        <w:jc w:val="both"/>
        <w:rPr>
          <w:rFonts w:eastAsia="Calibri"/>
          <w:b/>
          <w:lang w:eastAsia="en-US"/>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 xml:space="preserve">10 дней со дня </w:t>
            </w:r>
            <w:r w:rsidRPr="002476AF">
              <w:lastRenderedPageBreak/>
              <w:t>обращения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lastRenderedPageBreak/>
              <w:t>бессрочно</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w:t>
            </w:r>
            <w:r w:rsidRPr="002476AF">
              <w:rPr>
                <w:rFonts w:eastAsia="Calibri"/>
                <w:lang w:eastAsia="en-US"/>
              </w:rPr>
              <w:lastRenderedPageBreak/>
              <w:t xml:space="preserve">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proofErr w:type="gramStart"/>
      <w:r w:rsidRPr="002476AF">
        <w:rPr>
          <w:rFonts w:eastAsia="Calibri"/>
          <w:color w:val="FF0000"/>
          <w:lang w:eastAsia="en-US"/>
        </w:rPr>
        <w:t xml:space="preserve">Административная процедура:  </w:t>
      </w:r>
      <w:r w:rsidRPr="002476AF">
        <w:rPr>
          <w:rFonts w:eastAsia="Calibri"/>
          <w:b/>
          <w:lang w:eastAsia="en-US"/>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 xml:space="preserve">- паспорта  или иной  документ, удостоверяющий личность  </w:t>
            </w:r>
          </w:p>
          <w:p w:rsidR="002476AF" w:rsidRPr="002476AF" w:rsidRDefault="002476AF" w:rsidP="002476AF">
            <w:pPr>
              <w:jc w:val="both"/>
            </w:pPr>
            <w:r w:rsidRPr="002476AF">
              <w:t xml:space="preserve"> </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в день обращения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w:t>
      </w:r>
      <w:proofErr w:type="gramStart"/>
      <w:r w:rsidRPr="002476AF">
        <w:rPr>
          <w:rFonts w:eastAsia="Calibri"/>
          <w:b/>
          <w:lang w:eastAsia="en-US"/>
        </w:rPr>
        <w:t>.д</w:t>
      </w:r>
      <w:proofErr w:type="gramEnd"/>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18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-заявление</w:t>
            </w:r>
            <w:r w:rsidRPr="002476AF">
              <w:br/>
              <w:t>-паспорт или иной документ, удостоверяющий личность</w:t>
            </w:r>
            <w:r w:rsidRPr="002476AF">
              <w:br/>
              <w:t>-свидетельство о смерти наследодателя</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5 дней со дня подачи заявления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lastRenderedPageBreak/>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4732AE" w:rsidRDefault="004732AE" w:rsidP="002476AF">
      <w:pPr>
        <w:jc w:val="both"/>
        <w:rPr>
          <w:rFonts w:eastAsia="Calibri"/>
          <w:color w:val="FF0000"/>
          <w:lang w:val="be-BY" w:eastAsia="en-US"/>
        </w:rPr>
      </w:pPr>
    </w:p>
    <w:p w:rsidR="002476AF" w:rsidRPr="002476AF" w:rsidRDefault="002476AF" w:rsidP="002476AF">
      <w:pPr>
        <w:jc w:val="both"/>
        <w:rPr>
          <w:rFonts w:eastAsia="Calibri"/>
          <w:b/>
          <w:color w:val="000000"/>
          <w:lang w:eastAsia="en-US"/>
        </w:rPr>
      </w:pPr>
      <w:r w:rsidRPr="002476AF">
        <w:rPr>
          <w:rFonts w:eastAsia="Calibri"/>
          <w:color w:val="FF0000"/>
          <w:lang w:eastAsia="en-US"/>
        </w:rPr>
        <w:t xml:space="preserve">Административная процедура:  </w:t>
      </w:r>
      <w:r w:rsidRPr="002476AF">
        <w:rPr>
          <w:rFonts w:eastAsia="Calibri"/>
          <w:b/>
          <w:color w:val="000000"/>
          <w:lang w:eastAsia="en-US"/>
        </w:rPr>
        <w:t>1</w:t>
      </w:r>
      <w:r w:rsidRPr="002476AF">
        <w:rPr>
          <w:rFonts w:eastAsia="Calibri"/>
          <w:b/>
          <w:lang w:eastAsia="en-US"/>
        </w:rPr>
        <w:t>.8. Регистрация договора найма (аренды) жилого помещения частного жилищного фонда и дополнительных соглашений к нему</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2"/>
        <w:gridCol w:w="2112"/>
        <w:gridCol w:w="2440"/>
        <w:gridCol w:w="2062"/>
        <w:gridCol w:w="2011"/>
      </w:tblGrid>
      <w:tr w:rsidR="002476AF" w:rsidRPr="002476AF" w:rsidTr="002476AF">
        <w:tc>
          <w:tcPr>
            <w:tcW w:w="725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color w:val="000000"/>
                <w:lang w:eastAsia="en-US"/>
              </w:rPr>
            </w:pPr>
            <w:r w:rsidRPr="002476AF">
              <w:rPr>
                <w:rFonts w:eastAsia="Calibri"/>
                <w:color w:val="000000"/>
                <w:lang w:eastAsia="en-US"/>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color w:val="000000"/>
                <w:lang w:eastAsia="en-US"/>
              </w:rPr>
            </w:pPr>
            <w:r w:rsidRPr="002476AF">
              <w:rPr>
                <w:rFonts w:eastAsia="Calibri"/>
                <w:color w:val="000000"/>
                <w:lang w:eastAsia="en-US"/>
              </w:rPr>
              <w:t>Плата за оформление</w:t>
            </w:r>
          </w:p>
        </w:tc>
        <w:tc>
          <w:tcPr>
            <w:tcW w:w="244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color w:val="000000"/>
                <w:lang w:eastAsia="en-US"/>
              </w:rPr>
            </w:pPr>
            <w:r w:rsidRPr="002476AF">
              <w:rPr>
                <w:rFonts w:eastAsia="Calibri"/>
                <w:color w:val="000000"/>
                <w:lang w:eastAsia="en-US"/>
              </w:rPr>
              <w:t>Срок рассмотрения</w:t>
            </w:r>
          </w:p>
        </w:tc>
        <w:tc>
          <w:tcPr>
            <w:tcW w:w="206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color w:val="000000"/>
                <w:lang w:eastAsia="en-US"/>
              </w:rPr>
            </w:pPr>
            <w:r w:rsidRPr="002476AF">
              <w:rPr>
                <w:rFonts w:eastAsia="Calibri"/>
                <w:color w:val="000000"/>
                <w:lang w:eastAsia="en-US"/>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color w:val="000000"/>
                <w:lang w:eastAsia="en-US"/>
              </w:rPr>
            </w:pPr>
            <w:r w:rsidRPr="002476AF">
              <w:rPr>
                <w:rFonts w:eastAsia="Calibri"/>
                <w:color w:val="000000"/>
                <w:lang w:eastAsia="en-US"/>
              </w:rPr>
              <w:t>Ответственный</w:t>
            </w:r>
          </w:p>
        </w:tc>
      </w:tr>
      <w:tr w:rsidR="002476AF" w:rsidRPr="002476AF" w:rsidTr="002476AF">
        <w:tc>
          <w:tcPr>
            <w:tcW w:w="725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2476AF">
              <w:rPr>
                <w:rFonts w:eastAsia="Calibri"/>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w:t>
            </w:r>
            <w:r w:rsidRPr="002476AF">
              <w:rPr>
                <w:rFonts w:eastAsia="Calibri"/>
              </w:rPr>
              <w:lastRenderedPageBreak/>
              <w:t>Республике Беларусь соответственно)</w:t>
            </w:r>
            <w:r w:rsidRPr="002476AF">
              <w:rPr>
                <w:rFonts w:eastAsia="Calibri"/>
              </w:rPr>
              <w:br/>
            </w:r>
            <w:r w:rsidRPr="002476AF">
              <w:rPr>
                <w:rFonts w:eastAsia="Calibri"/>
              </w:rPr>
              <w:br/>
              <w:t>три экземпляра договора найма (аренды) или дополнительного соглашения к нему</w:t>
            </w:r>
          </w:p>
          <w:p w:rsidR="002476AF" w:rsidRPr="002476AF" w:rsidRDefault="002476AF" w:rsidP="002476AF">
            <w:pPr>
              <w:spacing w:before="120"/>
              <w:jc w:val="both"/>
              <w:rPr>
                <w:rFonts w:eastAsia="Calibri"/>
              </w:rPr>
            </w:pPr>
            <w:r w:rsidRPr="002476AF">
              <w:rPr>
                <w:rFonts w:eastAsia="Calibri"/>
              </w:rPr>
              <w:t>технический паспорт и документ, подтверждающий право собственности на жилое помещение</w:t>
            </w:r>
            <w:r w:rsidRPr="002476AF">
              <w:rPr>
                <w:rFonts w:eastAsia="Calibri"/>
              </w:rPr>
              <w:br/>
            </w:r>
            <w:r w:rsidRPr="002476AF">
              <w:rPr>
                <w:rFonts w:eastAsia="Calibri"/>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11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бесплатно</w:t>
            </w:r>
          </w:p>
        </w:tc>
        <w:tc>
          <w:tcPr>
            <w:tcW w:w="244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2 дня со дня подачи заявления</w:t>
            </w:r>
          </w:p>
        </w:tc>
        <w:tc>
          <w:tcPr>
            <w:tcW w:w="206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4732AE" w:rsidRDefault="004732AE" w:rsidP="002476AF">
      <w:pPr>
        <w:jc w:val="both"/>
        <w:rPr>
          <w:rFonts w:eastAsia="Calibri"/>
          <w:color w:val="FF0000"/>
          <w:lang w:val="be-BY" w:eastAsia="en-US"/>
        </w:rPr>
      </w:pPr>
    </w:p>
    <w:p w:rsidR="002476AF" w:rsidRPr="002476AF" w:rsidRDefault="002476AF" w:rsidP="002476AF">
      <w:pPr>
        <w:jc w:val="both"/>
        <w:rPr>
          <w:rFonts w:eastAsia="Calibri"/>
          <w:b/>
          <w:color w:val="000000"/>
          <w:lang w:eastAsia="en-US"/>
        </w:rPr>
      </w:pPr>
      <w:r w:rsidRPr="002476AF">
        <w:rPr>
          <w:rFonts w:eastAsia="Calibri"/>
          <w:color w:val="FF0000"/>
          <w:lang w:eastAsia="en-US"/>
        </w:rPr>
        <w:t xml:space="preserve">Административная процедура:  </w:t>
      </w:r>
      <w:r w:rsidRPr="002476AF">
        <w:rPr>
          <w:rFonts w:eastAsia="Calibri"/>
          <w:b/>
          <w:color w:val="000000"/>
          <w:lang w:eastAsia="en-US"/>
        </w:rPr>
        <w:t xml:space="preserve">1.9. </w:t>
      </w:r>
      <w:r w:rsidRPr="002476AF">
        <w:rPr>
          <w:rFonts w:eastAsia="Calibri"/>
          <w:b/>
          <w:lang w:eastAsia="en-US"/>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2"/>
        <w:gridCol w:w="2112"/>
        <w:gridCol w:w="2440"/>
        <w:gridCol w:w="2062"/>
        <w:gridCol w:w="2011"/>
      </w:tblGrid>
      <w:tr w:rsidR="002476AF" w:rsidRPr="002476AF" w:rsidTr="002476AF">
        <w:tc>
          <w:tcPr>
            <w:tcW w:w="725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color w:val="000000"/>
                <w:lang w:eastAsia="en-US"/>
              </w:rPr>
            </w:pPr>
            <w:r w:rsidRPr="002476AF">
              <w:rPr>
                <w:rFonts w:eastAsia="Calibri"/>
                <w:color w:val="000000"/>
                <w:lang w:eastAsia="en-US"/>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color w:val="000000"/>
                <w:lang w:eastAsia="en-US"/>
              </w:rPr>
            </w:pPr>
            <w:r w:rsidRPr="002476AF">
              <w:rPr>
                <w:rFonts w:eastAsia="Calibri"/>
                <w:color w:val="000000"/>
                <w:lang w:eastAsia="en-US"/>
              </w:rPr>
              <w:t>Плата за оформление</w:t>
            </w:r>
          </w:p>
        </w:tc>
        <w:tc>
          <w:tcPr>
            <w:tcW w:w="244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color w:val="000000"/>
                <w:lang w:eastAsia="en-US"/>
              </w:rPr>
            </w:pPr>
            <w:r w:rsidRPr="002476AF">
              <w:rPr>
                <w:rFonts w:eastAsia="Calibri"/>
                <w:color w:val="000000"/>
                <w:lang w:eastAsia="en-US"/>
              </w:rPr>
              <w:t>Срок рассмотрения</w:t>
            </w:r>
          </w:p>
        </w:tc>
        <w:tc>
          <w:tcPr>
            <w:tcW w:w="206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color w:val="000000"/>
                <w:lang w:eastAsia="en-US"/>
              </w:rPr>
            </w:pPr>
            <w:r w:rsidRPr="002476AF">
              <w:rPr>
                <w:rFonts w:eastAsia="Calibri"/>
                <w:color w:val="000000"/>
                <w:lang w:eastAsia="en-US"/>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color w:val="000000"/>
                <w:lang w:eastAsia="en-US"/>
              </w:rPr>
            </w:pPr>
            <w:r w:rsidRPr="002476AF">
              <w:rPr>
                <w:rFonts w:eastAsia="Calibri"/>
                <w:color w:val="000000"/>
                <w:lang w:eastAsia="en-US"/>
              </w:rPr>
              <w:t>Ответственный</w:t>
            </w:r>
          </w:p>
        </w:tc>
      </w:tr>
      <w:tr w:rsidR="002476AF" w:rsidRPr="002476AF" w:rsidTr="002476AF">
        <w:tc>
          <w:tcPr>
            <w:tcW w:w="725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 сторон договора</w:t>
            </w:r>
            <w:r w:rsidRPr="002476AF">
              <w:rPr>
                <w:rFonts w:eastAsia="Calibri"/>
              </w:rPr>
              <w:br/>
            </w:r>
            <w:r w:rsidRPr="002476AF">
              <w:rPr>
                <w:rFonts w:eastAsia="Calibri"/>
              </w:rPr>
              <w:br/>
              <w:t>3 экземпляра договора купли-продажи, мены, дарения жилого дома</w:t>
            </w:r>
          </w:p>
        </w:tc>
        <w:tc>
          <w:tcPr>
            <w:tcW w:w="211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4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6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lastRenderedPageBreak/>
              <w:t>Николаевич</w:t>
            </w:r>
          </w:p>
          <w:p w:rsidR="002476AF" w:rsidRPr="002476AF" w:rsidRDefault="002476AF" w:rsidP="002476AF">
            <w:pPr>
              <w:ind w:right="-70"/>
              <w:jc w:val="both"/>
              <w:rPr>
                <w:rFonts w:eastAsia="Calibri"/>
                <w:lang w:eastAsia="en-US"/>
              </w:rPr>
            </w:pPr>
            <w:r w:rsidRPr="002476AF">
              <w:rPr>
                <w:rFonts w:eastAsia="Calibri"/>
                <w:lang w:eastAsia="en-US"/>
              </w:rPr>
              <w:lastRenderedPageBreak/>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color w:val="FF0000"/>
          <w:lang w:eastAsia="en-US"/>
        </w:rPr>
      </w:pPr>
    </w:p>
    <w:p w:rsidR="004732AE" w:rsidRDefault="004732AE" w:rsidP="002476AF">
      <w:pPr>
        <w:jc w:val="both"/>
        <w:rPr>
          <w:rFonts w:eastAsia="Calibri"/>
          <w:color w:val="FF0000"/>
          <w:lang w:val="be-BY"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1.10. Выдача копии лицевого счета</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в день обращения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6 месяцев</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lastRenderedPageBreak/>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Административная процедура:</w:t>
      </w:r>
      <w:r w:rsidRPr="002476AF">
        <w:rPr>
          <w:rFonts w:eastAsia="Calibri"/>
          <w:lang w:eastAsia="en-US"/>
        </w:rPr>
        <w:t xml:space="preserve"> </w:t>
      </w:r>
      <w:r w:rsidRPr="002476AF">
        <w:rPr>
          <w:rFonts w:eastAsia="Calibri"/>
          <w:b/>
          <w:lang w:eastAsia="en-US"/>
        </w:rPr>
        <w:t xml:space="preserve">1.13. </w:t>
      </w:r>
      <w:r w:rsidRPr="002476AF">
        <w:rPr>
          <w:rFonts w:eastAsia="Calibri"/>
          <w:lang w:eastAsia="en-US"/>
        </w:rPr>
        <w:t xml:space="preserve"> </w:t>
      </w:r>
      <w:r w:rsidRPr="002476AF">
        <w:rPr>
          <w:rFonts w:eastAsia="Calibri"/>
          <w:b/>
          <w:lang w:eastAsia="en-US"/>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2"/>
        <w:gridCol w:w="2112"/>
        <w:gridCol w:w="2437"/>
        <w:gridCol w:w="2065"/>
        <w:gridCol w:w="2011"/>
      </w:tblGrid>
      <w:tr w:rsidR="002476AF" w:rsidRPr="002476AF" w:rsidTr="002476AF">
        <w:tc>
          <w:tcPr>
            <w:tcW w:w="725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37"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2065"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25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2476AF">
              <w:rPr>
                <w:rFonts w:eastAsia="Calibri"/>
              </w:rPr>
              <w:br/>
            </w:r>
            <w:r w:rsidRPr="002476AF">
              <w:rPr>
                <w:rFonts w:eastAsia="Calibri"/>
              </w:rPr>
              <w:br/>
              <w:t xml:space="preserve">документы, подтверждающие степень родства (свидетельство о заключении брака, свидетельство о рождении) </w:t>
            </w:r>
            <w:r w:rsidRPr="002476AF">
              <w:rPr>
                <w:rFonts w:eastAsia="Calibri"/>
              </w:rPr>
              <w:br/>
            </w:r>
            <w:r w:rsidRPr="002476AF">
              <w:rPr>
                <w:rFonts w:eastAsia="Calibri"/>
              </w:rPr>
              <w:br/>
              <w:t>для собственников жилого помещения:</w:t>
            </w:r>
          </w:p>
          <w:p w:rsidR="002476AF" w:rsidRPr="002476AF" w:rsidRDefault="002476AF" w:rsidP="002476AF">
            <w:pPr>
              <w:spacing w:before="120"/>
              <w:rPr>
                <w:rFonts w:eastAsia="Calibri"/>
              </w:rPr>
            </w:pPr>
            <w:r w:rsidRPr="002476AF">
              <w:rPr>
                <w:rFonts w:eastAsia="Calibri"/>
              </w:rPr>
              <w:br/>
              <w:t>документ, подтверждающий право собственности на жилое помещение</w:t>
            </w:r>
            <w:r w:rsidRPr="002476AF">
              <w:rPr>
                <w:rFonts w:eastAsia="Calibri"/>
              </w:rPr>
              <w:br/>
            </w:r>
            <w:r w:rsidRPr="002476AF">
              <w:rPr>
                <w:rFonts w:eastAsia="Calibri"/>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2476AF">
              <w:rPr>
                <w:rFonts w:eastAsia="Calibri"/>
              </w:rPr>
              <w:br/>
            </w:r>
            <w:r w:rsidRPr="002476AF">
              <w:rPr>
                <w:rFonts w:eastAsia="Calibri"/>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476AF" w:rsidRPr="002476AF" w:rsidRDefault="002476AF" w:rsidP="002476AF">
            <w:pPr>
              <w:spacing w:before="120"/>
              <w:rPr>
                <w:rFonts w:eastAsia="Calibri"/>
              </w:rPr>
            </w:pPr>
            <w:r w:rsidRPr="002476AF">
              <w:rPr>
                <w:rFonts w:eastAsia="Calibri"/>
              </w:rPr>
              <w:br/>
            </w:r>
            <w:r w:rsidRPr="002476AF">
              <w:rPr>
                <w:rFonts w:eastAsia="Calibri"/>
              </w:rPr>
              <w:lastRenderedPageBreak/>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2476AF">
              <w:rPr>
                <w:rFonts w:eastAsia="Calibri"/>
              </w:rPr>
              <w:br/>
            </w:r>
            <w:r w:rsidRPr="002476AF">
              <w:rPr>
                <w:rFonts w:eastAsia="Calibri"/>
              </w:rPr>
              <w:br/>
              <w:t>для нанимателей жилого помещения:</w:t>
            </w:r>
          </w:p>
          <w:p w:rsidR="002476AF" w:rsidRPr="002476AF" w:rsidRDefault="002476AF" w:rsidP="002476AF">
            <w:pPr>
              <w:spacing w:before="120"/>
              <w:rPr>
                <w:rFonts w:eastAsia="Calibri"/>
              </w:rPr>
            </w:pPr>
            <w:r w:rsidRPr="002476AF">
              <w:rPr>
                <w:rFonts w:eastAsia="Calibri"/>
              </w:rPr>
              <w:br/>
              <w:t>документ, подтверждающий право владения и пользования жилым помещением</w:t>
            </w:r>
            <w:r w:rsidRPr="002476AF">
              <w:rPr>
                <w:rFonts w:eastAsia="Calibri"/>
              </w:rPr>
              <w:br/>
            </w:r>
            <w:r w:rsidRPr="002476AF">
              <w:rPr>
                <w:rFonts w:eastAsia="Calibri"/>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2476AF">
              <w:rPr>
                <w:rFonts w:eastAsia="Calibri"/>
              </w:rPr>
              <w:br/>
            </w:r>
            <w:r w:rsidRPr="002476AF">
              <w:rPr>
                <w:rFonts w:eastAsia="Calibri"/>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11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бесплатно</w:t>
            </w:r>
          </w:p>
        </w:tc>
        <w:tc>
          <w:tcPr>
            <w:tcW w:w="2437"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065"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jc w:val="center"/>
              <w:rPr>
                <w:rFonts w:eastAsia="Calibri"/>
              </w:rPr>
            </w:pPr>
            <w:r w:rsidRPr="002476AF">
              <w:rPr>
                <w:rFonts w:eastAsia="Calibri"/>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4732AE" w:rsidRDefault="002476AF" w:rsidP="002476AF">
      <w:pPr>
        <w:jc w:val="both"/>
        <w:rPr>
          <w:rFonts w:eastAsia="Calibri"/>
          <w:color w:val="FF0000"/>
          <w:lang w:val="be-BY" w:eastAsia="en-US"/>
        </w:rPr>
      </w:pPr>
    </w:p>
    <w:p w:rsidR="002476AF" w:rsidRPr="002476AF" w:rsidRDefault="002476AF" w:rsidP="002476AF">
      <w:pPr>
        <w:jc w:val="center"/>
        <w:rPr>
          <w:rFonts w:eastAsia="Calibri"/>
          <w:b/>
          <w:color w:val="FF0000"/>
          <w:lang w:eastAsia="en-US"/>
        </w:rPr>
      </w:pPr>
      <w:r w:rsidRPr="002476AF">
        <w:rPr>
          <w:rFonts w:eastAsia="Calibri"/>
          <w:b/>
          <w:sz w:val="22"/>
          <w:szCs w:val="22"/>
          <w:lang w:eastAsia="en-US"/>
        </w:rPr>
        <w:t>2. ТРУД И СОЦИАЛЬНАЯ ЗАЩИТА</w:t>
      </w:r>
    </w:p>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2.1. </w:t>
      </w:r>
      <w:r w:rsidRPr="002476AF">
        <w:rPr>
          <w:rFonts w:eastAsia="Calibri"/>
          <w:lang w:eastAsia="en-US"/>
        </w:rPr>
        <w:t xml:space="preserve"> </w:t>
      </w:r>
      <w:r w:rsidRPr="002476AF">
        <w:rPr>
          <w:rFonts w:eastAsia="Calibri"/>
          <w:b/>
          <w:lang w:eastAsia="en-US"/>
        </w:rPr>
        <w:t>Выдача выписки (копии) из трудовой книжки</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center"/>
              <w:rPr>
                <w:rFonts w:eastAsia="Calibri"/>
              </w:rPr>
            </w:pPr>
            <w:r w:rsidRPr="002476AF">
              <w:rPr>
                <w:rFonts w:eastAsia="Calibri"/>
              </w:rPr>
              <w:t>–</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 xml:space="preserve">5 дней со дня </w:t>
            </w:r>
            <w:r w:rsidRPr="002476AF">
              <w:rPr>
                <w:rFonts w:eastAsia="Calibri"/>
              </w:rPr>
              <w:lastRenderedPageBreak/>
              <w:t>обращения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бессрочно</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w:t>
            </w:r>
            <w:r w:rsidRPr="002476AF">
              <w:rPr>
                <w:rFonts w:eastAsia="Calibri"/>
                <w:lang w:eastAsia="en-US"/>
              </w:rPr>
              <w:lastRenderedPageBreak/>
              <w:t xml:space="preserve">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4732AE" w:rsidRDefault="004732AE" w:rsidP="002476AF">
      <w:pPr>
        <w:jc w:val="both"/>
        <w:rPr>
          <w:b/>
          <w:bCs/>
          <w:color w:val="FF0000"/>
          <w:lang w:val="be-BY"/>
        </w:rPr>
      </w:pPr>
    </w:p>
    <w:p w:rsidR="002476AF" w:rsidRPr="002476AF" w:rsidRDefault="002476AF" w:rsidP="002476AF">
      <w:pPr>
        <w:jc w:val="both"/>
        <w:rPr>
          <w:b/>
          <w:bCs/>
        </w:rPr>
      </w:pPr>
      <w:r w:rsidRPr="002476AF">
        <w:rPr>
          <w:bCs/>
          <w:color w:val="FF0000"/>
        </w:rPr>
        <w:t xml:space="preserve">Административная процедура:  </w:t>
      </w:r>
      <w:r w:rsidRPr="002476AF">
        <w:rPr>
          <w:b/>
          <w:bCs/>
        </w:rPr>
        <w:t>2.2. Выдача справки о месте работы, службы и занимаемой должности</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lastRenderedPageBreak/>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b/>
          <w:bCs/>
          <w:color w:val="FF0000"/>
        </w:rPr>
      </w:pPr>
    </w:p>
    <w:p w:rsidR="002476AF" w:rsidRPr="002476AF" w:rsidRDefault="002476AF" w:rsidP="002476AF">
      <w:pPr>
        <w:jc w:val="both"/>
        <w:rPr>
          <w:b/>
          <w:bCs/>
        </w:rPr>
      </w:pPr>
      <w:r w:rsidRPr="002476AF">
        <w:rPr>
          <w:bCs/>
          <w:color w:val="FF0000"/>
        </w:rPr>
        <w:t>Административная процедура:</w:t>
      </w:r>
      <w:r w:rsidRPr="002476AF">
        <w:rPr>
          <w:b/>
          <w:bCs/>
          <w:color w:val="FF0000"/>
        </w:rPr>
        <w:t xml:space="preserve">  </w:t>
      </w:r>
      <w:r w:rsidRPr="002476AF">
        <w:rPr>
          <w:b/>
          <w:bCs/>
        </w:rPr>
        <w:t>2.3. Выдача справки о периоде работы, службы</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5 дней со дня обращения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2.4. Выдача справки о размере заработной платы (денежного довольствия, ежемесячного денежного содержания)</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rPr>
                <w:rFonts w:eastAsia="Calibri"/>
                <w:lang w:eastAsia="en-US"/>
              </w:rPr>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2.5. Назначение пособия по беременности и родам</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455"/>
        <w:gridCol w:w="50"/>
        <w:gridCol w:w="2410"/>
        <w:gridCol w:w="13"/>
      </w:tblGrid>
      <w:tr w:rsidR="002476AF" w:rsidRPr="002476AF" w:rsidTr="002476AF">
        <w:trPr>
          <w:gridAfter w:val="1"/>
          <w:wAfter w:w="13" w:type="dxa"/>
        </w:trPr>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455"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 xml:space="preserve">Срок действия справки, другого </w:t>
            </w:r>
            <w:r w:rsidRPr="002476AF">
              <w:rPr>
                <w:rFonts w:eastAsia="Calibri"/>
                <w:lang w:eastAsia="en-US"/>
              </w:rPr>
              <w:lastRenderedPageBreak/>
              <w:t>документа (решения)</w:t>
            </w:r>
          </w:p>
        </w:tc>
        <w:tc>
          <w:tcPr>
            <w:tcW w:w="2460" w:type="dxa"/>
            <w:gridSpan w:val="2"/>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lastRenderedPageBreak/>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паспорт или иной документ, удостоверяющий личность</w:t>
            </w:r>
            <w:r w:rsidRPr="002476AF">
              <w:rPr>
                <w:rFonts w:eastAsia="Calibri"/>
              </w:rPr>
              <w:br/>
            </w:r>
            <w:r w:rsidRPr="002476AF">
              <w:rPr>
                <w:rFonts w:eastAsia="Calibri"/>
              </w:rPr>
              <w:br/>
              <w:t>листок нетрудоспособности</w:t>
            </w:r>
            <w:r w:rsidRPr="002476AF">
              <w:rPr>
                <w:rFonts w:eastAsia="Calibri"/>
              </w:rPr>
              <w:br/>
            </w:r>
            <w:r w:rsidRPr="002476AF">
              <w:rPr>
                <w:rFonts w:eastAsia="Calibri"/>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05" w:type="dxa"/>
            <w:gridSpan w:val="2"/>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на срок, указанный в листке нетрудоспособности</w:t>
            </w:r>
          </w:p>
        </w:tc>
        <w:tc>
          <w:tcPr>
            <w:tcW w:w="2423" w:type="dxa"/>
            <w:gridSpan w:val="2"/>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0855EC"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p>
          <w:p w:rsidR="002476AF" w:rsidRPr="002476AF" w:rsidRDefault="002476AF" w:rsidP="000855EC">
            <w:pPr>
              <w:ind w:right="-70"/>
              <w:jc w:val="both"/>
              <w:rPr>
                <w:rFonts w:eastAsia="Calibri"/>
                <w:lang w:eastAsia="en-US"/>
              </w:rPr>
            </w:pPr>
            <w:r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2.6. Назначение пособия в связи с рождением ребенка</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30"/>
        <w:gridCol w:w="1998"/>
      </w:tblGrid>
      <w:tr w:rsidR="002476AF" w:rsidRPr="002476AF" w:rsidTr="002476AF">
        <w:trPr>
          <w:trHeight w:val="1570"/>
        </w:trPr>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930"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1998"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w:t>
            </w:r>
            <w:r w:rsidRPr="002476AF">
              <w:rPr>
                <w:rFonts w:eastAsia="Calibri"/>
              </w:rPr>
              <w:br/>
            </w:r>
            <w:r w:rsidRPr="002476AF">
              <w:rPr>
                <w:rFonts w:eastAsia="Calibri"/>
              </w:rPr>
              <w:br/>
              <w:t xml:space="preserve">справка о рождении ребенка (за исключением лиц, усыновивших </w:t>
            </w:r>
            <w:r w:rsidRPr="002476AF">
              <w:rPr>
                <w:rFonts w:eastAsia="Calibri"/>
              </w:rPr>
              <w:lastRenderedPageBreak/>
              <w:t>(удочеривших)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rsidRPr="002476AF">
              <w:rPr>
                <w:rFonts w:eastAsia="Calibri"/>
              </w:rPr>
              <w:br/>
            </w:r>
            <w:r w:rsidRPr="002476AF">
              <w:rPr>
                <w:rFonts w:eastAsia="Calibri"/>
              </w:rP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2476AF">
              <w:rPr>
                <w:rFonts w:eastAsia="Calibri"/>
              </w:rPr>
              <w:br/>
            </w:r>
            <w:r w:rsidRPr="002476AF">
              <w:rPr>
                <w:rFonts w:eastAsia="Calibri"/>
              </w:rP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2476AF">
              <w:rPr>
                <w:rFonts w:eastAsia="Calibri"/>
              </w:rPr>
              <w:br/>
            </w:r>
            <w:r w:rsidRPr="002476AF">
              <w:rPr>
                <w:rFonts w:eastAsia="Calibri"/>
              </w:rP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w:t>
            </w:r>
            <w:r w:rsidRPr="002476AF">
              <w:rPr>
                <w:rFonts w:eastAsia="Calibri"/>
              </w:rPr>
              <w:lastRenderedPageBreak/>
              <w:t xml:space="preserve">(удочеренных) детей), в отношении которого (которых) заявитель обращается за назначением пособия в связи с рождением ребенка) </w:t>
            </w:r>
            <w:r w:rsidRPr="002476AF">
              <w:rPr>
                <w:rFonts w:eastAsia="Calibri"/>
              </w:rPr>
              <w:br/>
            </w:r>
            <w:r w:rsidRPr="002476AF">
              <w:rPr>
                <w:rFonts w:eastAsia="Calibri"/>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2476AF">
              <w:rPr>
                <w:rFonts w:eastAsia="Calibri"/>
              </w:rPr>
              <w:br/>
            </w:r>
            <w:r w:rsidRPr="002476AF">
              <w:rPr>
                <w:rFonts w:eastAsia="Calibri"/>
              </w:rPr>
              <w:br/>
              <w:t>свидетельство о заключении брака – в случае, если заявитель состоит в браке</w:t>
            </w:r>
            <w:r w:rsidRPr="002476AF">
              <w:rPr>
                <w:rFonts w:eastAsia="Calibri"/>
              </w:rPr>
              <w:br/>
            </w:r>
            <w:r w:rsidRPr="002476AF">
              <w:rPr>
                <w:rFonts w:eastAsia="Calibri"/>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2476AF">
              <w:rPr>
                <w:rFonts w:eastAsia="Calibri"/>
              </w:rPr>
              <w:br/>
            </w:r>
            <w:r w:rsidRPr="002476AF">
              <w:rPr>
                <w:rFonts w:eastAsia="Calibri"/>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2476AF">
              <w:rPr>
                <w:rFonts w:eastAsia="Calibri"/>
              </w:rPr>
              <w:br/>
            </w:r>
            <w:r w:rsidRPr="002476AF">
              <w:rPr>
                <w:rFonts w:eastAsia="Calibri"/>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2476AF">
              <w:rPr>
                <w:rFonts w:eastAsia="Calibri"/>
              </w:rPr>
              <w:br/>
            </w:r>
            <w:r w:rsidRPr="002476AF">
              <w:rPr>
                <w:rFonts w:eastAsia="Calibri"/>
              </w:rP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w:t>
            </w:r>
            <w:r w:rsidRPr="002476AF">
              <w:rPr>
                <w:rFonts w:eastAsia="Calibri"/>
              </w:rPr>
              <w:lastRenderedPageBreak/>
              <w:t>Республики Беларусь (не зарегистрированных по месту жительства в Республике Беларусь)</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 xml:space="preserve">10 дней со дня подачи заявления, а в случае запроса документов и (или) сведений от других </w:t>
            </w:r>
            <w:r w:rsidRPr="002476AF">
              <w:rPr>
                <w:rFonts w:eastAsia="Calibri"/>
              </w:rPr>
              <w:lastRenderedPageBreak/>
              <w:t>государственных органов, иных организаций – 1 месяц</w:t>
            </w:r>
          </w:p>
        </w:tc>
        <w:tc>
          <w:tcPr>
            <w:tcW w:w="1930"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единовременно</w:t>
            </w:r>
          </w:p>
        </w:tc>
        <w:tc>
          <w:tcPr>
            <w:tcW w:w="1998"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 xml:space="preserve">Никитина Наталья </w:t>
            </w:r>
            <w:r w:rsidRPr="002476AF">
              <w:rPr>
                <w:rFonts w:eastAsia="Calibri"/>
                <w:lang w:eastAsia="en-US"/>
              </w:rPr>
              <w:lastRenderedPageBreak/>
              <w:t>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2.8. Назначение пособия женщинам, ставшим на учет в организациях здравоохранения до 12-недельного срока беременности</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10"/>
        <w:gridCol w:w="1842"/>
        <w:gridCol w:w="214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84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w:t>
            </w:r>
            <w:r w:rsidRPr="002476AF">
              <w:rPr>
                <w:rFonts w:eastAsia="Calibri"/>
              </w:rPr>
              <w:br/>
            </w:r>
            <w:r w:rsidRPr="002476AF">
              <w:rPr>
                <w:rFonts w:eastAsia="Calibri"/>
              </w:rPr>
              <w:br/>
              <w:t>заключение врачебно-консультационной комиссии</w:t>
            </w:r>
            <w:r w:rsidRPr="002476AF">
              <w:rPr>
                <w:rFonts w:eastAsia="Calibri"/>
              </w:rPr>
              <w:br/>
            </w:r>
            <w:r w:rsidRPr="002476AF">
              <w:rPr>
                <w:rFonts w:eastAsia="Calibri"/>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2476AF">
              <w:rPr>
                <w:rFonts w:eastAsia="Calibri"/>
              </w:rPr>
              <w:br/>
            </w:r>
            <w:r w:rsidRPr="002476AF">
              <w:rPr>
                <w:rFonts w:eastAsia="Calibri"/>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2476AF">
              <w:rPr>
                <w:rFonts w:eastAsia="Calibri"/>
              </w:rPr>
              <w:br/>
            </w:r>
            <w:r w:rsidRPr="002476AF">
              <w:rPr>
                <w:rFonts w:eastAsia="Calibri"/>
              </w:rPr>
              <w:br/>
              <w:t>свидетельство о заключении брака – в случае, если заявитель состоит в браке</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единовременно</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2.9. Назначение пособия по уходу за ребенком в возрасте до 3 лет</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 xml:space="preserve">Срок действия справки, </w:t>
            </w:r>
            <w:r w:rsidRPr="002476AF">
              <w:rPr>
                <w:rFonts w:eastAsia="Calibri"/>
                <w:lang w:eastAsia="en-US"/>
              </w:rPr>
              <w:lastRenderedPageBreak/>
              <w:t>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lastRenderedPageBreak/>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lastRenderedPageBreak/>
              <w:t>заявление</w:t>
            </w:r>
            <w:r w:rsidRPr="002476AF">
              <w:rPr>
                <w:rFonts w:eastAsia="Calibri"/>
              </w:rPr>
              <w:br/>
            </w:r>
            <w:r w:rsidRPr="002476AF">
              <w:rPr>
                <w:rFonts w:eastAsia="Calibri"/>
              </w:rPr>
              <w:br/>
              <w:t>паспорт или иной документ, удостоверяющий личность</w:t>
            </w:r>
            <w:r w:rsidRPr="002476AF">
              <w:rPr>
                <w:rFonts w:eastAsia="Calibri"/>
              </w:rPr>
              <w:br/>
            </w:r>
            <w:r w:rsidRPr="002476AF">
              <w:rPr>
                <w:rFonts w:eastAsia="Calibri"/>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2476AF">
              <w:rPr>
                <w:rFonts w:eastAsia="Calibri"/>
              </w:rPr>
              <w:br/>
            </w:r>
            <w:r w:rsidRPr="002476AF">
              <w:rPr>
                <w:rFonts w:eastAsia="Calibri"/>
              </w:rP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2476AF">
              <w:rPr>
                <w:rFonts w:eastAsia="Calibri"/>
              </w:rPr>
              <w:br/>
            </w:r>
            <w:r w:rsidRPr="002476AF">
              <w:rPr>
                <w:rFonts w:eastAsia="Calibri"/>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2476AF">
              <w:rPr>
                <w:rFonts w:eastAsia="Calibri"/>
              </w:rPr>
              <w:br/>
            </w:r>
            <w:r w:rsidRPr="002476AF">
              <w:rPr>
                <w:rFonts w:eastAsia="Calibri"/>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2476AF">
              <w:rPr>
                <w:rFonts w:eastAsia="Calibri"/>
              </w:rPr>
              <w:br/>
            </w:r>
            <w:r w:rsidRPr="002476AF">
              <w:rPr>
                <w:rFonts w:eastAsia="Calibri"/>
              </w:rPr>
              <w:br/>
              <w:t>удостоверение инвалида либо заключение медико-реабилитационной экспертной комиссии – для ребенка-инвалида в возрасте до 3 лет</w:t>
            </w:r>
            <w:r w:rsidRPr="002476AF">
              <w:rPr>
                <w:rFonts w:eastAsia="Calibri"/>
              </w:rPr>
              <w:br/>
            </w:r>
          </w:p>
          <w:p w:rsidR="002476AF" w:rsidRPr="002476AF" w:rsidRDefault="002476AF" w:rsidP="002476AF">
            <w:pPr>
              <w:spacing w:before="120"/>
              <w:jc w:val="both"/>
              <w:rPr>
                <w:rFonts w:eastAsia="Calibri"/>
              </w:rPr>
            </w:pPr>
            <w:r w:rsidRPr="002476AF">
              <w:rPr>
                <w:rFonts w:eastAsia="Calibri"/>
              </w:rPr>
              <w:lastRenderedPageBreak/>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2476AF">
              <w:rPr>
                <w:rFonts w:eastAsia="Calibri"/>
              </w:rPr>
              <w:br/>
            </w:r>
            <w:r w:rsidRPr="002476AF">
              <w:rPr>
                <w:rFonts w:eastAsia="Calibri"/>
              </w:rPr>
              <w:br/>
              <w:t>свидетельство о заключении брака – в случае, если заявитель состоит в браке</w:t>
            </w:r>
            <w:r w:rsidRPr="002476AF">
              <w:rPr>
                <w:rFonts w:eastAsia="Calibri"/>
              </w:rPr>
              <w:br/>
            </w:r>
            <w:r w:rsidRPr="002476AF">
              <w:rPr>
                <w:rFonts w:eastAsia="Calibri"/>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2476AF">
              <w:rPr>
                <w:rFonts w:eastAsia="Calibri"/>
              </w:rPr>
              <w:br/>
            </w:r>
            <w:r w:rsidRPr="002476AF">
              <w:rPr>
                <w:rFonts w:eastAsia="Calibri"/>
              </w:rPr>
              <w:br/>
              <w:t>справка о периоде, за который выплачено пособие по беременности и родам</w:t>
            </w:r>
            <w:r w:rsidRPr="002476AF">
              <w:rPr>
                <w:rFonts w:eastAsia="Calibri"/>
              </w:rPr>
              <w:br/>
            </w:r>
            <w:r w:rsidRPr="002476AF">
              <w:rPr>
                <w:rFonts w:eastAsia="Calibri"/>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2476AF">
              <w:rPr>
                <w:rFonts w:eastAsia="Calibri"/>
              </w:rPr>
              <w:br/>
            </w:r>
            <w:r w:rsidRPr="002476AF">
              <w:rPr>
                <w:rFonts w:eastAsia="Calibri"/>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2476AF">
              <w:rPr>
                <w:rFonts w:eastAsia="Calibri"/>
              </w:rPr>
              <w:br/>
            </w:r>
            <w:r w:rsidRPr="002476AF">
              <w:rPr>
                <w:rFonts w:eastAsia="Calibri"/>
              </w:rPr>
              <w:br/>
              <w:t>справка о том, что гражданин является обучающимся</w:t>
            </w:r>
            <w:r w:rsidRPr="002476AF">
              <w:rPr>
                <w:rFonts w:eastAsia="Calibri"/>
              </w:rPr>
              <w:br/>
            </w:r>
            <w:r w:rsidRPr="002476AF">
              <w:rPr>
                <w:rFonts w:eastAsia="Calibri"/>
              </w:rPr>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w:t>
            </w:r>
            <w:r w:rsidRPr="002476AF">
              <w:rPr>
                <w:rFonts w:eastAsia="Calibri"/>
              </w:rPr>
              <w:lastRenderedPageBreak/>
              <w:t>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sidRPr="002476AF">
              <w:rPr>
                <w:rFonts w:eastAsia="Calibri"/>
              </w:rPr>
              <w:br/>
            </w:r>
            <w:r w:rsidRPr="002476AF">
              <w:rPr>
                <w:rFonts w:eastAsia="Calibri"/>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2476AF">
              <w:rPr>
                <w:rFonts w:eastAsia="Calibri"/>
              </w:rPr>
              <w:br/>
            </w:r>
            <w:r w:rsidRPr="002476AF">
              <w:rPr>
                <w:rFonts w:eastAsia="Calibri"/>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2476AF">
              <w:rPr>
                <w:rFonts w:eastAsia="Calibri"/>
              </w:rPr>
              <w:br/>
            </w:r>
            <w:r w:rsidRPr="002476AF">
              <w:rPr>
                <w:rFonts w:eastAsia="Calibri"/>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 xml:space="preserve">по день достижения ребенком возраста 3 лет </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4732AE" w:rsidRDefault="004732AE" w:rsidP="002476AF">
      <w:pPr>
        <w:jc w:val="both"/>
        <w:rPr>
          <w:rFonts w:eastAsia="Calibri"/>
          <w:color w:val="FF0000"/>
          <w:lang w:val="be-BY"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2.9</w:t>
      </w:r>
      <w:r w:rsidRPr="002476AF">
        <w:rPr>
          <w:rFonts w:eastAsia="Calibri"/>
          <w:b/>
          <w:vertAlign w:val="superscript"/>
          <w:lang w:eastAsia="en-US"/>
        </w:rPr>
        <w:t>1</w:t>
      </w:r>
      <w:r w:rsidRPr="002476AF">
        <w:rPr>
          <w:rFonts w:eastAsia="Calibri"/>
          <w:b/>
          <w:lang w:eastAsia="en-US"/>
        </w:rPr>
        <w:t>. Назначение пособия семьям на детей в возрасте от 3 до 18 лет в период воспитания ребенка в возрасте до 3 лет</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 xml:space="preserve">Срок действия </w:t>
            </w:r>
            <w:r w:rsidRPr="002476AF">
              <w:rPr>
                <w:rFonts w:eastAsia="Calibri"/>
                <w:lang w:eastAsia="en-US"/>
              </w:rPr>
              <w:lastRenderedPageBreak/>
              <w:t>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lastRenderedPageBreak/>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lastRenderedPageBreak/>
              <w:t>заявление</w:t>
            </w:r>
            <w:r w:rsidRPr="002476AF">
              <w:rPr>
                <w:rFonts w:eastAsia="Calibri"/>
              </w:rPr>
              <w:br/>
            </w:r>
            <w:r w:rsidRPr="002476AF">
              <w:rPr>
                <w:rFonts w:eastAsia="Calibri"/>
              </w:rPr>
              <w:br/>
              <w:t>паспорт или иной документ, удостоверяющий личность</w:t>
            </w:r>
            <w:r w:rsidRPr="002476AF">
              <w:rPr>
                <w:rFonts w:eastAsia="Calibri"/>
              </w:rPr>
              <w:br/>
            </w:r>
            <w:r w:rsidRPr="002476AF">
              <w:rPr>
                <w:rFonts w:eastAsia="Calibri"/>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2476AF">
              <w:rPr>
                <w:rFonts w:eastAsia="Calibri"/>
              </w:rPr>
              <w:br/>
            </w:r>
            <w:r w:rsidRPr="002476AF">
              <w:rPr>
                <w:rFonts w:eastAsia="Calibri"/>
              </w:rP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2476AF">
              <w:rPr>
                <w:rFonts w:eastAsia="Calibri"/>
              </w:rPr>
              <w:br/>
            </w:r>
            <w:r w:rsidRPr="002476AF">
              <w:rPr>
                <w:rFonts w:eastAsia="Calibri"/>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2476AF">
              <w:rPr>
                <w:rFonts w:eastAsia="Calibri"/>
              </w:rPr>
              <w:br/>
            </w:r>
            <w:r w:rsidRPr="002476AF">
              <w:rPr>
                <w:rFonts w:eastAsia="Calibri"/>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2476AF">
              <w:rPr>
                <w:rFonts w:eastAsia="Calibri"/>
              </w:rPr>
              <w:br/>
            </w:r>
            <w:r w:rsidRPr="002476AF">
              <w:rPr>
                <w:rFonts w:eastAsia="Calibri"/>
              </w:rPr>
              <w:br/>
              <w:t>свидетельство о заключении брака – в случае, если заявитель состоит в браке</w:t>
            </w:r>
            <w:r w:rsidRPr="002476AF">
              <w:rPr>
                <w:rFonts w:eastAsia="Calibri"/>
              </w:rPr>
              <w:br/>
            </w:r>
            <w:r w:rsidRPr="002476AF">
              <w:rPr>
                <w:rFonts w:eastAsia="Calibri"/>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2476AF">
              <w:rPr>
                <w:rFonts w:eastAsia="Calibri"/>
              </w:rPr>
              <w:br/>
            </w:r>
            <w:r w:rsidRPr="002476AF">
              <w:rPr>
                <w:rFonts w:eastAsia="Calibri"/>
              </w:rPr>
              <w:br/>
              <w:t xml:space="preserve">выписки (копии) из трудовых книжек родителей (усыновителей </w:t>
            </w:r>
            <w:r w:rsidRPr="002476AF">
              <w:rPr>
                <w:rFonts w:eastAsia="Calibri"/>
              </w:rPr>
              <w:lastRenderedPageBreak/>
              <w:t>(удочерителей),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Pr="002476AF">
              <w:rPr>
                <w:rFonts w:eastAsia="Calibri"/>
              </w:rPr>
              <w:br/>
            </w:r>
            <w:r w:rsidRPr="002476AF">
              <w:rPr>
                <w:rFonts w:eastAsia="Calibri"/>
              </w:rP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sidRPr="002476AF">
              <w:rPr>
                <w:rFonts w:eastAsia="Calibri"/>
              </w:rPr>
              <w:br/>
            </w:r>
            <w:r w:rsidRPr="002476AF">
              <w:rPr>
                <w:rFonts w:eastAsia="Calibri"/>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 xml:space="preserve">на срок до даты наступления обстоятельств, влекущих прекращение выплаты пособия </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b/>
          <w:lang w:eastAsia="en-US"/>
        </w:rPr>
      </w:pPr>
      <w:r w:rsidRPr="002476AF">
        <w:rPr>
          <w:rFonts w:eastAsia="Calibri"/>
          <w:color w:val="FF0000"/>
          <w:lang w:eastAsia="en-US"/>
        </w:rPr>
        <w:lastRenderedPageBreak/>
        <w:t xml:space="preserve">Административная процедура:  </w:t>
      </w:r>
      <w:r w:rsidRPr="002476AF">
        <w:rPr>
          <w:rFonts w:eastAsia="Calibri"/>
          <w:b/>
          <w:lang w:eastAsia="en-US"/>
        </w:rPr>
        <w:t>2.12. Назначение пособия на детей старше 3 лет из отдельных категорий семей</w:t>
      </w:r>
    </w:p>
    <w:p w:rsidR="002476AF" w:rsidRPr="002476AF" w:rsidRDefault="002476AF" w:rsidP="002476AF">
      <w:pPr>
        <w:jc w:val="both"/>
        <w:rPr>
          <w:rFonts w:eastAsia="Calibri"/>
          <w:b/>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30"/>
        <w:gridCol w:w="1998"/>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930"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 xml:space="preserve">Срок действия справки, другого </w:t>
            </w:r>
            <w:r w:rsidRPr="002476AF">
              <w:rPr>
                <w:rFonts w:eastAsia="Calibri"/>
                <w:lang w:eastAsia="en-US"/>
              </w:rPr>
              <w:lastRenderedPageBreak/>
              <w:t>документа (решения)</w:t>
            </w:r>
          </w:p>
        </w:tc>
        <w:tc>
          <w:tcPr>
            <w:tcW w:w="1998"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lastRenderedPageBreak/>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lastRenderedPageBreak/>
              <w:t>заявление</w:t>
            </w:r>
            <w:r w:rsidRPr="002476AF">
              <w:rPr>
                <w:rFonts w:eastAsia="Calibri"/>
              </w:rPr>
              <w:br/>
            </w:r>
            <w:r w:rsidRPr="002476AF">
              <w:rPr>
                <w:rFonts w:eastAsia="Calibri"/>
              </w:rPr>
              <w:br/>
              <w:t>паспорт или иной документ, удостоверяющий личность</w:t>
            </w:r>
            <w:r w:rsidRPr="002476AF">
              <w:rPr>
                <w:rFonts w:eastAsia="Calibri"/>
              </w:rPr>
              <w:br/>
            </w:r>
            <w:r w:rsidRPr="002476AF">
              <w:rPr>
                <w:rFonts w:eastAsia="Calibri"/>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2476AF">
              <w:rPr>
                <w:rFonts w:eastAsia="Calibri"/>
              </w:rPr>
              <w:br/>
            </w:r>
            <w:r w:rsidRPr="002476AF">
              <w:rPr>
                <w:rFonts w:eastAsia="Calibri"/>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2476AF">
              <w:rPr>
                <w:rFonts w:eastAsia="Calibri"/>
              </w:rPr>
              <w:br/>
            </w:r>
            <w:r w:rsidRPr="002476AF">
              <w:rPr>
                <w:rFonts w:eastAsia="Calibri"/>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2476AF">
              <w:rPr>
                <w:rFonts w:eastAsia="Calibri"/>
              </w:rPr>
              <w:br/>
            </w:r>
            <w:r w:rsidRPr="002476AF">
              <w:rPr>
                <w:rFonts w:eastAsia="Calibri"/>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2476AF">
              <w:rPr>
                <w:rFonts w:eastAsia="Calibri"/>
              </w:rPr>
              <w:br/>
            </w:r>
            <w:r w:rsidRPr="002476AF">
              <w:rPr>
                <w:rFonts w:eastAsia="Calibri"/>
              </w:rPr>
              <w:br/>
              <w:t>удостоверение инвалида – для матери (мачехи), отца (отчима), усыновителя (удочерителя), опекуна (попечителя), являющихся инвалидами</w:t>
            </w:r>
            <w:r w:rsidRPr="002476AF">
              <w:rPr>
                <w:rFonts w:eastAsia="Calibri"/>
              </w:rPr>
              <w:br/>
            </w:r>
            <w:r w:rsidRPr="002476AF">
              <w:rPr>
                <w:rFonts w:eastAsia="Calibri"/>
              </w:rPr>
              <w:br/>
              <w:t>справка о призыве на срочную военную службу – для семей военнослужащих, проходящих срочную военную службу</w:t>
            </w:r>
            <w:r w:rsidRPr="002476AF">
              <w:rPr>
                <w:rFonts w:eastAsia="Calibri"/>
              </w:rPr>
              <w:br/>
            </w:r>
            <w:r w:rsidRPr="002476AF">
              <w:rPr>
                <w:rFonts w:eastAsia="Calibri"/>
              </w:rPr>
              <w:br/>
              <w:t>справка о направлении на альтернативную службу – для семей граждан, проходящих альтернативную службу</w:t>
            </w:r>
            <w:r w:rsidRPr="002476AF">
              <w:rPr>
                <w:rFonts w:eastAsia="Calibri"/>
              </w:rPr>
              <w:br/>
            </w:r>
            <w:r w:rsidRPr="002476AF">
              <w:rPr>
                <w:rFonts w:eastAsia="Calibri"/>
              </w:rPr>
              <w:br/>
            </w:r>
            <w:r w:rsidRPr="002476AF">
              <w:rPr>
                <w:rFonts w:eastAsia="Calibri"/>
              </w:rPr>
              <w:lastRenderedPageBreak/>
              <w:t>свидетельство о заключении брака – в случае, если заявитель состоит в браке</w:t>
            </w:r>
            <w:r w:rsidRPr="002476AF">
              <w:rPr>
                <w:rFonts w:eastAsia="Calibri"/>
              </w:rPr>
              <w:br/>
            </w:r>
            <w:r w:rsidRPr="002476AF">
              <w:rPr>
                <w:rFonts w:eastAsia="Calibri"/>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2476AF">
              <w:rPr>
                <w:rFonts w:eastAsia="Calibri"/>
              </w:rPr>
              <w:br/>
            </w:r>
            <w:r w:rsidRPr="002476AF">
              <w:rPr>
                <w:rFonts w:eastAsia="Calibri"/>
              </w:rP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2476AF">
              <w:rPr>
                <w:rFonts w:eastAsia="Calibri"/>
              </w:rPr>
              <w:br/>
            </w:r>
            <w:r w:rsidRPr="002476AF">
              <w:rPr>
                <w:rFonts w:eastAsia="Calibri"/>
              </w:rPr>
              <w:br/>
              <w:t>выписки (копии) из трудовых книжек родителей (усыновителей (удочерителей), опекунов (попечителей) или иные документы, подтверждающие их занятость</w:t>
            </w:r>
            <w:r w:rsidRPr="002476AF">
              <w:rPr>
                <w:rFonts w:eastAsia="Calibri"/>
              </w:rPr>
              <w:br/>
            </w:r>
            <w:r w:rsidRPr="002476AF">
              <w:rPr>
                <w:rFonts w:eastAsia="Calibri"/>
              </w:rP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rsidRPr="002476AF">
              <w:rPr>
                <w:rFonts w:eastAsia="Calibri"/>
              </w:rPr>
              <w:br/>
            </w:r>
            <w:r w:rsidRPr="002476AF">
              <w:rPr>
                <w:rFonts w:eastAsia="Calibri"/>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2476AF">
              <w:rPr>
                <w:rFonts w:eastAsia="Calibri"/>
              </w:rPr>
              <w:br/>
            </w:r>
            <w:r w:rsidRPr="002476AF">
              <w:rPr>
                <w:rFonts w:eastAsia="Calibri"/>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w:t>
            </w:r>
            <w:r w:rsidRPr="002476AF">
              <w:rPr>
                <w:rFonts w:eastAsia="Calibri"/>
              </w:rPr>
              <w:lastRenderedPageBreak/>
              <w:t>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lastRenderedPageBreak/>
              <w:t xml:space="preserve">бесплатно </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930"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по 30 июня или по 31 декабря календарного года, в котором назначено пособие, либо по день достижения ребенком            16-, 18-летнего возраста</w:t>
            </w:r>
          </w:p>
        </w:tc>
        <w:tc>
          <w:tcPr>
            <w:tcW w:w="1998"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4732AE" w:rsidRDefault="004732AE" w:rsidP="002476AF">
      <w:pPr>
        <w:tabs>
          <w:tab w:val="left" w:pos="1477"/>
        </w:tabs>
        <w:jc w:val="both"/>
        <w:rPr>
          <w:rFonts w:eastAsia="Calibri"/>
          <w:color w:val="FF0000"/>
          <w:lang w:val="be-BY" w:eastAsia="en-US"/>
        </w:rPr>
      </w:pPr>
    </w:p>
    <w:p w:rsidR="002476AF" w:rsidRPr="002476AF" w:rsidRDefault="002476AF" w:rsidP="002476AF">
      <w:pPr>
        <w:tabs>
          <w:tab w:val="left" w:pos="1477"/>
        </w:tabs>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2.13. Назначение пособия по временной нетрудоспособности по уходу за больным ребенком в возрасте до 14 лет (ребенком-инвалидом в возрасте до 18 лет)</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на срок, указанный в листке нетрудоспособности</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bCs/>
          <w:color w:val="FF0000"/>
        </w:rPr>
      </w:pPr>
    </w:p>
    <w:p w:rsidR="002476AF" w:rsidRPr="002476AF" w:rsidRDefault="002476AF" w:rsidP="002476AF">
      <w:pPr>
        <w:jc w:val="both"/>
        <w:rPr>
          <w:b/>
          <w:bCs/>
        </w:rPr>
      </w:pPr>
      <w:r w:rsidRPr="002476AF">
        <w:rPr>
          <w:bCs/>
          <w:color w:val="FF0000"/>
        </w:rPr>
        <w:lastRenderedPageBreak/>
        <w:t>Административная процедура:</w:t>
      </w:r>
      <w:r w:rsidRPr="002476AF">
        <w:rPr>
          <w:b/>
          <w:bCs/>
          <w:color w:val="FF0000"/>
        </w:rPr>
        <w:t xml:space="preserve">  </w:t>
      </w:r>
      <w:r w:rsidRPr="002476AF">
        <w:rPr>
          <w:b/>
          <w:bCs/>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на срок, указанный в листке нетрудоспособности</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2476AF" w:rsidRPr="002476AF" w:rsidRDefault="002476AF" w:rsidP="002476AF">
      <w:pPr>
        <w:jc w:val="both"/>
        <w:rPr>
          <w:rFonts w:eastAsia="Calibri"/>
          <w:b/>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 xml:space="preserve">Срок действия справки, </w:t>
            </w:r>
            <w:r w:rsidRPr="002476AF">
              <w:rPr>
                <w:rFonts w:eastAsia="Calibri"/>
                <w:lang w:eastAsia="en-US"/>
              </w:rPr>
              <w:lastRenderedPageBreak/>
              <w:t>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lastRenderedPageBreak/>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lastRenderedPageBreak/>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на срок, указанный в листке нетрудоспособности</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2.18. Выдача справки о размере пособия на детей и периоде его выплаты</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lastRenderedPageBreak/>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2.18</w:t>
      </w:r>
      <w:r w:rsidRPr="002476AF">
        <w:rPr>
          <w:rFonts w:eastAsia="Calibri"/>
          <w:b/>
          <w:vertAlign w:val="superscript"/>
          <w:lang w:eastAsia="en-US"/>
        </w:rPr>
        <w:t>1</w:t>
      </w:r>
      <w:r w:rsidRPr="002476AF">
        <w:rPr>
          <w:rFonts w:eastAsia="Calibri"/>
          <w:b/>
          <w:lang w:eastAsia="en-US"/>
        </w:rPr>
        <w:t xml:space="preserve"> Выдача справки о неполучении пособия на детей</w:t>
      </w:r>
    </w:p>
    <w:p w:rsidR="002476AF" w:rsidRPr="002476AF" w:rsidRDefault="002476AF" w:rsidP="002476AF">
      <w:pPr>
        <w:jc w:val="both"/>
        <w:rPr>
          <w:rFonts w:eastAsia="Calibri"/>
          <w:b/>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2.19. Выдача справки о выходе на работу, службу до истечения отпуска по уходу за ребенком в возрасте до 3 лет и прекращении выплаты пособия</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5 дней со дня обращения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ind w:right="-95"/>
              <w:jc w:val="both"/>
            </w:pPr>
            <w:r w:rsidRPr="002476AF">
              <w:rPr>
                <w:rFonts w:eastAsia="Calibri"/>
                <w:lang w:eastAsia="en-US"/>
              </w:rPr>
              <w:t>пл.Победы, 1</w:t>
            </w:r>
            <w:r w:rsidRPr="002476AF">
              <w:t xml:space="preserve">  </w:t>
            </w:r>
          </w:p>
        </w:tc>
      </w:tr>
    </w:tbl>
    <w:p w:rsidR="004732AE" w:rsidRDefault="004732AE" w:rsidP="002476AF">
      <w:pPr>
        <w:jc w:val="both"/>
        <w:rPr>
          <w:rFonts w:eastAsia="Calibri"/>
          <w:color w:val="FF0000"/>
          <w:lang w:val="be-BY"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2.20. Выдача справки об удержании алиментов и их размере</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788"/>
        <w:gridCol w:w="2140"/>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ind w:right="-95"/>
              <w:jc w:val="both"/>
            </w:pPr>
            <w:r w:rsidRPr="002476AF">
              <w:rPr>
                <w:rFonts w:eastAsia="Calibri"/>
                <w:lang w:eastAsia="en-US"/>
              </w:rPr>
              <w:t>пл.Победы, 1</w:t>
            </w:r>
            <w:r w:rsidRPr="002476AF">
              <w:t xml:space="preserve">  </w:t>
            </w:r>
          </w:p>
        </w:tc>
      </w:tr>
    </w:tbl>
    <w:p w:rsidR="004732AE" w:rsidRDefault="004732AE" w:rsidP="002476AF">
      <w:pPr>
        <w:jc w:val="both"/>
        <w:rPr>
          <w:rFonts w:eastAsia="Calibri"/>
          <w:color w:val="FF0000"/>
          <w:lang w:val="be-BY"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2476AF" w:rsidRPr="002476AF" w:rsidTr="002476AF">
        <w:trPr>
          <w:trHeight w:val="1408"/>
        </w:trPr>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5 дней со дня обращения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tabs>
                <w:tab w:val="left" w:pos="2065"/>
              </w:tabs>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2.25. Выдача справки о нахождении в отпуске по уходу за ребенком до достижения им возраста 3 лет</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 xml:space="preserve">  </w:t>
            </w:r>
          </w:p>
          <w:p w:rsidR="002476AF" w:rsidRPr="002476AF" w:rsidRDefault="002476AF" w:rsidP="002476AF">
            <w:pPr>
              <w:jc w:val="both"/>
            </w:pP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5 дней со дня обращения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lastRenderedPageBreak/>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2.29. Выдача справки о периоде, за который выплачено пособие по беременности и родам</w:t>
      </w:r>
    </w:p>
    <w:p w:rsidR="002476AF" w:rsidRPr="002476AF" w:rsidRDefault="002476AF" w:rsidP="002476AF">
      <w:pPr>
        <w:jc w:val="both"/>
        <w:rPr>
          <w:rFonts w:eastAsia="Calibri"/>
          <w:lang w:eastAsia="en-US"/>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2126"/>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3 дня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lastRenderedPageBreak/>
              <w:t>пл.Победы, 1</w:t>
            </w:r>
            <w:r w:rsidRPr="002476AF">
              <w:t xml:space="preserve">  </w:t>
            </w:r>
          </w:p>
        </w:tc>
      </w:tr>
    </w:tbl>
    <w:p w:rsidR="004732AE" w:rsidRDefault="004732AE" w:rsidP="002476AF">
      <w:pPr>
        <w:jc w:val="both"/>
        <w:rPr>
          <w:rFonts w:eastAsia="Calibri"/>
          <w:color w:val="FF0000"/>
          <w:lang w:val="be-BY" w:eastAsia="en-US"/>
        </w:rPr>
      </w:pPr>
    </w:p>
    <w:p w:rsidR="002476AF" w:rsidRDefault="002476AF" w:rsidP="002476AF">
      <w:pPr>
        <w:jc w:val="both"/>
        <w:rPr>
          <w:rFonts w:eastAsia="Calibri"/>
          <w:b/>
          <w:lang w:val="be-BY" w:eastAsia="en-US"/>
        </w:rPr>
      </w:pPr>
      <w:r w:rsidRPr="002476AF">
        <w:rPr>
          <w:rFonts w:eastAsia="Calibri"/>
          <w:color w:val="FF0000"/>
          <w:lang w:eastAsia="en-US"/>
        </w:rPr>
        <w:t>Административная процедура:</w:t>
      </w:r>
      <w:r w:rsidRPr="002476AF">
        <w:rPr>
          <w:rFonts w:eastAsia="Calibri"/>
          <w:lang w:eastAsia="en-US"/>
        </w:rPr>
        <w:t xml:space="preserve"> </w:t>
      </w:r>
      <w:r w:rsidRPr="002476AF">
        <w:rPr>
          <w:rFonts w:eastAsia="Calibri"/>
          <w:b/>
          <w:lang w:eastAsia="en-US"/>
        </w:rPr>
        <w:t>2.35.  Выплата пособия на пог</w:t>
      </w:r>
      <w:r w:rsidR="004732AE">
        <w:rPr>
          <w:rFonts w:eastAsia="Calibri"/>
          <w:b/>
          <w:lang w:eastAsia="en-US"/>
        </w:rPr>
        <w:t>ребение</w:t>
      </w:r>
    </w:p>
    <w:p w:rsidR="004732AE" w:rsidRPr="004732AE" w:rsidRDefault="004732AE" w:rsidP="002476AF">
      <w:pPr>
        <w:jc w:val="both"/>
        <w:rPr>
          <w:rFonts w:eastAsia="Calibri"/>
          <w:b/>
          <w:lang w:val="be-BY" w:eastAsia="en-US"/>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3"/>
        <w:gridCol w:w="2124"/>
        <w:gridCol w:w="2451"/>
        <w:gridCol w:w="1938"/>
        <w:gridCol w:w="2011"/>
      </w:tblGrid>
      <w:tr w:rsidR="002476AF" w:rsidRPr="002476AF" w:rsidTr="002476AF">
        <w:tc>
          <w:tcPr>
            <w:tcW w:w="735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4"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51"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93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5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 лица, взявшего на себя организацию погребения умершего (погибшего)</w:t>
            </w:r>
            <w:r w:rsidRPr="002476AF">
              <w:rPr>
                <w:rFonts w:eastAsia="Calibri"/>
              </w:rPr>
              <w:br/>
            </w:r>
            <w:r w:rsidRPr="002476AF">
              <w:rPr>
                <w:rFonts w:eastAsia="Calibri"/>
              </w:rPr>
              <w:br/>
              <w:t>паспорт или иной документ, удостоверяющий личность заявителя</w:t>
            </w:r>
            <w:r w:rsidRPr="002476AF">
              <w:rPr>
                <w:rFonts w:eastAsia="Calibri"/>
              </w:rPr>
              <w:br/>
            </w:r>
            <w:r w:rsidRPr="002476AF">
              <w:rPr>
                <w:rFonts w:eastAsia="Calibri"/>
              </w:rPr>
              <w:br/>
              <w:t>справка о смерти – в случае, если смерть зарегистрирована в Республике Беларусь</w:t>
            </w:r>
            <w:r w:rsidRPr="002476AF">
              <w:rPr>
                <w:rFonts w:eastAsia="Calibri"/>
              </w:rPr>
              <w:br/>
            </w:r>
            <w:r w:rsidRPr="002476AF">
              <w:rPr>
                <w:rFonts w:eastAsia="Calibri"/>
              </w:rPr>
              <w:br/>
              <w:t>свидетельство о смерти – в случае, если смерть зарегистрирована за пределами Республики Беларусь</w:t>
            </w:r>
            <w:r w:rsidRPr="002476AF">
              <w:rPr>
                <w:rFonts w:eastAsia="Calibri"/>
              </w:rPr>
              <w:br/>
            </w:r>
            <w:r w:rsidRPr="002476AF">
              <w:rPr>
                <w:rFonts w:eastAsia="Calibri"/>
              </w:rPr>
              <w:br/>
              <w:t>свидетельство о рождении (при его наличии) – в случае смерти ребенка (детей)</w:t>
            </w:r>
            <w:r w:rsidRPr="002476AF">
              <w:rPr>
                <w:rFonts w:eastAsia="Calibri"/>
              </w:rPr>
              <w:br/>
            </w:r>
            <w:r w:rsidRPr="002476AF">
              <w:rPr>
                <w:rFonts w:eastAsia="Calibri"/>
              </w:rPr>
              <w:br/>
              <w:t>справка о том, что умерший в возрасте от 18 до 23 лет на день смерти являлся обучающимся, – в случае смерти лица в возрасте от 18 до 23 лет</w:t>
            </w:r>
            <w:r w:rsidRPr="002476AF">
              <w:rPr>
                <w:rFonts w:eastAsia="Calibri"/>
              </w:rPr>
              <w:br/>
            </w:r>
            <w:r w:rsidRPr="002476AF">
              <w:rPr>
                <w:rFonts w:eastAsia="Calibri"/>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2124"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51"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93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единовременно</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r w:rsidRPr="002476AF">
        <w:rPr>
          <w:rFonts w:eastAsia="Calibri"/>
          <w:color w:val="FF0000"/>
          <w:lang w:eastAsia="en-US"/>
        </w:rPr>
        <w:t xml:space="preserve">      </w:t>
      </w:r>
    </w:p>
    <w:p w:rsidR="002476AF" w:rsidRPr="002476AF" w:rsidRDefault="002476AF" w:rsidP="002476AF">
      <w:pPr>
        <w:jc w:val="both"/>
        <w:rPr>
          <w:rFonts w:eastAsia="Calibri"/>
          <w:color w:val="FF0000"/>
          <w:lang w:eastAsia="en-US"/>
        </w:rPr>
      </w:pPr>
      <w:r w:rsidRPr="002476AF">
        <w:rPr>
          <w:rFonts w:eastAsia="Calibri"/>
          <w:color w:val="FF0000"/>
          <w:lang w:eastAsia="en-US"/>
        </w:rPr>
        <w:lastRenderedPageBreak/>
        <w:t xml:space="preserve">     </w:t>
      </w:r>
      <w:r w:rsidR="004732AE">
        <w:rPr>
          <w:rFonts w:eastAsia="Calibri"/>
          <w:color w:val="FF0000"/>
          <w:lang w:eastAsia="en-US"/>
        </w:rPr>
        <w:t xml:space="preserve">    </w:t>
      </w:r>
      <w:r w:rsidRPr="002476AF">
        <w:rPr>
          <w:rFonts w:eastAsia="Calibri"/>
          <w:color w:val="FF0000"/>
          <w:lang w:eastAsia="en-US"/>
        </w:rPr>
        <w:t xml:space="preserve">Административная процедура: </w:t>
      </w:r>
      <w:r w:rsidRPr="002476AF">
        <w:rPr>
          <w:rFonts w:eastAsia="Calibri"/>
          <w:b/>
          <w:lang w:eastAsia="en-US"/>
        </w:rPr>
        <w:t>2.35</w:t>
      </w:r>
      <w:r w:rsidRPr="002476AF">
        <w:rPr>
          <w:rFonts w:eastAsia="Calibri"/>
          <w:b/>
          <w:vertAlign w:val="superscript"/>
          <w:lang w:eastAsia="en-US"/>
        </w:rPr>
        <w:t>1</w:t>
      </w:r>
      <w:r w:rsidRPr="002476AF">
        <w:rPr>
          <w:rFonts w:eastAsia="Calibri"/>
          <w:b/>
          <w:lang w:eastAsia="en-US"/>
        </w:rPr>
        <w:t>. Выплата единовременного пособия в случае смерти государственного гражданского служащего</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2"/>
        <w:gridCol w:w="2112"/>
        <w:gridCol w:w="2437"/>
        <w:gridCol w:w="2065"/>
        <w:gridCol w:w="2011"/>
      </w:tblGrid>
      <w:tr w:rsidR="002476AF" w:rsidRPr="002476AF" w:rsidTr="002476AF">
        <w:tc>
          <w:tcPr>
            <w:tcW w:w="725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37"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2065"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25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w:t>
            </w:r>
            <w:r w:rsidRPr="002476AF">
              <w:rPr>
                <w:rFonts w:eastAsia="Calibri"/>
              </w:rPr>
              <w:br/>
            </w:r>
            <w:r w:rsidRPr="002476AF">
              <w:rPr>
                <w:rFonts w:eastAsia="Calibri"/>
              </w:rPr>
              <w:br/>
              <w:t>документы, подтверждающие заключение брака, родственные отношения</w:t>
            </w:r>
            <w:r w:rsidRPr="002476AF">
              <w:rPr>
                <w:rFonts w:eastAsia="Calibri"/>
              </w:rPr>
              <w:br/>
            </w:r>
            <w:r w:rsidRPr="002476AF">
              <w:rPr>
                <w:rFonts w:eastAsia="Calibri"/>
              </w:rPr>
              <w:br/>
              <w:t>свидетельство о смерти</w:t>
            </w:r>
            <w:r w:rsidRPr="002476AF">
              <w:rPr>
                <w:rFonts w:eastAsia="Calibri"/>
              </w:rPr>
              <w:br/>
            </w:r>
            <w:r w:rsidRPr="002476AF">
              <w:rPr>
                <w:rFonts w:eastAsia="Calibri"/>
              </w:rPr>
              <w:br/>
              <w:t>копия трудовой книжки или иные документы, подтверждающие последнее место государственной гражданской службы умершего</w:t>
            </w:r>
          </w:p>
        </w:tc>
        <w:tc>
          <w:tcPr>
            <w:tcW w:w="211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37"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 xml:space="preserve">5 рабочих дней </w:t>
            </w:r>
          </w:p>
        </w:tc>
        <w:tc>
          <w:tcPr>
            <w:tcW w:w="2065"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единовременно</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Административная процедура:</w:t>
      </w:r>
      <w:r w:rsidRPr="002476AF">
        <w:rPr>
          <w:rFonts w:eastAsia="Calibri"/>
          <w:lang w:eastAsia="en-US"/>
        </w:rPr>
        <w:t xml:space="preserve"> </w:t>
      </w:r>
      <w:r w:rsidRPr="002476AF">
        <w:rPr>
          <w:rFonts w:eastAsia="Calibri"/>
          <w:b/>
          <w:lang w:eastAsia="en-US"/>
        </w:rPr>
        <w:t xml:space="preserve">2.37. </w:t>
      </w:r>
      <w:r w:rsidRPr="002476AF">
        <w:rPr>
          <w:rFonts w:eastAsia="Calibri"/>
          <w:lang w:eastAsia="en-US"/>
        </w:rPr>
        <w:t xml:space="preserve"> </w:t>
      </w:r>
      <w:r w:rsidRPr="002476AF">
        <w:rPr>
          <w:rFonts w:eastAsia="Calibri"/>
          <w:b/>
          <w:lang w:eastAsia="en-US"/>
        </w:rPr>
        <w:t>Выдача справки о месте захоронения родственников</w:t>
      </w:r>
    </w:p>
    <w:p w:rsidR="002476AF" w:rsidRPr="002476AF" w:rsidRDefault="002476AF" w:rsidP="002476AF">
      <w:pPr>
        <w:jc w:val="both"/>
        <w:rPr>
          <w:rFonts w:eastAsia="Calibri"/>
          <w:b/>
          <w:lang w:eastAsia="en-US"/>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-заявление</w:t>
            </w:r>
            <w:r w:rsidRPr="002476AF">
              <w:br/>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5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5 дня со дня подачи заявления</w:t>
            </w:r>
          </w:p>
        </w:tc>
        <w:tc>
          <w:tcPr>
            <w:tcW w:w="208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184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w:t>
            </w:r>
            <w:r w:rsidRPr="002476AF">
              <w:rPr>
                <w:rFonts w:eastAsia="Calibri"/>
                <w:lang w:eastAsia="en-US"/>
              </w:rPr>
              <w:lastRenderedPageBreak/>
              <w:t xml:space="preserve">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4732AE" w:rsidRDefault="004732AE" w:rsidP="002476AF">
      <w:pPr>
        <w:jc w:val="both"/>
        <w:rPr>
          <w:rFonts w:eastAsia="Calibri"/>
          <w:color w:val="FF0000"/>
          <w:lang w:eastAsia="en-US"/>
        </w:rPr>
      </w:pPr>
      <w:r>
        <w:rPr>
          <w:rFonts w:eastAsia="Calibri"/>
          <w:color w:val="FF0000"/>
          <w:lang w:eastAsia="en-US"/>
        </w:rPr>
        <w:t xml:space="preserve">          </w:t>
      </w:r>
      <w:r w:rsidR="002476AF" w:rsidRPr="002476AF">
        <w:rPr>
          <w:rFonts w:eastAsia="Calibri"/>
          <w:color w:val="FF0000"/>
          <w:lang w:eastAsia="en-US"/>
        </w:rPr>
        <w:t>Административная процедура:</w:t>
      </w:r>
      <w:r w:rsidR="002476AF" w:rsidRPr="002476AF">
        <w:rPr>
          <w:rFonts w:eastAsia="Calibri"/>
          <w:lang w:eastAsia="en-US"/>
        </w:rPr>
        <w:t xml:space="preserve"> </w:t>
      </w:r>
      <w:r w:rsidR="002476AF" w:rsidRPr="002476AF">
        <w:rPr>
          <w:rFonts w:eastAsia="Calibri"/>
          <w:b/>
          <w:lang w:eastAsia="en-US"/>
        </w:rPr>
        <w:t>2.37</w:t>
      </w:r>
      <w:r w:rsidR="002476AF" w:rsidRPr="002476AF">
        <w:rPr>
          <w:rFonts w:eastAsia="Calibri"/>
          <w:b/>
          <w:vertAlign w:val="superscript"/>
          <w:lang w:eastAsia="en-US"/>
        </w:rPr>
        <w:t>1</w:t>
      </w:r>
      <w:r w:rsidR="002476AF" w:rsidRPr="002476AF">
        <w:rPr>
          <w:rFonts w:eastAsia="Calibri"/>
          <w:b/>
          <w:lang w:eastAsia="en-US"/>
        </w:rPr>
        <w:t>.  Предоставление участков для захоронения</w:t>
      </w:r>
    </w:p>
    <w:p w:rsidR="002476AF" w:rsidRPr="002476AF" w:rsidRDefault="002476AF" w:rsidP="002476AF">
      <w:pPr>
        <w:jc w:val="both"/>
        <w:rPr>
          <w:rFonts w:eastAsia="Calibri"/>
          <w:b/>
          <w:lang w:eastAsia="en-US"/>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879"/>
        <w:gridCol w:w="2084"/>
        <w:gridCol w:w="1885"/>
        <w:gridCol w:w="2410"/>
      </w:tblGrid>
      <w:tr w:rsidR="002476AF" w:rsidRPr="002476AF" w:rsidTr="002476AF">
        <w:tc>
          <w:tcPr>
            <w:tcW w:w="6619"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879"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08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885"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41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6619"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 лица, взявшего на себя организацию погребения умершего (погибшего)</w:t>
            </w:r>
            <w:r w:rsidRPr="002476AF">
              <w:rPr>
                <w:rFonts w:eastAsia="Calibri"/>
              </w:rPr>
              <w:br/>
            </w:r>
            <w:r w:rsidRPr="002476AF">
              <w:rPr>
                <w:rFonts w:eastAsia="Calibri"/>
              </w:rPr>
              <w:br/>
              <w:t xml:space="preserve">свидетельство о смерти или врачебное свидетельство о смерти (мертворождении) </w:t>
            </w:r>
          </w:p>
        </w:tc>
        <w:tc>
          <w:tcPr>
            <w:tcW w:w="2879"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208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 день со дня подачи заявления</w:t>
            </w:r>
          </w:p>
        </w:tc>
        <w:tc>
          <w:tcPr>
            <w:tcW w:w="1885"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 xml:space="preserve">бессрочно </w:t>
            </w:r>
          </w:p>
        </w:tc>
        <w:tc>
          <w:tcPr>
            <w:tcW w:w="241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0855EC"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p>
          <w:p w:rsidR="002476AF" w:rsidRPr="002476AF" w:rsidRDefault="002476AF" w:rsidP="000855EC">
            <w:pPr>
              <w:ind w:right="-70"/>
              <w:jc w:val="both"/>
              <w:rPr>
                <w:rFonts w:eastAsia="Calibri"/>
                <w:lang w:eastAsia="en-US"/>
              </w:rPr>
            </w:pPr>
            <w:r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r w:rsidRPr="002476AF">
        <w:rPr>
          <w:rFonts w:eastAsia="Calibri"/>
          <w:color w:val="FF0000"/>
          <w:lang w:eastAsia="en-US"/>
        </w:rPr>
        <w:t xml:space="preserve">            </w:t>
      </w:r>
    </w:p>
    <w:p w:rsidR="002476AF" w:rsidRPr="002476AF" w:rsidRDefault="002476AF" w:rsidP="002476AF">
      <w:pPr>
        <w:jc w:val="both"/>
        <w:rPr>
          <w:rFonts w:eastAsia="Calibri"/>
          <w:b/>
          <w:lang w:eastAsia="en-US"/>
        </w:rPr>
      </w:pPr>
      <w:r w:rsidRPr="002476AF">
        <w:rPr>
          <w:rFonts w:eastAsia="Calibri"/>
          <w:color w:val="FF0000"/>
          <w:lang w:eastAsia="en-US"/>
        </w:rPr>
        <w:t xml:space="preserve"> Административная процедура:</w:t>
      </w:r>
      <w:r w:rsidRPr="002476AF">
        <w:rPr>
          <w:rFonts w:eastAsia="Calibri"/>
          <w:lang w:eastAsia="en-US"/>
        </w:rPr>
        <w:t xml:space="preserve"> </w:t>
      </w:r>
      <w:r w:rsidRPr="002476AF">
        <w:rPr>
          <w:rFonts w:eastAsia="Calibri"/>
          <w:b/>
          <w:lang w:eastAsia="en-US"/>
        </w:rPr>
        <w:t>2.44. Выдача справки о невыделении путевки на детей на санаторно-курортное лечение и оздоровление в текущем году</w:t>
      </w:r>
    </w:p>
    <w:p w:rsidR="002476AF" w:rsidRPr="002476AF" w:rsidRDefault="002476AF" w:rsidP="002476AF">
      <w:pPr>
        <w:jc w:val="both"/>
        <w:rPr>
          <w:rFonts w:eastAsia="Calibri"/>
          <w:b/>
          <w:lang w:eastAsia="en-US"/>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2290"/>
        <w:gridCol w:w="2435"/>
        <w:gridCol w:w="2064"/>
        <w:gridCol w:w="1842"/>
      </w:tblGrid>
      <w:tr w:rsidR="002476AF" w:rsidRPr="002476AF" w:rsidTr="002476AF">
        <w:tc>
          <w:tcPr>
            <w:tcW w:w="724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29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35"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2064"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184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24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-паспорт или иной документ, удостоверяющий личность</w:t>
            </w:r>
          </w:p>
        </w:tc>
        <w:tc>
          <w:tcPr>
            <w:tcW w:w="229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35"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5 дней со дня обращения</w:t>
            </w:r>
          </w:p>
        </w:tc>
        <w:tc>
          <w:tcPr>
            <w:tcW w:w="2064"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184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4732AE" w:rsidRDefault="002476AF" w:rsidP="002476AF">
      <w:pPr>
        <w:jc w:val="both"/>
        <w:rPr>
          <w:rFonts w:eastAsia="Calibri"/>
          <w:color w:val="FF0000"/>
          <w:lang w:val="be-BY" w:eastAsia="en-US"/>
        </w:rPr>
      </w:pPr>
    </w:p>
    <w:p w:rsidR="002476AF" w:rsidRPr="002476AF" w:rsidRDefault="002476AF" w:rsidP="002476AF">
      <w:pPr>
        <w:jc w:val="both"/>
        <w:rPr>
          <w:rFonts w:eastAsia="Calibri"/>
          <w:color w:val="FF0000"/>
          <w:lang w:eastAsia="en-US"/>
        </w:rPr>
      </w:pPr>
    </w:p>
    <w:p w:rsidR="002476AF" w:rsidRPr="002476AF" w:rsidRDefault="002476AF" w:rsidP="002476AF">
      <w:pPr>
        <w:jc w:val="center"/>
        <w:rPr>
          <w:rFonts w:eastAsia="Calibri"/>
          <w:b/>
          <w:color w:val="FF0000"/>
          <w:lang w:eastAsia="en-US"/>
        </w:rPr>
      </w:pPr>
      <w:r w:rsidRPr="002476AF">
        <w:rPr>
          <w:rFonts w:eastAsia="Calibri"/>
          <w:b/>
          <w:lang w:eastAsia="en-US"/>
        </w:rPr>
        <w:t>5. РЕГИСТРАЦИЯ АКТОВ ГРАЖДАНСКОГО СОСТОЯНИЯ</w:t>
      </w:r>
    </w:p>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5.1. Регистрация рождения</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647"/>
        <w:gridCol w:w="2281"/>
      </w:tblGrid>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7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476AF">
              <w:rPr>
                <w:rFonts w:eastAsia="Calibri"/>
              </w:rPr>
              <w:br/>
            </w:r>
            <w:r w:rsidRPr="002476AF">
              <w:rPr>
                <w:rFonts w:eastAsia="Calibri"/>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476AF">
              <w:rPr>
                <w:rFonts w:eastAsia="Calibri"/>
              </w:rPr>
              <w:br/>
            </w:r>
            <w:r w:rsidRPr="002476AF">
              <w:rPr>
                <w:rFonts w:eastAsia="Calibri"/>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2476AF">
              <w:rPr>
                <w:rFonts w:eastAsia="Calibri"/>
              </w:rPr>
              <w:br/>
            </w:r>
            <w:r w:rsidRPr="002476AF">
              <w:rPr>
                <w:rFonts w:eastAsia="Calibri"/>
              </w:rPr>
              <w:br/>
              <w:t>медицинская справка о рождении либо копия решения суда об установлении факта рождения</w:t>
            </w:r>
            <w:r w:rsidRPr="002476AF">
              <w:rPr>
                <w:rFonts w:eastAsia="Calibri"/>
              </w:rPr>
              <w:br/>
            </w:r>
            <w:r w:rsidRPr="002476AF">
              <w:rPr>
                <w:rFonts w:eastAsia="Calibri"/>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2476AF">
              <w:rPr>
                <w:rFonts w:eastAsia="Calibri"/>
              </w:rPr>
              <w:br/>
            </w:r>
            <w:r w:rsidRPr="002476AF">
              <w:rPr>
                <w:rFonts w:eastAsia="Calibri"/>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2476AF">
              <w:rPr>
                <w:rFonts w:eastAsia="Calibri"/>
              </w:rPr>
              <w:br/>
            </w:r>
            <w:r w:rsidRPr="002476AF">
              <w:rPr>
                <w:rFonts w:eastAsia="Calibri"/>
              </w:rPr>
              <w:br/>
              <w:t>документ, подтверждающий заключение брака между родителями ребенка, – в случае, если брак заключен за пределами Республики Беларусь</w:t>
            </w:r>
            <w:r w:rsidRPr="002476AF">
              <w:rPr>
                <w:rFonts w:eastAsia="Calibri"/>
              </w:rPr>
              <w:br/>
            </w:r>
            <w:r w:rsidRPr="002476AF">
              <w:rPr>
                <w:rFonts w:eastAsia="Calibri"/>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5.2. Регистрация заключения брака</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1701"/>
        <w:gridCol w:w="2281"/>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701"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t>совместное заявление лиц, вступающих в брак</w:t>
            </w:r>
            <w:r w:rsidRPr="002476AF">
              <w:rPr>
                <w:rFonts w:eastAsia="Calibri"/>
              </w:rPr>
              <w:br/>
            </w:r>
            <w:r w:rsidRPr="002476AF">
              <w:rPr>
                <w:rFonts w:eastAsia="Calibri"/>
              </w:rPr>
              <w:br/>
              <w:t>паспорта или иные документы, удостоверяющие личность лиц, вступающих в брак</w:t>
            </w:r>
            <w:r w:rsidRPr="002476AF">
              <w:rPr>
                <w:rFonts w:eastAsia="Calibri"/>
              </w:rPr>
              <w:br/>
            </w:r>
            <w:r w:rsidRPr="002476AF">
              <w:rPr>
                <w:rFonts w:eastAsia="Calibri"/>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476AF">
              <w:rPr>
                <w:rFonts w:eastAsia="Calibri"/>
              </w:rPr>
              <w:br/>
            </w:r>
            <w:r w:rsidRPr="002476AF">
              <w:rPr>
                <w:rFonts w:eastAsia="Calibri"/>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476AF">
              <w:rPr>
                <w:rFonts w:eastAsia="Calibri"/>
              </w:rPr>
              <w:br/>
            </w:r>
            <w:r w:rsidRPr="002476AF">
              <w:rPr>
                <w:rFonts w:eastAsia="Calibri"/>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476AF">
              <w:rPr>
                <w:rFonts w:eastAsia="Calibri"/>
              </w:rPr>
              <w:br/>
            </w:r>
            <w:r w:rsidRPr="002476AF">
              <w:rPr>
                <w:rFonts w:eastAsia="Calibri"/>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476AF">
              <w:rPr>
                <w:rFonts w:eastAsia="Calibri"/>
              </w:rPr>
              <w:br/>
            </w:r>
            <w:r w:rsidRPr="002476AF">
              <w:rPr>
                <w:rFonts w:eastAsia="Calibri"/>
              </w:rPr>
              <w:br/>
              <w:t>документ, подтверждающий внесение платы</w:t>
            </w:r>
            <w:r w:rsidRPr="002476AF">
              <w:rPr>
                <w:rFonts w:eastAsia="Calibri"/>
              </w:rPr>
              <w:br/>
            </w:r>
            <w:r w:rsidRPr="002476AF">
              <w:rPr>
                <w:rFonts w:eastAsia="Calibri"/>
              </w:rPr>
              <w:br/>
              <w:t>помимо указанных документов лицами, вступающими в брак, представляются:</w:t>
            </w:r>
            <w:r w:rsidRPr="002476AF">
              <w:rPr>
                <w:rFonts w:eastAsia="Calibri"/>
              </w:rPr>
              <w:br/>
            </w:r>
            <w:r w:rsidRPr="002476AF">
              <w:rPr>
                <w:rFonts w:eastAsia="Calibri"/>
              </w:rPr>
              <w:br/>
              <w:t>гражданами Республики Беларусь:</w:t>
            </w:r>
            <w:r w:rsidRPr="002476AF">
              <w:rPr>
                <w:rFonts w:eastAsia="Calibri"/>
              </w:rPr>
              <w:br/>
            </w:r>
            <w:r w:rsidRPr="002476AF">
              <w:rPr>
                <w:rFonts w:eastAsia="Calibri"/>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476AF">
              <w:rPr>
                <w:rFonts w:eastAsia="Calibri"/>
              </w:rPr>
              <w:br/>
            </w:r>
            <w:r w:rsidRPr="002476AF">
              <w:rPr>
                <w:rFonts w:eastAsia="Calibri"/>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476AF">
              <w:rPr>
                <w:rFonts w:eastAsia="Calibri"/>
              </w:rPr>
              <w:br/>
            </w:r>
            <w:r w:rsidRPr="002476AF">
              <w:rPr>
                <w:rFonts w:eastAsia="Calibri"/>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2476AF">
              <w:rPr>
                <w:rFonts w:eastAsia="Calibri"/>
              </w:rPr>
              <w:br/>
            </w:r>
            <w:r w:rsidRPr="002476AF">
              <w:rPr>
                <w:rFonts w:eastAsia="Calibri"/>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2476AF">
              <w:rPr>
                <w:rFonts w:eastAsia="Calibri"/>
              </w:rPr>
              <w:br/>
            </w:r>
            <w:r w:rsidRPr="002476AF">
              <w:rPr>
                <w:rFonts w:eastAsia="Calibri"/>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2476AF">
              <w:rPr>
                <w:rFonts w:eastAsia="Calibri"/>
              </w:rPr>
              <w:br/>
            </w:r>
            <w:r w:rsidRPr="002476AF">
              <w:rPr>
                <w:rFonts w:eastAsia="Calibri"/>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2476AF">
              <w:rPr>
                <w:rFonts w:eastAsia="Calibri"/>
              </w:rPr>
              <w:br/>
            </w:r>
            <w:r w:rsidRPr="002476AF">
              <w:rPr>
                <w:rFonts w:eastAsia="Calibri"/>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2476AF">
              <w:rPr>
                <w:rFonts w:eastAsia="Calibri"/>
              </w:rPr>
              <w:br/>
            </w:r>
            <w:r w:rsidRPr="002476AF">
              <w:rPr>
                <w:rFonts w:eastAsia="Calibri"/>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2476AF">
              <w:rPr>
                <w:rFonts w:eastAsia="Calibri"/>
              </w:rPr>
              <w:br/>
            </w:r>
            <w:r w:rsidRPr="002476AF">
              <w:rPr>
                <w:rFonts w:eastAsia="Calibri"/>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1 базовая величина за регистрацию заключения брака, включая выдачу свидетельства</w:t>
            </w:r>
          </w:p>
        </w:tc>
        <w:tc>
          <w:tcPr>
            <w:tcW w:w="241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3 месяца со дня подачи заявления</w:t>
            </w:r>
          </w:p>
        </w:tc>
        <w:tc>
          <w:tcPr>
            <w:tcW w:w="1701"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Default="002476AF" w:rsidP="002476AF">
      <w:pPr>
        <w:jc w:val="both"/>
        <w:rPr>
          <w:rFonts w:eastAsia="Calibri"/>
          <w:b/>
          <w:lang w:val="be-BY" w:eastAsia="en-US"/>
        </w:rPr>
      </w:pPr>
      <w:r w:rsidRPr="002476AF">
        <w:rPr>
          <w:rFonts w:eastAsia="Calibri"/>
          <w:color w:val="FF0000"/>
          <w:lang w:eastAsia="en-US"/>
        </w:rPr>
        <w:t xml:space="preserve">Административная процедура:  </w:t>
      </w:r>
      <w:r w:rsidRPr="002476AF">
        <w:rPr>
          <w:rFonts w:eastAsia="Calibri"/>
          <w:b/>
          <w:lang w:eastAsia="en-US"/>
        </w:rPr>
        <w:t>5.3. Регистрация установления отцовства</w:t>
      </w:r>
    </w:p>
    <w:p w:rsidR="004732AE" w:rsidRPr="004732AE" w:rsidRDefault="004732AE" w:rsidP="002476AF">
      <w:pPr>
        <w:jc w:val="both"/>
        <w:rPr>
          <w:rFonts w:eastAsia="Calibri"/>
          <w:lang w:val="be-BY"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1842"/>
        <w:gridCol w:w="2140"/>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84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476AF">
              <w:rPr>
                <w:rFonts w:eastAsia="Calibri"/>
              </w:rPr>
              <w:br/>
            </w:r>
            <w:r w:rsidRPr="002476AF">
              <w:rPr>
                <w:rFonts w:eastAsia="Calibri"/>
              </w:rPr>
              <w:br/>
              <w:t>паспорта или иные документы, удостоверяющие личность заявителей (заявителя)</w:t>
            </w:r>
            <w:r w:rsidRPr="002476AF">
              <w:rPr>
                <w:rFonts w:eastAsia="Calibri"/>
              </w:rPr>
              <w:br/>
            </w:r>
            <w:r w:rsidRPr="002476AF">
              <w:rPr>
                <w:rFonts w:eastAsia="Calibri"/>
              </w:rPr>
              <w:br/>
              <w:t>свидетельство о рождении ребенка – в случае, если регистрация рождения ребенка была произведена ранее</w:t>
            </w:r>
            <w:r w:rsidRPr="002476AF">
              <w:rPr>
                <w:rFonts w:eastAsia="Calibri"/>
              </w:rPr>
              <w:br/>
            </w:r>
            <w:r w:rsidRPr="002476AF">
              <w:rPr>
                <w:rFonts w:eastAsia="Calibri"/>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2476AF">
              <w:rPr>
                <w:rFonts w:eastAsia="Calibri"/>
              </w:rPr>
              <w:br/>
            </w:r>
            <w:r w:rsidRPr="002476AF">
              <w:rPr>
                <w:rFonts w:eastAsia="Calibri"/>
              </w:rPr>
              <w:br/>
              <w:t>копия решения суда об установлении отцовства – в случае регистрации установления отцовства по решению суда</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4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5.5. Регистрация смерти</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1647"/>
        <w:gridCol w:w="2281"/>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t>заявление</w:t>
            </w:r>
            <w:r w:rsidRPr="002476AF">
              <w:rPr>
                <w:rFonts w:eastAsia="Calibri"/>
              </w:rPr>
              <w:br/>
            </w:r>
            <w:r w:rsidRPr="002476AF">
              <w:rPr>
                <w:rFonts w:eastAsia="Calibri"/>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476AF">
              <w:rPr>
                <w:rFonts w:eastAsia="Calibri"/>
              </w:rPr>
              <w:br/>
            </w:r>
            <w:r w:rsidRPr="002476AF">
              <w:rPr>
                <w:rFonts w:eastAsia="Calibri"/>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476AF">
              <w:rPr>
                <w:rFonts w:eastAsia="Calibri"/>
              </w:rPr>
              <w:br/>
            </w:r>
            <w:r w:rsidRPr="002476AF">
              <w:rPr>
                <w:rFonts w:eastAsia="Calibri"/>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2476AF">
              <w:rPr>
                <w:rFonts w:eastAsia="Calibri"/>
              </w:rPr>
              <w:br/>
            </w:r>
            <w:r w:rsidRPr="002476AF">
              <w:rPr>
                <w:rFonts w:eastAsia="Calibri"/>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2476AF">
              <w:rPr>
                <w:rFonts w:eastAsia="Calibri"/>
              </w:rPr>
              <w:br/>
            </w:r>
            <w:r w:rsidRPr="002476AF">
              <w:rPr>
                <w:rFonts w:eastAsia="Calibri"/>
              </w:rPr>
              <w:br/>
              <w:t>военный билет умершего – в случае регистрации смерти военнослужащих</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в день подачи заявления, а в случае запроса документов и (или) сведений от других государственных органов, иных организаций – 1 месяц</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4732AE" w:rsidRDefault="002476AF" w:rsidP="002476AF">
      <w:pPr>
        <w:jc w:val="both"/>
        <w:rPr>
          <w:rFonts w:eastAsia="Calibri"/>
          <w:color w:val="FF0000"/>
          <w:lang w:val="be-BY"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5.13. Выдача справок о рождении, о смерти</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1788"/>
        <w:gridCol w:w="2140"/>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паспорт или иной документ, удостоверяющий личность</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в день обращения, но не ранее дня регистрации рождения, смерти</w:t>
            </w:r>
          </w:p>
        </w:tc>
        <w:tc>
          <w:tcPr>
            <w:tcW w:w="1788"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p>
    <w:p w:rsidR="002476AF" w:rsidRPr="002476AF" w:rsidRDefault="002476AF" w:rsidP="002476AF">
      <w:pPr>
        <w:jc w:val="center"/>
        <w:rPr>
          <w:rFonts w:eastAsia="Calibri"/>
          <w:b/>
          <w:sz w:val="28"/>
          <w:szCs w:val="28"/>
          <w:lang w:eastAsia="en-US"/>
        </w:rPr>
      </w:pPr>
    </w:p>
    <w:p w:rsidR="002476AF" w:rsidRPr="002476AF" w:rsidRDefault="002476AF" w:rsidP="002476AF">
      <w:pPr>
        <w:jc w:val="center"/>
        <w:rPr>
          <w:rFonts w:eastAsia="Calibri"/>
          <w:b/>
          <w:sz w:val="28"/>
          <w:szCs w:val="28"/>
          <w:lang w:eastAsia="en-US"/>
        </w:rPr>
      </w:pPr>
      <w:r w:rsidRPr="002476AF">
        <w:rPr>
          <w:rFonts w:eastAsia="Calibri"/>
          <w:b/>
          <w:sz w:val="28"/>
          <w:szCs w:val="28"/>
          <w:lang w:eastAsia="en-US"/>
        </w:rPr>
        <w:t>11.ДОКУМЕНТИРОВАНИЕ НАСЕЛЕНИЯ РЕСПУБЛИКИ БЕЛАРУСЬ</w:t>
      </w:r>
    </w:p>
    <w:p w:rsidR="002476AF" w:rsidRPr="002476AF" w:rsidRDefault="002476AF" w:rsidP="002476AF">
      <w:pPr>
        <w:jc w:val="center"/>
        <w:rPr>
          <w:rFonts w:eastAsia="Calibri"/>
          <w:b/>
          <w:sz w:val="28"/>
          <w:szCs w:val="28"/>
          <w:lang w:eastAsia="en-US"/>
        </w:rPr>
      </w:pPr>
    </w:p>
    <w:p w:rsidR="002476AF" w:rsidRPr="002476AF" w:rsidRDefault="002476AF" w:rsidP="002476AF">
      <w:pPr>
        <w:rPr>
          <w:rFonts w:eastAsia="Calibri"/>
          <w:b/>
          <w:sz w:val="28"/>
          <w:szCs w:val="28"/>
          <w:lang w:eastAsia="en-US"/>
        </w:rPr>
      </w:pPr>
      <w:r w:rsidRPr="002476AF">
        <w:rPr>
          <w:rFonts w:eastAsia="Calibri"/>
          <w:b/>
          <w:sz w:val="28"/>
          <w:szCs w:val="28"/>
          <w:lang w:eastAsia="en-US"/>
        </w:rPr>
        <w:t>11.1. Выдача паспорта</w:t>
      </w:r>
      <w:r w:rsidR="00C81666">
        <w:rPr>
          <w:rFonts w:eastAsia="Calibri"/>
          <w:b/>
          <w:sz w:val="28"/>
          <w:szCs w:val="28"/>
          <w:lang w:eastAsia="en-US"/>
        </w:rPr>
        <w:t xml:space="preserve"> гражданину Республики Беларусь</w:t>
      </w:r>
      <w:r w:rsidRPr="002476AF">
        <w:rPr>
          <w:rFonts w:eastAsia="Calibri"/>
          <w:b/>
          <w:sz w:val="28"/>
          <w:szCs w:val="28"/>
          <w:lang w:eastAsia="en-US"/>
        </w:rPr>
        <w:t>:</w:t>
      </w:r>
    </w:p>
    <w:p w:rsidR="002476AF" w:rsidRPr="002476AF" w:rsidRDefault="002476AF" w:rsidP="002476AF">
      <w:pPr>
        <w:rPr>
          <w:rFonts w:eastAsia="Calibri"/>
          <w:b/>
          <w:color w:val="FF0000"/>
          <w:sz w:val="28"/>
          <w:szCs w:val="28"/>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11.1.1. достигновшему14-летнего возраста</w:t>
      </w:r>
    </w:p>
    <w:p w:rsidR="002476AF" w:rsidRPr="002476AF" w:rsidRDefault="002476AF" w:rsidP="002476A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1930"/>
        <w:gridCol w:w="1998"/>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930"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1998"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t>заявление</w:t>
            </w:r>
            <w:r w:rsidRPr="002476AF">
              <w:rPr>
                <w:rFonts w:eastAsia="Calibri"/>
              </w:rPr>
              <w:br/>
            </w:r>
            <w:r w:rsidRPr="002476AF">
              <w:rPr>
                <w:rFonts w:eastAsia="Calibri"/>
              </w:rPr>
              <w:br/>
              <w:t>свидетельство (документ) о рождении заявителя</w:t>
            </w:r>
            <w:r w:rsidRPr="002476AF">
              <w:rPr>
                <w:rFonts w:eastAsia="Calibri"/>
              </w:rPr>
              <w:br/>
            </w:r>
            <w:r w:rsidRPr="002476AF">
              <w:rPr>
                <w:rFonts w:eastAsia="Calibri"/>
              </w:rPr>
              <w:br/>
              <w:t>документ для выезда за границу (при его наличии) – при приобретении гражданства Республики Беларусь</w:t>
            </w:r>
            <w:r w:rsidRPr="002476AF">
              <w:rPr>
                <w:rFonts w:eastAsia="Calibri"/>
              </w:rPr>
              <w:br/>
            </w:r>
            <w:r w:rsidRPr="002476AF">
              <w:rPr>
                <w:rFonts w:eastAsia="Calibri"/>
              </w:rPr>
              <w:br/>
              <w:t>вид на жительство (при его наличии) – при приобретении гражданства Республики Беларусь</w:t>
            </w:r>
            <w:r w:rsidRPr="002476AF">
              <w:rPr>
                <w:rFonts w:eastAsia="Calibri"/>
              </w:rPr>
              <w:br/>
            </w:r>
            <w:r w:rsidRPr="002476AF">
              <w:rPr>
                <w:rFonts w:eastAsia="Calibri"/>
              </w:rPr>
              <w:br/>
              <w:t>4 цветные фотографии заявителя, соответствующие его возрасту, размером 40 x 50 мм (одним листом)</w:t>
            </w:r>
            <w:r w:rsidRPr="002476AF">
              <w:rPr>
                <w:rFonts w:eastAsia="Calibri"/>
              </w:rPr>
              <w:br/>
            </w:r>
            <w:r w:rsidRPr="002476AF">
              <w:rPr>
                <w:rFonts w:eastAsia="Calibri"/>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476AF">
              <w:rPr>
                <w:rFonts w:eastAsia="Calibri"/>
              </w:rPr>
              <w:br/>
            </w:r>
            <w:r w:rsidRPr="002476AF">
              <w:rPr>
                <w:rFonts w:eastAsia="Calibri"/>
              </w:rPr>
              <w:br/>
              <w:t>свидетельство о рождении ребенка заявителя – в случае, если заявитель имеет ребенка, не достигшего 18-летнего возраста</w:t>
            </w:r>
            <w:r w:rsidRPr="002476AF">
              <w:rPr>
                <w:rFonts w:eastAsia="Calibri"/>
              </w:rPr>
              <w:br/>
            </w:r>
            <w:r w:rsidRPr="002476AF">
              <w:rPr>
                <w:rFonts w:eastAsia="Calibri"/>
              </w:rPr>
              <w:br/>
              <w:t>свидетельство (документ) о заключении брака – в случае, если заявитель состоит в браке</w:t>
            </w:r>
            <w:r w:rsidRPr="002476AF">
              <w:rPr>
                <w:rFonts w:eastAsia="Calibri"/>
              </w:rPr>
              <w:br/>
            </w:r>
            <w:r w:rsidRPr="002476AF">
              <w:rPr>
                <w:rFonts w:eastAsia="Calibri"/>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476AF">
              <w:rPr>
                <w:rFonts w:eastAsia="Calibri"/>
              </w:rPr>
              <w:br/>
            </w:r>
            <w:r w:rsidRPr="002476AF">
              <w:rPr>
                <w:rFonts w:eastAsia="Calibri"/>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476AF">
              <w:rPr>
                <w:rFonts w:eastAsia="Calibri"/>
              </w:rPr>
              <w:br/>
            </w:r>
            <w:r w:rsidRPr="002476AF">
              <w:rPr>
                <w:rFonts w:eastAsia="Calibri"/>
              </w:rPr>
              <w:br/>
              <w:t>документ, подтверждающий внесение платы</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 – для граждан Республики Беларусь, находящихся на полном государственном обеспечении</w:t>
            </w:r>
            <w:r w:rsidRPr="002476AF">
              <w:rPr>
                <w:rFonts w:eastAsia="Calibri"/>
              </w:rPr>
              <w:br/>
            </w:r>
            <w:r w:rsidRPr="002476AF">
              <w:rPr>
                <w:rFonts w:eastAsia="Calibri"/>
              </w:rPr>
              <w:br/>
              <w:t>1 базовая величина – для иных граждан Республики Беларусь</w:t>
            </w:r>
            <w:r w:rsidRPr="002476AF">
              <w:rPr>
                <w:rFonts w:eastAsia="Calibri"/>
              </w:rPr>
              <w:br/>
            </w:r>
            <w:r w:rsidRPr="002476AF">
              <w:rPr>
                <w:rFonts w:eastAsia="Calibri"/>
              </w:rPr>
              <w:br/>
              <w:t>1 базовая величина – дополнительно за выдачу паспорта в ускоренном порядке</w:t>
            </w:r>
            <w:r w:rsidRPr="002476AF">
              <w:rPr>
                <w:rFonts w:eastAsia="Calibri"/>
              </w:rPr>
              <w:br/>
            </w:r>
            <w:r w:rsidRPr="002476AF">
              <w:rPr>
                <w:rFonts w:eastAsia="Calibri"/>
              </w:rPr>
              <w:br/>
              <w:t>2 базовые величины – дополнительно за выдачу паспорта 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76AF">
              <w:rPr>
                <w:rFonts w:eastAsia="Calibri"/>
              </w:rPr>
              <w:br/>
            </w:r>
            <w:r w:rsidRPr="002476AF">
              <w:rPr>
                <w:rFonts w:eastAsia="Calibri"/>
              </w:rPr>
              <w:br/>
              <w:t>1 месяц со дня подачи заявления – для иных граждан Республики Беларусь</w:t>
            </w:r>
            <w:r w:rsidRPr="002476AF">
              <w:rPr>
                <w:rFonts w:eastAsia="Calibri"/>
              </w:rPr>
              <w:br/>
            </w:r>
            <w:r w:rsidRPr="002476AF">
              <w:rPr>
                <w:rFonts w:eastAsia="Calibri"/>
              </w:rPr>
              <w:br/>
              <w:t>15 дней со дня подачи заявления – в случае выдачи паспорта в ускоренном порядке</w:t>
            </w:r>
            <w:r w:rsidRPr="002476AF">
              <w:rPr>
                <w:rFonts w:eastAsia="Calibri"/>
              </w:rPr>
              <w:br/>
            </w:r>
            <w:r w:rsidRPr="002476AF">
              <w:rPr>
                <w:rFonts w:eastAsia="Calibri"/>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930"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10 лет – для граждан Республики Беларусь, не достигших 64-летнего возраста</w:t>
            </w:r>
            <w:r w:rsidRPr="002476AF">
              <w:rPr>
                <w:rFonts w:eastAsia="Calibri"/>
              </w:rPr>
              <w:br/>
            </w:r>
            <w:r w:rsidRPr="002476AF">
              <w:rPr>
                <w:rFonts w:eastAsia="Calibri"/>
              </w:rPr>
              <w:br/>
              <w:t>до достижения 100-, 125-летнего возраста – для граждан Республики Беларусь, достигших соответственно 64-, 99-летнего возраста</w:t>
            </w:r>
          </w:p>
        </w:tc>
        <w:tc>
          <w:tcPr>
            <w:tcW w:w="1998"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4732AE" w:rsidRDefault="002476AF" w:rsidP="002476AF">
      <w:pPr>
        <w:jc w:val="both"/>
        <w:rPr>
          <w:rFonts w:eastAsia="Calibri"/>
          <w:color w:val="FF0000"/>
          <w:lang w:val="be-BY"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11.1.2.  не достигшему14-летнего возраста</w:t>
      </w:r>
    </w:p>
    <w:p w:rsidR="002476AF" w:rsidRPr="002476AF" w:rsidRDefault="002476AF" w:rsidP="002476AF">
      <w:pPr>
        <w:jc w:val="both"/>
        <w:rPr>
          <w:rFonts w:eastAsia="Calibri"/>
          <w:b/>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1647"/>
        <w:gridCol w:w="2281"/>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t>законный представитель несовершеннолетнего гражданина Республики Беларусь представляет:</w:t>
            </w:r>
            <w:r w:rsidRPr="002476AF">
              <w:rPr>
                <w:rFonts w:eastAsia="Calibri"/>
              </w:rPr>
              <w:br/>
            </w:r>
            <w:r w:rsidRPr="002476AF">
              <w:rPr>
                <w:rFonts w:eastAsia="Calibri"/>
              </w:rPr>
              <w:br/>
              <w:t>заявление</w:t>
            </w:r>
            <w:r w:rsidRPr="002476AF">
              <w:rPr>
                <w:rFonts w:eastAsia="Calibri"/>
              </w:rPr>
              <w:br/>
            </w:r>
            <w:r w:rsidRPr="002476AF">
              <w:rPr>
                <w:rFonts w:eastAsia="Calibri"/>
              </w:rPr>
              <w:br/>
              <w:t>свидетельство (документ) о рождении несовершеннолетнего</w:t>
            </w:r>
            <w:r w:rsidRPr="002476AF">
              <w:rPr>
                <w:rFonts w:eastAsia="Calibri"/>
              </w:rPr>
              <w:br/>
            </w:r>
            <w:r w:rsidRPr="002476AF">
              <w:rPr>
                <w:rFonts w:eastAsia="Calibri"/>
              </w:rPr>
              <w:br/>
              <w:t>документ для выезда за границу несовершеннолетнего (при его наличии) – при приобретении гражданства Республики Беларусь</w:t>
            </w:r>
            <w:r w:rsidRPr="002476AF">
              <w:rPr>
                <w:rFonts w:eastAsia="Calibri"/>
              </w:rPr>
              <w:br/>
            </w:r>
            <w:r w:rsidRPr="002476AF">
              <w:rPr>
                <w:rFonts w:eastAsia="Calibri"/>
              </w:rPr>
              <w:br/>
              <w:t>вид на жительство несовершеннолетнего (при его наличии) – при приобретении гражданства Республики Беларусь</w:t>
            </w:r>
            <w:r w:rsidRPr="002476AF">
              <w:rPr>
                <w:rFonts w:eastAsia="Calibri"/>
              </w:rPr>
              <w:br/>
            </w:r>
            <w:r w:rsidRPr="002476AF">
              <w:rPr>
                <w:rFonts w:eastAsia="Calibri"/>
              </w:rPr>
              <w:br/>
              <w:t>4 цветные фотографии заявителя, соответствующие его возрасту, размером 40 x 50 мм (одним листом)</w:t>
            </w:r>
            <w:r w:rsidRPr="002476AF">
              <w:rPr>
                <w:rFonts w:eastAsia="Calibri"/>
              </w:rPr>
              <w:br/>
            </w:r>
            <w:r w:rsidRPr="002476AF">
              <w:rPr>
                <w:rFonts w:eastAsia="Calibri"/>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476AF">
              <w:rPr>
                <w:rFonts w:eastAsia="Calibri"/>
              </w:rPr>
              <w:br/>
            </w:r>
            <w:r w:rsidRPr="002476AF">
              <w:rPr>
                <w:rFonts w:eastAsia="Calibri"/>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476AF">
              <w:rPr>
                <w:rFonts w:eastAsia="Calibri"/>
              </w:rPr>
              <w:br/>
            </w:r>
            <w:r w:rsidRPr="002476AF">
              <w:rPr>
                <w:rFonts w:eastAsia="Calibri"/>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476AF">
              <w:rPr>
                <w:rFonts w:eastAsia="Calibri"/>
              </w:rPr>
              <w:br/>
            </w:r>
            <w:r w:rsidRPr="002476AF">
              <w:rPr>
                <w:rFonts w:eastAsia="Calibri"/>
              </w:rPr>
              <w:br/>
              <w:t>документ, подтверждающий внесение платы</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r w:rsidRPr="002476AF">
              <w:rPr>
                <w:rFonts w:eastAsia="Calibri"/>
              </w:rPr>
              <w:br/>
            </w:r>
            <w:r w:rsidRPr="002476AF">
              <w:rPr>
                <w:rFonts w:eastAsia="Calibri"/>
              </w:rPr>
              <w:br/>
              <w:t>1 базовая величина – дополнительно за выдачу паспорта в ускоренном порядке</w:t>
            </w:r>
            <w:r w:rsidRPr="002476AF">
              <w:rPr>
                <w:rFonts w:eastAsia="Calibri"/>
              </w:rPr>
              <w:br/>
            </w:r>
            <w:r w:rsidRPr="002476AF">
              <w:rPr>
                <w:rFonts w:eastAsia="Calibri"/>
              </w:rPr>
              <w:br/>
              <w:t>2 базовые величины – дополнительно за выдачу паспорта 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76AF">
              <w:rPr>
                <w:rFonts w:eastAsia="Calibri"/>
              </w:rPr>
              <w:br/>
            </w:r>
            <w:r w:rsidRPr="002476AF">
              <w:rPr>
                <w:rFonts w:eastAsia="Calibri"/>
              </w:rPr>
              <w:br/>
              <w:t>1 месяц со дня подачи заявления для иных граждан Республики Беларусь</w:t>
            </w:r>
            <w:r w:rsidRPr="002476AF">
              <w:rPr>
                <w:rFonts w:eastAsia="Calibri"/>
              </w:rPr>
              <w:br/>
            </w:r>
            <w:r w:rsidRPr="002476AF">
              <w:rPr>
                <w:rFonts w:eastAsia="Calibri"/>
              </w:rPr>
              <w:br/>
              <w:t>15 дней со дня подачи заявления – в случае выдачи паспорта в ускоренном порядке</w:t>
            </w:r>
            <w:r w:rsidRPr="002476AF">
              <w:rPr>
                <w:rFonts w:eastAsia="Calibri"/>
              </w:rPr>
              <w:br/>
            </w:r>
            <w:r w:rsidRPr="002476AF">
              <w:rPr>
                <w:rFonts w:eastAsia="Calibri"/>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5 лет</w:t>
            </w:r>
          </w:p>
        </w:tc>
        <w:tc>
          <w:tcPr>
            <w:tcW w:w="22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Default="002476AF" w:rsidP="002476AF">
      <w:pPr>
        <w:jc w:val="both"/>
        <w:rPr>
          <w:rFonts w:eastAsia="Calibri"/>
          <w:color w:val="FF0000"/>
          <w:lang w:val="be-BY" w:eastAsia="en-US"/>
        </w:rPr>
      </w:pPr>
    </w:p>
    <w:p w:rsidR="00AB74FF" w:rsidRPr="006319FB" w:rsidRDefault="00AB74FF" w:rsidP="00AB74FF">
      <w:pPr>
        <w:jc w:val="both"/>
        <w:rPr>
          <w:rFonts w:eastAsia="Calibri"/>
          <w:b/>
          <w:lang w:val="be-BY" w:eastAsia="en-US"/>
        </w:rPr>
      </w:pPr>
      <w:r w:rsidRPr="002476AF">
        <w:rPr>
          <w:rFonts w:eastAsia="Calibri"/>
          <w:color w:val="FF0000"/>
          <w:lang w:eastAsia="en-US"/>
        </w:rPr>
        <w:t xml:space="preserve">Административная процедура:  </w:t>
      </w:r>
      <w:r w:rsidR="00C81666">
        <w:rPr>
          <w:rFonts w:eastAsia="Calibri"/>
          <w:b/>
          <w:lang w:eastAsia="en-US"/>
        </w:rPr>
        <w:t>11.1.</w:t>
      </w:r>
      <w:r w:rsidR="006319FB">
        <w:rPr>
          <w:rFonts w:eastAsia="Calibri"/>
          <w:b/>
          <w:lang w:val="be-BY" w:eastAsia="en-US"/>
        </w:rPr>
        <w:t>3</w:t>
      </w:r>
      <w:r w:rsidRPr="002476AF">
        <w:rPr>
          <w:rFonts w:eastAsia="Calibri"/>
          <w:b/>
          <w:lang w:eastAsia="en-US"/>
        </w:rPr>
        <w:t>. достигшему14-летнего возраста</w:t>
      </w:r>
      <w:r w:rsidR="006319FB">
        <w:rPr>
          <w:rFonts w:eastAsia="Calibri"/>
          <w:b/>
          <w:lang w:val="be-BY" w:eastAsia="en-US"/>
        </w:rPr>
        <w:t>,- в случае утраты (хищения) паспорта</w:t>
      </w:r>
    </w:p>
    <w:p w:rsidR="00AB74FF" w:rsidRPr="002476AF" w:rsidRDefault="00AB74FF" w:rsidP="00AB74FF">
      <w:pPr>
        <w:jc w:val="both"/>
        <w:rPr>
          <w:rFonts w:eastAsia="Calibri"/>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1930"/>
        <w:gridCol w:w="1998"/>
      </w:tblGrid>
      <w:tr w:rsidR="00AB74FF" w:rsidRPr="002476AF" w:rsidTr="00AB74FF">
        <w:tc>
          <w:tcPr>
            <w:tcW w:w="7513" w:type="dxa"/>
            <w:tcBorders>
              <w:top w:val="single" w:sz="4" w:space="0" w:color="000000"/>
              <w:left w:val="single" w:sz="4" w:space="0" w:color="000000"/>
              <w:bottom w:val="single" w:sz="4" w:space="0" w:color="000000"/>
              <w:right w:val="single" w:sz="4" w:space="0" w:color="000000"/>
            </w:tcBorders>
          </w:tcPr>
          <w:p w:rsidR="00AB74FF" w:rsidRPr="002476AF" w:rsidRDefault="00AB74FF" w:rsidP="00AB74FF">
            <w:pPr>
              <w:jc w:val="center"/>
              <w:rPr>
                <w:rFonts w:eastAsia="Calibri"/>
                <w:lang w:eastAsia="en-US"/>
              </w:rPr>
            </w:pPr>
            <w:r w:rsidRPr="002476AF">
              <w:rPr>
                <w:rFonts w:eastAsia="Calibri"/>
                <w:lang w:eastAsia="en-US"/>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AB74FF" w:rsidRPr="002476AF" w:rsidRDefault="00AB74FF" w:rsidP="00AB74F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AB74FF" w:rsidRPr="002476AF" w:rsidRDefault="00AB74FF" w:rsidP="00AB74FF">
            <w:pPr>
              <w:jc w:val="center"/>
              <w:rPr>
                <w:rFonts w:eastAsia="Calibri"/>
                <w:lang w:eastAsia="en-US"/>
              </w:rPr>
            </w:pPr>
            <w:r w:rsidRPr="002476AF">
              <w:rPr>
                <w:rFonts w:eastAsia="Calibri"/>
                <w:lang w:eastAsia="en-US"/>
              </w:rPr>
              <w:t>Срок рассмотрения</w:t>
            </w:r>
          </w:p>
        </w:tc>
        <w:tc>
          <w:tcPr>
            <w:tcW w:w="1930" w:type="dxa"/>
            <w:tcBorders>
              <w:top w:val="single" w:sz="4" w:space="0" w:color="000000"/>
              <w:left w:val="single" w:sz="4" w:space="0" w:color="auto"/>
              <w:bottom w:val="single" w:sz="4" w:space="0" w:color="000000"/>
              <w:right w:val="single" w:sz="4" w:space="0" w:color="000000"/>
            </w:tcBorders>
          </w:tcPr>
          <w:p w:rsidR="00AB74FF" w:rsidRPr="002476AF" w:rsidRDefault="00AB74FF" w:rsidP="00AB74FF">
            <w:pPr>
              <w:jc w:val="center"/>
              <w:rPr>
                <w:rFonts w:eastAsia="Calibri"/>
                <w:lang w:eastAsia="en-US"/>
              </w:rPr>
            </w:pPr>
            <w:r w:rsidRPr="002476AF">
              <w:rPr>
                <w:rFonts w:eastAsia="Calibri"/>
                <w:lang w:eastAsia="en-US"/>
              </w:rPr>
              <w:t>Срок действия справки, другого документа (решения)</w:t>
            </w:r>
          </w:p>
        </w:tc>
        <w:tc>
          <w:tcPr>
            <w:tcW w:w="1998" w:type="dxa"/>
            <w:tcBorders>
              <w:top w:val="single" w:sz="4" w:space="0" w:color="000000"/>
              <w:left w:val="single" w:sz="4" w:space="0" w:color="000000"/>
              <w:bottom w:val="single" w:sz="4" w:space="0" w:color="000000"/>
              <w:right w:val="single" w:sz="4" w:space="0" w:color="000000"/>
            </w:tcBorders>
          </w:tcPr>
          <w:p w:rsidR="00AB74FF" w:rsidRPr="002476AF" w:rsidRDefault="00AB74FF" w:rsidP="00AB74FF">
            <w:pPr>
              <w:jc w:val="center"/>
              <w:rPr>
                <w:rFonts w:eastAsia="Calibri"/>
                <w:lang w:eastAsia="en-US"/>
              </w:rPr>
            </w:pPr>
            <w:r w:rsidRPr="002476AF">
              <w:rPr>
                <w:rFonts w:eastAsia="Calibri"/>
                <w:lang w:eastAsia="en-US"/>
              </w:rPr>
              <w:t>Ответственный</w:t>
            </w:r>
          </w:p>
        </w:tc>
      </w:tr>
      <w:tr w:rsidR="00AB74FF" w:rsidRPr="002476AF" w:rsidTr="00AB74FF">
        <w:tc>
          <w:tcPr>
            <w:tcW w:w="7513" w:type="dxa"/>
            <w:tcBorders>
              <w:top w:val="single" w:sz="4" w:space="0" w:color="000000"/>
              <w:left w:val="single" w:sz="4" w:space="0" w:color="000000"/>
              <w:bottom w:val="single" w:sz="4" w:space="0" w:color="000000"/>
              <w:right w:val="single" w:sz="4" w:space="0" w:color="000000"/>
            </w:tcBorders>
          </w:tcPr>
          <w:p w:rsidR="00AB74FF" w:rsidRPr="00C81666" w:rsidRDefault="00C81666" w:rsidP="00AB74FF">
            <w:pPr>
              <w:spacing w:before="120"/>
              <w:jc w:val="both"/>
            </w:pPr>
            <w: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1985" w:type="dxa"/>
            <w:tcBorders>
              <w:top w:val="single" w:sz="4" w:space="0" w:color="000000"/>
              <w:left w:val="single" w:sz="4" w:space="0" w:color="000000"/>
              <w:bottom w:val="single" w:sz="4" w:space="0" w:color="000000"/>
              <w:right w:val="single" w:sz="4" w:space="0" w:color="000000"/>
            </w:tcBorders>
          </w:tcPr>
          <w:p w:rsidR="00AB74FF" w:rsidRPr="002476AF" w:rsidRDefault="00AB74FF" w:rsidP="00AB74FF">
            <w:pPr>
              <w:spacing w:before="120"/>
              <w:rPr>
                <w:rFonts w:eastAsia="Calibri"/>
              </w:rPr>
            </w:pPr>
            <w:r w:rsidRPr="002476AF">
              <w:rPr>
                <w:rFonts w:eastAsia="Calibri"/>
              </w:rPr>
              <w:t>бесплатно – для граждан Республики Беларусь, находящихся на полном государственном обеспечении</w:t>
            </w:r>
            <w:r w:rsidRPr="002476AF">
              <w:rPr>
                <w:rFonts w:eastAsia="Calibri"/>
              </w:rPr>
              <w:br/>
            </w:r>
            <w:r w:rsidRPr="002476AF">
              <w:rPr>
                <w:rFonts w:eastAsia="Calibri"/>
              </w:rPr>
              <w:br/>
              <w:t>1 базовая величина – для иных граждан Республики Беларусь</w:t>
            </w:r>
            <w:r w:rsidRPr="002476AF">
              <w:rPr>
                <w:rFonts w:eastAsia="Calibri"/>
              </w:rPr>
              <w:br/>
            </w:r>
            <w:r w:rsidRPr="002476AF">
              <w:rPr>
                <w:rFonts w:eastAsia="Calibri"/>
              </w:rPr>
              <w:br/>
              <w:t>1 базовая величина – дополнительно за выдачу паспорта в ускоренном порядке</w:t>
            </w:r>
            <w:r w:rsidRPr="002476AF">
              <w:rPr>
                <w:rFonts w:eastAsia="Calibri"/>
              </w:rPr>
              <w:br/>
            </w:r>
            <w:r w:rsidRPr="002476AF">
              <w:rPr>
                <w:rFonts w:eastAsia="Calibri"/>
              </w:rPr>
              <w:br/>
              <w:t>2 базовые величины – дополнительно за выдачу паспорта 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AB74FF" w:rsidRPr="002476AF" w:rsidRDefault="00AB74FF" w:rsidP="00AB74FF">
            <w:pPr>
              <w:spacing w:before="120"/>
              <w:rPr>
                <w:rFonts w:eastAsia="Calibri"/>
              </w:rPr>
            </w:pPr>
            <w:r w:rsidRPr="002476AF">
              <w:rPr>
                <w:rFonts w:eastAsia="Calibri"/>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76AF">
              <w:rPr>
                <w:rFonts w:eastAsia="Calibri"/>
              </w:rPr>
              <w:br/>
            </w:r>
            <w:r w:rsidRPr="002476AF">
              <w:rPr>
                <w:rFonts w:eastAsia="Calibri"/>
              </w:rPr>
              <w:br/>
              <w:t>1 месяц со дня подачи заявления – для иных граждан Республики Беларусь</w:t>
            </w:r>
            <w:r w:rsidRPr="002476AF">
              <w:rPr>
                <w:rFonts w:eastAsia="Calibri"/>
              </w:rPr>
              <w:br/>
            </w:r>
            <w:r w:rsidRPr="002476AF">
              <w:rPr>
                <w:rFonts w:eastAsia="Calibri"/>
              </w:rPr>
              <w:br/>
              <w:t>15 дней со дня подачи заявления – в случае выдачи паспорта в ускоренном порядке</w:t>
            </w:r>
            <w:r w:rsidRPr="002476AF">
              <w:rPr>
                <w:rFonts w:eastAsia="Calibri"/>
              </w:rPr>
              <w:br/>
            </w:r>
            <w:r w:rsidRPr="002476AF">
              <w:rPr>
                <w:rFonts w:eastAsia="Calibri"/>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930" w:type="dxa"/>
            <w:tcBorders>
              <w:top w:val="single" w:sz="4" w:space="0" w:color="000000"/>
              <w:left w:val="single" w:sz="4" w:space="0" w:color="auto"/>
              <w:bottom w:val="single" w:sz="4" w:space="0" w:color="000000"/>
              <w:right w:val="single" w:sz="4" w:space="0" w:color="000000"/>
            </w:tcBorders>
          </w:tcPr>
          <w:p w:rsidR="00AB74FF" w:rsidRPr="002476AF" w:rsidRDefault="00AB74FF" w:rsidP="00AB74FF">
            <w:pPr>
              <w:spacing w:before="120"/>
              <w:rPr>
                <w:rFonts w:eastAsia="Calibri"/>
              </w:rPr>
            </w:pPr>
            <w:r w:rsidRPr="002476AF">
              <w:rPr>
                <w:rFonts w:eastAsia="Calibri"/>
              </w:rPr>
              <w:t>10 лет – для граждан Республики Беларусь, не достигших 64-летнего возраста</w:t>
            </w:r>
            <w:r w:rsidRPr="002476AF">
              <w:rPr>
                <w:rFonts w:eastAsia="Calibri"/>
              </w:rPr>
              <w:br/>
            </w:r>
            <w:r w:rsidRPr="002476AF">
              <w:rPr>
                <w:rFonts w:eastAsia="Calibri"/>
              </w:rPr>
              <w:br/>
              <w:t>до достижения 100-, 125-летнего возраста – для граждан Республики Беларусь, достигших соответственно 64-, 99-летнего возраста</w:t>
            </w:r>
          </w:p>
        </w:tc>
        <w:tc>
          <w:tcPr>
            <w:tcW w:w="1998" w:type="dxa"/>
            <w:tcBorders>
              <w:top w:val="single" w:sz="4" w:space="0" w:color="000000"/>
              <w:left w:val="single" w:sz="4" w:space="0" w:color="000000"/>
              <w:bottom w:val="single" w:sz="4" w:space="0" w:color="000000"/>
              <w:right w:val="single" w:sz="4" w:space="0" w:color="000000"/>
            </w:tcBorders>
          </w:tcPr>
          <w:p w:rsidR="00AB74FF" w:rsidRPr="002476AF" w:rsidRDefault="00AB74FF" w:rsidP="00AB74FF">
            <w:pPr>
              <w:ind w:right="-70"/>
              <w:jc w:val="both"/>
              <w:rPr>
                <w:rFonts w:eastAsia="Calibri"/>
                <w:lang w:eastAsia="en-US"/>
              </w:rPr>
            </w:pPr>
            <w:r w:rsidRPr="002476AF">
              <w:rPr>
                <w:rFonts w:eastAsia="Calibri"/>
                <w:lang w:eastAsia="en-US"/>
              </w:rPr>
              <w:t xml:space="preserve">Управляющий делами сельисполкома </w:t>
            </w:r>
          </w:p>
          <w:p w:rsidR="00AB74FF" w:rsidRPr="002476AF" w:rsidRDefault="00AB74FF" w:rsidP="00AB74FF">
            <w:pPr>
              <w:ind w:right="-70"/>
              <w:jc w:val="both"/>
              <w:rPr>
                <w:rFonts w:eastAsia="Calibri"/>
                <w:color w:val="FF0000"/>
                <w:lang w:eastAsia="en-US"/>
              </w:rPr>
            </w:pPr>
            <w:r w:rsidRPr="002476AF">
              <w:rPr>
                <w:rFonts w:eastAsia="Calibri"/>
                <w:lang w:eastAsia="en-US"/>
              </w:rPr>
              <w:t>Никитина Наталья Васильевна</w:t>
            </w:r>
          </w:p>
          <w:p w:rsidR="00AB74FF" w:rsidRPr="002476AF" w:rsidRDefault="00AB74FF" w:rsidP="00AB74FF">
            <w:pPr>
              <w:ind w:right="-70"/>
              <w:jc w:val="both"/>
              <w:rPr>
                <w:rFonts w:eastAsia="Calibri"/>
                <w:lang w:eastAsia="en-US"/>
              </w:rPr>
            </w:pPr>
            <w:r w:rsidRPr="002476AF">
              <w:rPr>
                <w:rFonts w:eastAsia="Calibri"/>
                <w:lang w:eastAsia="en-US"/>
              </w:rPr>
              <w:t>тел. 4 49 73</w:t>
            </w:r>
          </w:p>
          <w:p w:rsidR="00AB74FF" w:rsidRPr="002476AF" w:rsidRDefault="00AB74FF" w:rsidP="00AB74FF">
            <w:pPr>
              <w:ind w:right="-70"/>
              <w:jc w:val="both"/>
              <w:rPr>
                <w:rFonts w:eastAsia="Calibri"/>
                <w:lang w:eastAsia="en-US"/>
              </w:rPr>
            </w:pPr>
          </w:p>
          <w:p w:rsidR="00AB74FF" w:rsidRPr="002476AF" w:rsidRDefault="00AB74FF" w:rsidP="00AB74FF">
            <w:pPr>
              <w:ind w:right="-70"/>
              <w:jc w:val="both"/>
              <w:rPr>
                <w:rFonts w:eastAsia="Calibri"/>
                <w:lang w:eastAsia="en-US"/>
              </w:rPr>
            </w:pPr>
            <w:r w:rsidRPr="002476AF">
              <w:rPr>
                <w:rFonts w:eastAsia="Calibri"/>
                <w:lang w:eastAsia="en-US"/>
              </w:rPr>
              <w:t>Председатель</w:t>
            </w:r>
          </w:p>
          <w:p w:rsidR="00AB74FF" w:rsidRPr="002476AF" w:rsidRDefault="00AB74FF" w:rsidP="00AB74F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AB74F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AB74FF" w:rsidRPr="002476AF">
              <w:rPr>
                <w:rFonts w:eastAsia="Calibri"/>
                <w:lang w:eastAsia="en-US"/>
              </w:rPr>
              <w:t>Николаевич</w:t>
            </w:r>
          </w:p>
          <w:p w:rsidR="00AB74FF" w:rsidRPr="002476AF" w:rsidRDefault="00AB74FF" w:rsidP="00AB74FF">
            <w:pPr>
              <w:ind w:right="-70"/>
              <w:jc w:val="both"/>
              <w:rPr>
                <w:rFonts w:eastAsia="Calibri"/>
                <w:lang w:eastAsia="en-US"/>
              </w:rPr>
            </w:pPr>
            <w:r w:rsidRPr="002476AF">
              <w:rPr>
                <w:rFonts w:eastAsia="Calibri"/>
                <w:lang w:eastAsia="en-US"/>
              </w:rPr>
              <w:t>тел. 4 05 00</w:t>
            </w:r>
          </w:p>
          <w:p w:rsidR="00AB74FF" w:rsidRPr="002476AF" w:rsidRDefault="00AB74FF" w:rsidP="00AB74FF">
            <w:pPr>
              <w:ind w:right="-70"/>
              <w:jc w:val="both"/>
              <w:rPr>
                <w:rFonts w:eastAsia="Calibri"/>
                <w:lang w:eastAsia="en-US"/>
              </w:rPr>
            </w:pPr>
          </w:p>
          <w:p w:rsidR="00AB74FF" w:rsidRPr="002476AF" w:rsidRDefault="00AB74FF" w:rsidP="00AB74FF">
            <w:pPr>
              <w:ind w:right="-70"/>
              <w:jc w:val="both"/>
              <w:rPr>
                <w:rFonts w:eastAsia="Calibri"/>
                <w:lang w:eastAsia="en-US"/>
              </w:rPr>
            </w:pPr>
            <w:r w:rsidRPr="002476AF">
              <w:rPr>
                <w:rFonts w:eastAsia="Calibri"/>
                <w:lang w:eastAsia="en-US"/>
              </w:rPr>
              <w:t xml:space="preserve">Адрес: </w:t>
            </w:r>
          </w:p>
          <w:p w:rsidR="00AB74FF" w:rsidRPr="002476AF" w:rsidRDefault="00AB74FF" w:rsidP="00AB74FF">
            <w:pPr>
              <w:ind w:right="-70"/>
              <w:jc w:val="both"/>
              <w:rPr>
                <w:rFonts w:eastAsia="Calibri"/>
                <w:lang w:eastAsia="en-US"/>
              </w:rPr>
            </w:pPr>
            <w:r w:rsidRPr="002476AF">
              <w:rPr>
                <w:rFonts w:eastAsia="Calibri"/>
                <w:lang w:eastAsia="en-US"/>
              </w:rPr>
              <w:t xml:space="preserve">д. Хальч, </w:t>
            </w:r>
          </w:p>
          <w:p w:rsidR="00AB74FF" w:rsidRPr="002476AF" w:rsidRDefault="00AB74FF" w:rsidP="00AB74FF">
            <w:pPr>
              <w:jc w:val="both"/>
            </w:pPr>
            <w:r w:rsidRPr="002476AF">
              <w:rPr>
                <w:rFonts w:eastAsia="Calibri"/>
                <w:lang w:eastAsia="en-US"/>
              </w:rPr>
              <w:t>пл.Победы, 1</w:t>
            </w:r>
            <w:r w:rsidRPr="002476AF">
              <w:t xml:space="preserve">  </w:t>
            </w:r>
          </w:p>
        </w:tc>
      </w:tr>
    </w:tbl>
    <w:p w:rsidR="00AB74FF" w:rsidRPr="004732AE" w:rsidRDefault="00AB74FF" w:rsidP="00AB74FF">
      <w:pPr>
        <w:jc w:val="both"/>
        <w:rPr>
          <w:rFonts w:eastAsia="Calibri"/>
          <w:color w:val="FF0000"/>
          <w:lang w:val="be-BY" w:eastAsia="en-US"/>
        </w:rPr>
      </w:pPr>
    </w:p>
    <w:p w:rsidR="00AB74FF" w:rsidRPr="002476AF" w:rsidRDefault="00AB74FF" w:rsidP="00AB74F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11.1.</w:t>
      </w:r>
      <w:r w:rsidR="006319FB">
        <w:rPr>
          <w:rFonts w:eastAsia="Calibri"/>
          <w:b/>
          <w:lang w:eastAsia="en-US"/>
        </w:rPr>
        <w:t>4</w:t>
      </w:r>
      <w:r w:rsidRPr="002476AF">
        <w:rPr>
          <w:rFonts w:eastAsia="Calibri"/>
          <w:b/>
          <w:lang w:eastAsia="en-US"/>
        </w:rPr>
        <w:t>.  не достигшему14-летнего возраста</w:t>
      </w:r>
      <w:r w:rsidR="006319FB">
        <w:rPr>
          <w:rFonts w:eastAsia="Calibri"/>
          <w:b/>
          <w:lang w:eastAsia="en-US"/>
        </w:rPr>
        <w:t>, - в случае утраты (хищения) паспорта</w:t>
      </w:r>
    </w:p>
    <w:p w:rsidR="00AB74FF" w:rsidRPr="002476AF" w:rsidRDefault="00AB74FF" w:rsidP="00AB74FF">
      <w:pPr>
        <w:jc w:val="both"/>
        <w:rPr>
          <w:rFonts w:eastAsia="Calibri"/>
          <w:b/>
          <w:lang w:eastAsia="en-US"/>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1647"/>
        <w:gridCol w:w="2281"/>
      </w:tblGrid>
      <w:tr w:rsidR="00AB74FF" w:rsidRPr="002476AF" w:rsidTr="00AB74FF">
        <w:tc>
          <w:tcPr>
            <w:tcW w:w="7513" w:type="dxa"/>
            <w:tcBorders>
              <w:top w:val="single" w:sz="4" w:space="0" w:color="000000"/>
              <w:left w:val="single" w:sz="4" w:space="0" w:color="000000"/>
              <w:bottom w:val="single" w:sz="4" w:space="0" w:color="000000"/>
              <w:right w:val="single" w:sz="4" w:space="0" w:color="000000"/>
            </w:tcBorders>
          </w:tcPr>
          <w:p w:rsidR="00AB74FF" w:rsidRPr="002476AF" w:rsidRDefault="00AB74FF" w:rsidP="00AB74FF">
            <w:pPr>
              <w:jc w:val="center"/>
              <w:rPr>
                <w:rFonts w:eastAsia="Calibri"/>
                <w:lang w:eastAsia="en-US"/>
              </w:rPr>
            </w:pPr>
            <w:r w:rsidRPr="002476AF">
              <w:rPr>
                <w:rFonts w:eastAsia="Calibri"/>
                <w:lang w:eastAsia="en-US"/>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AB74FF" w:rsidRPr="002476AF" w:rsidRDefault="00AB74FF" w:rsidP="00AB74F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AB74FF" w:rsidRPr="002476AF" w:rsidRDefault="00AB74FF" w:rsidP="00AB74F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AB74FF" w:rsidRPr="002476AF" w:rsidRDefault="00AB74FF" w:rsidP="00AB74F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AB74FF" w:rsidRPr="002476AF" w:rsidRDefault="00AB74FF" w:rsidP="00AB74FF">
            <w:pPr>
              <w:jc w:val="center"/>
              <w:rPr>
                <w:rFonts w:eastAsia="Calibri"/>
                <w:lang w:eastAsia="en-US"/>
              </w:rPr>
            </w:pPr>
            <w:r w:rsidRPr="002476AF">
              <w:rPr>
                <w:rFonts w:eastAsia="Calibri"/>
                <w:lang w:eastAsia="en-US"/>
              </w:rPr>
              <w:t>Ответственный</w:t>
            </w:r>
          </w:p>
        </w:tc>
      </w:tr>
      <w:tr w:rsidR="00AB74FF" w:rsidRPr="002476AF" w:rsidTr="00AB74FF">
        <w:tc>
          <w:tcPr>
            <w:tcW w:w="7513" w:type="dxa"/>
            <w:tcBorders>
              <w:top w:val="single" w:sz="4" w:space="0" w:color="000000"/>
              <w:left w:val="single" w:sz="4" w:space="0" w:color="000000"/>
              <w:bottom w:val="single" w:sz="4" w:space="0" w:color="000000"/>
              <w:right w:val="single" w:sz="4" w:space="0" w:color="000000"/>
            </w:tcBorders>
          </w:tcPr>
          <w:p w:rsidR="00AB74FF" w:rsidRPr="002476AF" w:rsidRDefault="00C81666" w:rsidP="00AB74FF">
            <w:pPr>
              <w:spacing w:before="120"/>
              <w:jc w:val="both"/>
              <w:rPr>
                <w:rFonts w:eastAsia="Calibri"/>
              </w:rPr>
            </w:pPr>
            <w:r>
              <w:t>законный представитель несовершеннолетнего гражданина Республики Беларусь представляет:</w:t>
            </w:r>
            <w:r>
              <w:br/>
            </w:r>
            <w:r>
              <w:b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1985" w:type="dxa"/>
            <w:tcBorders>
              <w:top w:val="single" w:sz="4" w:space="0" w:color="000000"/>
              <w:left w:val="single" w:sz="4" w:space="0" w:color="000000"/>
              <w:bottom w:val="single" w:sz="4" w:space="0" w:color="000000"/>
              <w:right w:val="single" w:sz="4" w:space="0" w:color="000000"/>
            </w:tcBorders>
          </w:tcPr>
          <w:p w:rsidR="00AB74FF" w:rsidRPr="002476AF" w:rsidRDefault="00AB74FF" w:rsidP="00AB74FF">
            <w:pPr>
              <w:spacing w:before="120"/>
              <w:rPr>
                <w:rFonts w:eastAsia="Calibri"/>
              </w:rPr>
            </w:pPr>
            <w:r w:rsidRPr="002476AF">
              <w:rPr>
                <w:rFonts w:eastAsia="Calibri"/>
              </w:rPr>
              <w:t>бесплатно</w:t>
            </w:r>
            <w:r w:rsidRPr="002476AF">
              <w:rPr>
                <w:rFonts w:eastAsia="Calibri"/>
              </w:rPr>
              <w:br/>
            </w:r>
            <w:r w:rsidRPr="002476AF">
              <w:rPr>
                <w:rFonts w:eastAsia="Calibri"/>
              </w:rPr>
              <w:br/>
              <w:t>1 базовая величина – дополнительно за выдачу паспорта в ускоренном порядке</w:t>
            </w:r>
            <w:r w:rsidRPr="002476AF">
              <w:rPr>
                <w:rFonts w:eastAsia="Calibri"/>
              </w:rPr>
              <w:br/>
            </w:r>
            <w:r w:rsidRPr="002476AF">
              <w:rPr>
                <w:rFonts w:eastAsia="Calibri"/>
              </w:rPr>
              <w:br/>
              <w:t>2 базовые величины – дополнительно за выдачу паспорта 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AB74FF" w:rsidRPr="002476AF" w:rsidRDefault="00AB74FF" w:rsidP="00AB74FF">
            <w:pPr>
              <w:spacing w:before="120"/>
              <w:rPr>
                <w:rFonts w:eastAsia="Calibri"/>
              </w:rPr>
            </w:pPr>
            <w:r w:rsidRPr="002476AF">
              <w:rPr>
                <w:rFonts w:eastAsia="Calibri"/>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76AF">
              <w:rPr>
                <w:rFonts w:eastAsia="Calibri"/>
              </w:rPr>
              <w:br/>
            </w:r>
            <w:r w:rsidRPr="002476AF">
              <w:rPr>
                <w:rFonts w:eastAsia="Calibri"/>
              </w:rPr>
              <w:br/>
              <w:t>1 месяц со дня подачи заявления для иных граждан Республики Беларусь</w:t>
            </w:r>
            <w:r w:rsidRPr="002476AF">
              <w:rPr>
                <w:rFonts w:eastAsia="Calibri"/>
              </w:rPr>
              <w:br/>
            </w:r>
            <w:r w:rsidRPr="002476AF">
              <w:rPr>
                <w:rFonts w:eastAsia="Calibri"/>
              </w:rPr>
              <w:br/>
              <w:t>15 дней со дня подачи заявления – в случае выдачи паспорта в ускоренном порядке</w:t>
            </w:r>
            <w:r w:rsidRPr="002476AF">
              <w:rPr>
                <w:rFonts w:eastAsia="Calibri"/>
              </w:rPr>
              <w:br/>
            </w:r>
            <w:r w:rsidRPr="002476AF">
              <w:rPr>
                <w:rFonts w:eastAsia="Calibri"/>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47" w:type="dxa"/>
            <w:tcBorders>
              <w:top w:val="single" w:sz="4" w:space="0" w:color="000000"/>
              <w:left w:val="single" w:sz="4" w:space="0" w:color="auto"/>
              <w:bottom w:val="single" w:sz="4" w:space="0" w:color="000000"/>
              <w:right w:val="single" w:sz="4" w:space="0" w:color="000000"/>
            </w:tcBorders>
          </w:tcPr>
          <w:p w:rsidR="00AB74FF" w:rsidRPr="002476AF" w:rsidRDefault="00AB74FF" w:rsidP="00AB74FF">
            <w:pPr>
              <w:spacing w:before="120"/>
              <w:rPr>
                <w:rFonts w:eastAsia="Calibri"/>
              </w:rPr>
            </w:pPr>
            <w:r w:rsidRPr="002476AF">
              <w:rPr>
                <w:rFonts w:eastAsia="Calibri"/>
              </w:rPr>
              <w:t>5 лет</w:t>
            </w:r>
          </w:p>
        </w:tc>
        <w:tc>
          <w:tcPr>
            <w:tcW w:w="2281" w:type="dxa"/>
            <w:tcBorders>
              <w:top w:val="single" w:sz="4" w:space="0" w:color="000000"/>
              <w:left w:val="single" w:sz="4" w:space="0" w:color="000000"/>
              <w:bottom w:val="single" w:sz="4" w:space="0" w:color="000000"/>
              <w:right w:val="single" w:sz="4" w:space="0" w:color="000000"/>
            </w:tcBorders>
          </w:tcPr>
          <w:p w:rsidR="00AB74FF" w:rsidRPr="002476AF" w:rsidRDefault="00AB74FF" w:rsidP="00AB74FF">
            <w:pPr>
              <w:ind w:right="-70"/>
              <w:jc w:val="both"/>
              <w:rPr>
                <w:rFonts w:eastAsia="Calibri"/>
                <w:lang w:eastAsia="en-US"/>
              </w:rPr>
            </w:pPr>
            <w:r w:rsidRPr="002476AF">
              <w:rPr>
                <w:rFonts w:eastAsia="Calibri"/>
                <w:lang w:eastAsia="en-US"/>
              </w:rPr>
              <w:t xml:space="preserve">Управляющий делами сельисполкома </w:t>
            </w:r>
          </w:p>
          <w:p w:rsidR="00AB74FF" w:rsidRPr="002476AF" w:rsidRDefault="00AB74FF" w:rsidP="00AB74FF">
            <w:pPr>
              <w:ind w:right="-70"/>
              <w:jc w:val="both"/>
              <w:rPr>
                <w:rFonts w:eastAsia="Calibri"/>
                <w:color w:val="FF0000"/>
                <w:lang w:eastAsia="en-US"/>
              </w:rPr>
            </w:pPr>
            <w:r w:rsidRPr="002476AF">
              <w:rPr>
                <w:rFonts w:eastAsia="Calibri"/>
                <w:lang w:eastAsia="en-US"/>
              </w:rPr>
              <w:t>Никитина Наталья Васильевна</w:t>
            </w:r>
          </w:p>
          <w:p w:rsidR="00AB74FF" w:rsidRPr="002476AF" w:rsidRDefault="00AB74FF" w:rsidP="00AB74FF">
            <w:pPr>
              <w:ind w:right="-70"/>
              <w:jc w:val="both"/>
              <w:rPr>
                <w:rFonts w:eastAsia="Calibri"/>
                <w:lang w:eastAsia="en-US"/>
              </w:rPr>
            </w:pPr>
            <w:r w:rsidRPr="002476AF">
              <w:rPr>
                <w:rFonts w:eastAsia="Calibri"/>
                <w:lang w:eastAsia="en-US"/>
              </w:rPr>
              <w:t>тел. 4 49 73</w:t>
            </w:r>
          </w:p>
          <w:p w:rsidR="00AB74FF" w:rsidRPr="002476AF" w:rsidRDefault="00AB74FF" w:rsidP="00AB74FF">
            <w:pPr>
              <w:ind w:right="-70"/>
              <w:jc w:val="both"/>
              <w:rPr>
                <w:rFonts w:eastAsia="Calibri"/>
                <w:lang w:eastAsia="en-US"/>
              </w:rPr>
            </w:pPr>
          </w:p>
          <w:p w:rsidR="00AB74FF" w:rsidRPr="002476AF" w:rsidRDefault="00AB74FF" w:rsidP="00AB74FF">
            <w:pPr>
              <w:ind w:right="-70"/>
              <w:jc w:val="both"/>
              <w:rPr>
                <w:rFonts w:eastAsia="Calibri"/>
                <w:lang w:eastAsia="en-US"/>
              </w:rPr>
            </w:pPr>
            <w:r w:rsidRPr="002476AF">
              <w:rPr>
                <w:rFonts w:eastAsia="Calibri"/>
                <w:lang w:eastAsia="en-US"/>
              </w:rPr>
              <w:t>Председатель</w:t>
            </w:r>
          </w:p>
          <w:p w:rsidR="00AB74FF" w:rsidRPr="002476AF" w:rsidRDefault="00AB74FF" w:rsidP="00AB74F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AB74F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AB74FF" w:rsidRPr="002476AF">
              <w:rPr>
                <w:rFonts w:eastAsia="Calibri"/>
                <w:lang w:eastAsia="en-US"/>
              </w:rPr>
              <w:t>Николаевич</w:t>
            </w:r>
          </w:p>
          <w:p w:rsidR="00AB74FF" w:rsidRPr="002476AF" w:rsidRDefault="00AB74FF" w:rsidP="00AB74FF">
            <w:pPr>
              <w:ind w:right="-70"/>
              <w:jc w:val="both"/>
              <w:rPr>
                <w:rFonts w:eastAsia="Calibri"/>
                <w:lang w:eastAsia="en-US"/>
              </w:rPr>
            </w:pPr>
            <w:r w:rsidRPr="002476AF">
              <w:rPr>
                <w:rFonts w:eastAsia="Calibri"/>
                <w:lang w:eastAsia="en-US"/>
              </w:rPr>
              <w:t>тел. 4 05 00</w:t>
            </w:r>
          </w:p>
          <w:p w:rsidR="00AB74FF" w:rsidRPr="002476AF" w:rsidRDefault="00AB74FF" w:rsidP="00AB74FF">
            <w:pPr>
              <w:ind w:right="-70"/>
              <w:jc w:val="both"/>
              <w:rPr>
                <w:rFonts w:eastAsia="Calibri"/>
                <w:lang w:eastAsia="en-US"/>
              </w:rPr>
            </w:pPr>
          </w:p>
          <w:p w:rsidR="00AB74FF" w:rsidRPr="002476AF" w:rsidRDefault="00AB74FF" w:rsidP="00AB74FF">
            <w:pPr>
              <w:ind w:right="-70"/>
              <w:jc w:val="both"/>
              <w:rPr>
                <w:rFonts w:eastAsia="Calibri"/>
                <w:lang w:eastAsia="en-US"/>
              </w:rPr>
            </w:pPr>
            <w:r w:rsidRPr="002476AF">
              <w:rPr>
                <w:rFonts w:eastAsia="Calibri"/>
                <w:lang w:eastAsia="en-US"/>
              </w:rPr>
              <w:t xml:space="preserve">Адрес: </w:t>
            </w:r>
          </w:p>
          <w:p w:rsidR="00AB74FF" w:rsidRPr="002476AF" w:rsidRDefault="00AB74FF" w:rsidP="00AB74FF">
            <w:pPr>
              <w:ind w:right="-70"/>
              <w:jc w:val="both"/>
              <w:rPr>
                <w:rFonts w:eastAsia="Calibri"/>
                <w:lang w:eastAsia="en-US"/>
              </w:rPr>
            </w:pPr>
            <w:r w:rsidRPr="002476AF">
              <w:rPr>
                <w:rFonts w:eastAsia="Calibri"/>
                <w:lang w:eastAsia="en-US"/>
              </w:rPr>
              <w:t xml:space="preserve">д. Хальч, </w:t>
            </w:r>
          </w:p>
          <w:p w:rsidR="00AB74FF" w:rsidRPr="002476AF" w:rsidRDefault="00AB74FF" w:rsidP="00AB74FF">
            <w:pPr>
              <w:jc w:val="both"/>
            </w:pPr>
            <w:r w:rsidRPr="002476AF">
              <w:rPr>
                <w:rFonts w:eastAsia="Calibri"/>
                <w:lang w:eastAsia="en-US"/>
              </w:rPr>
              <w:t>пл.Победы, 1</w:t>
            </w:r>
            <w:r w:rsidRPr="002476AF">
              <w:t xml:space="preserve">  </w:t>
            </w:r>
          </w:p>
        </w:tc>
      </w:tr>
    </w:tbl>
    <w:p w:rsidR="00AB74FF" w:rsidRPr="00AB74FF" w:rsidRDefault="00AB74FF" w:rsidP="002476AF">
      <w:pPr>
        <w:jc w:val="both"/>
        <w:rPr>
          <w:rFonts w:eastAsia="Calibri"/>
          <w:color w:val="FF0000"/>
          <w:lang w:eastAsia="en-US"/>
        </w:rPr>
      </w:pPr>
    </w:p>
    <w:p w:rsidR="00AB74FF" w:rsidRPr="00AB74FF" w:rsidRDefault="00AB74FF" w:rsidP="002476AF">
      <w:pPr>
        <w:jc w:val="both"/>
        <w:rPr>
          <w:rFonts w:eastAsia="Calibri"/>
          <w:color w:val="FF0000"/>
          <w:lang w:val="be-BY" w:eastAsia="en-US"/>
        </w:rPr>
      </w:pPr>
    </w:p>
    <w:p w:rsidR="002476AF" w:rsidRPr="002476AF" w:rsidRDefault="002476AF" w:rsidP="002476AF">
      <w:pPr>
        <w:rPr>
          <w:b/>
          <w:sz w:val="28"/>
          <w:szCs w:val="28"/>
        </w:rPr>
      </w:pPr>
      <w:r w:rsidRPr="002476AF">
        <w:rPr>
          <w:b/>
          <w:sz w:val="28"/>
          <w:szCs w:val="28"/>
        </w:rPr>
        <w:t>11.2. Обмен паспорта</w:t>
      </w:r>
      <w:r w:rsidR="00C81666">
        <w:rPr>
          <w:b/>
          <w:sz w:val="28"/>
          <w:szCs w:val="28"/>
        </w:rPr>
        <w:t xml:space="preserve"> гражданину Республики Беларусь</w:t>
      </w:r>
      <w:r w:rsidRPr="002476AF">
        <w:rPr>
          <w:b/>
          <w:sz w:val="28"/>
          <w:szCs w:val="28"/>
        </w:rPr>
        <w:t>:</w:t>
      </w:r>
    </w:p>
    <w:p w:rsidR="002476AF" w:rsidRPr="002476AF" w:rsidRDefault="002476AF" w:rsidP="002476AF">
      <w:pPr>
        <w:rPr>
          <w:b/>
        </w:rPr>
      </w:pPr>
      <w:r w:rsidRPr="002476AF">
        <w:rPr>
          <w:color w:val="FF0000"/>
        </w:rPr>
        <w:t xml:space="preserve">Административная процедура:  </w:t>
      </w:r>
      <w:r w:rsidRPr="002476AF">
        <w:rPr>
          <w:b/>
        </w:rPr>
        <w:t xml:space="preserve">11.2.1 </w:t>
      </w:r>
      <w:proofErr w:type="gramStart"/>
      <w:r w:rsidRPr="002476AF">
        <w:rPr>
          <w:b/>
        </w:rPr>
        <w:t>достигшему</w:t>
      </w:r>
      <w:proofErr w:type="gramEnd"/>
      <w:r w:rsidRPr="002476AF">
        <w:rPr>
          <w:b/>
        </w:rPr>
        <w:t xml:space="preserve"> 14-летнего возраста</w:t>
      </w:r>
    </w:p>
    <w:p w:rsidR="002476AF" w:rsidRPr="002476AF" w:rsidRDefault="002476AF" w:rsidP="002476AF">
      <w:pPr>
        <w:rPr>
          <w:b/>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647"/>
        <w:gridCol w:w="2180"/>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t>заявление</w:t>
            </w:r>
            <w:r w:rsidRPr="002476AF">
              <w:rPr>
                <w:rFonts w:eastAsia="Calibri"/>
              </w:rPr>
              <w:br/>
            </w:r>
            <w:r w:rsidRPr="002476AF">
              <w:rPr>
                <w:rFonts w:eastAsia="Calibri"/>
              </w:rPr>
              <w:br/>
              <w:t>паспорт, подлежащий обмену</w:t>
            </w:r>
            <w:r w:rsidRPr="002476AF">
              <w:rPr>
                <w:rFonts w:eastAsia="Calibri"/>
              </w:rPr>
              <w:br/>
            </w:r>
            <w:r w:rsidRPr="002476AF">
              <w:rPr>
                <w:rFonts w:eastAsia="Calibri"/>
              </w:rPr>
              <w:br/>
              <w:t>4 цветные фотографии заявителя, соответствующие его возрасту, размером 40 x 50 мм (одним листом)</w:t>
            </w:r>
            <w:r w:rsidRPr="002476AF">
              <w:rPr>
                <w:rFonts w:eastAsia="Calibri"/>
              </w:rPr>
              <w:br/>
            </w:r>
            <w:r w:rsidRPr="002476AF">
              <w:rPr>
                <w:rFonts w:eastAsia="Calibri"/>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2476AF">
              <w:rPr>
                <w:rFonts w:eastAsia="Calibri"/>
              </w:rPr>
              <w:br/>
            </w:r>
            <w:r w:rsidRPr="002476AF">
              <w:rPr>
                <w:rFonts w:eastAsia="Calibri"/>
              </w:rPr>
              <w:br/>
              <w:t>свидетельство о рождении ребенка заявителя – в случае, если заявитель имеет ребенка, не достигшего 18-летнего возраста</w:t>
            </w:r>
            <w:r w:rsidRPr="002476AF">
              <w:rPr>
                <w:rFonts w:eastAsia="Calibri"/>
              </w:rPr>
              <w:br/>
            </w:r>
            <w:r w:rsidRPr="002476AF">
              <w:rPr>
                <w:rFonts w:eastAsia="Calibri"/>
              </w:rPr>
              <w:br/>
              <w:t>документы, подтверждающие внесение изменений, исправлений (при необходимости):</w:t>
            </w:r>
            <w:r w:rsidRPr="002476AF">
              <w:rPr>
                <w:rFonts w:eastAsia="Calibri"/>
              </w:rPr>
              <w:br/>
            </w:r>
            <w:r w:rsidRPr="002476AF">
              <w:rPr>
                <w:rFonts w:eastAsia="Calibri"/>
              </w:rPr>
              <w:br/>
              <w:t>свидетельство (документ) о рождении заявителя</w:t>
            </w:r>
            <w:r w:rsidRPr="002476AF">
              <w:rPr>
                <w:rFonts w:eastAsia="Calibri"/>
              </w:rPr>
              <w:br/>
            </w:r>
            <w:r w:rsidRPr="002476AF">
              <w:rPr>
                <w:rFonts w:eastAsia="Calibri"/>
              </w:rPr>
              <w:br/>
              <w:t>свидетельство (документ) о заключении брака – в случае, если заявитель состоит в браке</w:t>
            </w:r>
            <w:r w:rsidRPr="002476AF">
              <w:rPr>
                <w:rFonts w:eastAsia="Calibri"/>
              </w:rPr>
              <w:br/>
            </w:r>
            <w:r w:rsidRPr="002476AF">
              <w:rPr>
                <w:rFonts w:eastAsia="Calibri"/>
              </w:rPr>
              <w:br/>
              <w:t>свидетельство (документ) о расторжении брака либо копия решения суда о расторжении брака – в случае расторжения заявителем брака</w:t>
            </w:r>
            <w:r w:rsidRPr="002476AF">
              <w:rPr>
                <w:rFonts w:eastAsia="Calibri"/>
              </w:rPr>
              <w:br/>
            </w:r>
            <w:r w:rsidRPr="002476AF">
              <w:rPr>
                <w:rFonts w:eastAsia="Calibri"/>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476AF">
              <w:rPr>
                <w:rFonts w:eastAsia="Calibri"/>
              </w:rPr>
              <w:br/>
            </w:r>
            <w:r w:rsidRPr="002476AF">
              <w:rPr>
                <w:rFonts w:eastAsia="Calibri"/>
              </w:rPr>
              <w:br/>
              <w:t>свидетельство о перемене имени – в случае перемены заявителем фамилии, собственного имени, отчества</w:t>
            </w:r>
            <w:r w:rsidRPr="002476AF">
              <w:rPr>
                <w:rFonts w:eastAsia="Calibri"/>
              </w:rPr>
              <w:br/>
            </w:r>
            <w:r w:rsidRPr="002476AF">
              <w:rPr>
                <w:rFonts w:eastAsia="Calibri"/>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476AF">
              <w:rPr>
                <w:rFonts w:eastAsia="Calibri"/>
              </w:rPr>
              <w:br/>
            </w:r>
            <w:r w:rsidRPr="002476AF">
              <w:rPr>
                <w:rFonts w:eastAsia="Calibri"/>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476AF">
              <w:rPr>
                <w:rFonts w:eastAsia="Calibri"/>
              </w:rPr>
              <w:br/>
            </w:r>
            <w:r w:rsidRPr="002476AF">
              <w:rPr>
                <w:rFonts w:eastAsia="Calibri"/>
              </w:rPr>
              <w:br/>
              <w:t>документ, подтверждающий внесение платы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C95830">
            <w:pPr>
              <w:spacing w:before="120"/>
              <w:rPr>
                <w:rFonts w:eastAsia="Calibri"/>
              </w:rPr>
            </w:pPr>
            <w:r w:rsidRPr="002476AF">
              <w:rPr>
                <w:rFonts w:eastAsia="Calibri"/>
              </w:rPr>
              <w:t>бесплатно – для граждан Республики Беларусь, находящихся на полном государственном обеспечении</w:t>
            </w:r>
            <w:r w:rsidRPr="002476AF">
              <w:rPr>
                <w:rFonts w:eastAsia="Calibri"/>
              </w:rPr>
              <w:br/>
            </w:r>
            <w:r w:rsidRPr="002476AF">
              <w:rPr>
                <w:rFonts w:eastAsia="Calibri"/>
              </w:rPr>
              <w:br/>
              <w:t>1 базовая величина – для иных граждан Республики Беларусь</w:t>
            </w:r>
            <w:r w:rsidRPr="002476AF">
              <w:rPr>
                <w:rFonts w:eastAsia="Calibri"/>
              </w:rPr>
              <w:br/>
            </w:r>
            <w:r w:rsidRPr="002476AF">
              <w:rPr>
                <w:rFonts w:eastAsia="Calibri"/>
              </w:rPr>
              <w:br/>
              <w:t>1 базовая величина – дополнительно за обмен паспорта в ускоренном порядке</w:t>
            </w:r>
            <w:r w:rsidRPr="002476AF">
              <w:rPr>
                <w:rFonts w:eastAsia="Calibri"/>
              </w:rPr>
              <w:br/>
            </w:r>
            <w:r w:rsidRPr="002476AF">
              <w:rPr>
                <w:rFonts w:eastAsia="Calibri"/>
              </w:rPr>
              <w:br/>
              <w:t>2 базовые величины – дополнительно за обмен паспорта в срочном порядке</w:t>
            </w:r>
            <w:r w:rsidRPr="002476AF">
              <w:rPr>
                <w:rFonts w:eastAsia="Calibri"/>
              </w:rPr>
              <w:br/>
            </w:r>
            <w:r w:rsidRPr="002476AF">
              <w:rPr>
                <w:rFonts w:eastAsia="Calibri"/>
              </w:rPr>
              <w:br/>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C95830">
            <w:pPr>
              <w:spacing w:before="120"/>
              <w:rPr>
                <w:rFonts w:eastAsia="Calibri"/>
              </w:rPr>
            </w:pPr>
            <w:r w:rsidRPr="002476AF">
              <w:rPr>
                <w:rFonts w:eastAsia="Calibri"/>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76AF">
              <w:rPr>
                <w:rFonts w:eastAsia="Calibri"/>
              </w:rPr>
              <w:br/>
            </w:r>
            <w:r w:rsidRPr="002476AF">
              <w:rPr>
                <w:rFonts w:eastAsia="Calibri"/>
              </w:rPr>
              <w:br/>
              <w:t>1 месяц со дня подачи заявления – для иных граждан Республики Беларусь</w:t>
            </w:r>
            <w:r w:rsidRPr="002476AF">
              <w:rPr>
                <w:rFonts w:eastAsia="Calibri"/>
              </w:rPr>
              <w:br/>
            </w:r>
            <w:r w:rsidRPr="002476AF">
              <w:rPr>
                <w:rFonts w:eastAsia="Calibri"/>
              </w:rPr>
              <w:br/>
              <w:t>15 дней со дня подачи заявления – в случае обмена паспорта в ускоренном порядке</w:t>
            </w:r>
            <w:r w:rsidRPr="002476AF">
              <w:rPr>
                <w:rFonts w:eastAsia="Calibri"/>
              </w:rPr>
              <w:br/>
            </w:r>
            <w:r w:rsidRPr="002476AF">
              <w:rPr>
                <w:rFonts w:eastAsia="Calibri"/>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476AF">
              <w:rPr>
                <w:rFonts w:eastAsia="Calibri"/>
              </w:rPr>
              <w:br/>
            </w:r>
            <w:r w:rsidRPr="002476AF">
              <w:rPr>
                <w:rFonts w:eastAsia="Calibri"/>
              </w:rPr>
              <w:br/>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 </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4732AE" w:rsidRDefault="004732AE" w:rsidP="002476AF">
      <w:pPr>
        <w:rPr>
          <w:color w:val="FF0000"/>
          <w:lang w:val="be-BY"/>
        </w:rPr>
      </w:pPr>
    </w:p>
    <w:p w:rsidR="002476AF" w:rsidRDefault="002476AF" w:rsidP="002476AF">
      <w:pPr>
        <w:rPr>
          <w:b/>
          <w:lang w:val="be-BY"/>
        </w:rPr>
      </w:pPr>
      <w:r w:rsidRPr="002476AF">
        <w:rPr>
          <w:color w:val="FF0000"/>
        </w:rPr>
        <w:t xml:space="preserve">Административная процедура:  </w:t>
      </w:r>
      <w:r w:rsidRPr="002476AF">
        <w:rPr>
          <w:b/>
        </w:rPr>
        <w:t xml:space="preserve">11.2.2.  не </w:t>
      </w:r>
      <w:proofErr w:type="gramStart"/>
      <w:r w:rsidRPr="002476AF">
        <w:rPr>
          <w:b/>
        </w:rPr>
        <w:t>достигшему</w:t>
      </w:r>
      <w:proofErr w:type="gramEnd"/>
      <w:r w:rsidRPr="002476AF">
        <w:rPr>
          <w:b/>
        </w:rPr>
        <w:t xml:space="preserve"> 14-летнего возраста</w:t>
      </w:r>
    </w:p>
    <w:p w:rsidR="004732AE" w:rsidRPr="004732AE" w:rsidRDefault="004732AE" w:rsidP="002476AF">
      <w:pPr>
        <w:rPr>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647"/>
        <w:gridCol w:w="2180"/>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t>законный представитель несовершеннолетнего гражданина Республики Беларусь представляет:</w:t>
            </w:r>
            <w:r w:rsidRPr="002476AF">
              <w:rPr>
                <w:rFonts w:eastAsia="Calibri"/>
              </w:rPr>
              <w:br/>
            </w:r>
            <w:r w:rsidRPr="002476AF">
              <w:rPr>
                <w:rFonts w:eastAsia="Calibri"/>
              </w:rPr>
              <w:br/>
              <w:t>заявление</w:t>
            </w:r>
            <w:r w:rsidRPr="002476AF">
              <w:rPr>
                <w:rFonts w:eastAsia="Calibri"/>
              </w:rPr>
              <w:br/>
            </w:r>
            <w:r w:rsidRPr="002476AF">
              <w:rPr>
                <w:rFonts w:eastAsia="Calibri"/>
              </w:rPr>
              <w:br/>
              <w:t>паспорт, подлежащий обмену</w:t>
            </w:r>
            <w:r w:rsidRPr="002476AF">
              <w:rPr>
                <w:rFonts w:eastAsia="Calibri"/>
              </w:rPr>
              <w:br/>
            </w:r>
            <w:r w:rsidRPr="002476AF">
              <w:rPr>
                <w:rFonts w:eastAsia="Calibri"/>
              </w:rPr>
              <w:br/>
              <w:t>4 цветные фотографии заявителя, соответствующие его возрасту, размером 40 x 50 мм (одним листом)</w:t>
            </w:r>
            <w:r w:rsidRPr="002476AF">
              <w:rPr>
                <w:rFonts w:eastAsia="Calibri"/>
              </w:rPr>
              <w:br/>
            </w:r>
            <w:r w:rsidRPr="002476AF">
              <w:rPr>
                <w:rFonts w:eastAsia="Calibri"/>
              </w:rPr>
              <w:br/>
              <w:t>документы, подтверждающие внесение изменений, исправлений (при необходимости):</w:t>
            </w:r>
            <w:r w:rsidRPr="002476AF">
              <w:rPr>
                <w:rFonts w:eastAsia="Calibri"/>
              </w:rPr>
              <w:br/>
            </w:r>
            <w:r w:rsidRPr="002476AF">
              <w:rPr>
                <w:rFonts w:eastAsia="Calibri"/>
              </w:rPr>
              <w:br/>
              <w:t>свидетельство (документ) о рождении несовершеннолетнего</w:t>
            </w:r>
            <w:r w:rsidRPr="002476AF">
              <w:rPr>
                <w:rFonts w:eastAsia="Calibri"/>
              </w:rPr>
              <w:br/>
            </w:r>
            <w:r w:rsidRPr="002476AF">
              <w:rPr>
                <w:rFonts w:eastAsia="Calibri"/>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2476AF">
              <w:rPr>
                <w:rFonts w:eastAsia="Calibri"/>
              </w:rPr>
              <w:br/>
            </w:r>
            <w:r w:rsidRPr="002476AF">
              <w:rPr>
                <w:rFonts w:eastAsia="Calibri"/>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476AF">
              <w:rPr>
                <w:rFonts w:eastAsia="Calibri"/>
              </w:rPr>
              <w:br/>
            </w:r>
            <w:r w:rsidRPr="002476AF">
              <w:rPr>
                <w:rFonts w:eastAsia="Calibri"/>
              </w:rPr>
              <w:br/>
              <w:t>документ, подтверждающий внесение платы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C95830">
            <w:pPr>
              <w:spacing w:before="120"/>
              <w:rPr>
                <w:rFonts w:eastAsia="Calibri"/>
              </w:rPr>
            </w:pPr>
            <w:r w:rsidRPr="002476AF">
              <w:rPr>
                <w:rFonts w:eastAsia="Calibri"/>
              </w:rPr>
              <w:t>бесплатно</w:t>
            </w:r>
            <w:r w:rsidRPr="002476AF">
              <w:rPr>
                <w:rFonts w:eastAsia="Calibri"/>
              </w:rPr>
              <w:br/>
            </w:r>
            <w:r w:rsidRPr="002476AF">
              <w:rPr>
                <w:rFonts w:eastAsia="Calibri"/>
              </w:rPr>
              <w:br/>
              <w:t>1 базовая величина – дополнительно за обмен паспорта в ускоренном порядке</w:t>
            </w:r>
            <w:r w:rsidRPr="002476AF">
              <w:rPr>
                <w:rFonts w:eastAsia="Calibri"/>
              </w:rPr>
              <w:br/>
            </w:r>
            <w:r w:rsidRPr="002476AF">
              <w:rPr>
                <w:rFonts w:eastAsia="Calibri"/>
              </w:rPr>
              <w:br/>
              <w:t>2 базовые величины – дополнительно за обмен паспорта в срочном порядке</w:t>
            </w:r>
            <w:r w:rsidRPr="002476AF">
              <w:rPr>
                <w:rFonts w:eastAsia="Calibri"/>
              </w:rPr>
              <w:br/>
            </w:r>
            <w:r w:rsidRPr="002476AF">
              <w:rPr>
                <w:rFonts w:eastAsia="Calibri"/>
              </w:rPr>
              <w:br/>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C95830">
            <w:pPr>
              <w:spacing w:before="120"/>
              <w:rPr>
                <w:rFonts w:eastAsia="Calibri"/>
              </w:rPr>
            </w:pPr>
            <w:r w:rsidRPr="002476AF">
              <w:rPr>
                <w:rFonts w:eastAsia="Calibri"/>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76AF">
              <w:rPr>
                <w:rFonts w:eastAsia="Calibri"/>
              </w:rPr>
              <w:br/>
            </w:r>
            <w:r w:rsidRPr="002476AF">
              <w:rPr>
                <w:rFonts w:eastAsia="Calibri"/>
              </w:rPr>
              <w:br/>
              <w:t>1 месяц со дня подачи заявления – для иных граждан Республики Беларусь</w:t>
            </w:r>
            <w:r w:rsidRPr="002476AF">
              <w:rPr>
                <w:rFonts w:eastAsia="Calibri"/>
              </w:rPr>
              <w:br/>
            </w:r>
            <w:r w:rsidRPr="002476AF">
              <w:rPr>
                <w:rFonts w:eastAsia="Calibri"/>
              </w:rPr>
              <w:br/>
              <w:t>15 дней со дня подачи заявления – в случае обмена паспорта в ускоренном порядке</w:t>
            </w:r>
            <w:r w:rsidRPr="002476AF">
              <w:rPr>
                <w:rFonts w:eastAsia="Calibri"/>
              </w:rPr>
              <w:br/>
            </w:r>
            <w:r w:rsidRPr="002476AF">
              <w:rPr>
                <w:rFonts w:eastAsia="Calibri"/>
              </w:rPr>
              <w:br/>
              <w:t>7 дней со дня подачи заявления – в случае обмена паспорта в срочном порядке в подразделениях по гражданству и миграции, расположенных в</w:t>
            </w:r>
            <w:r w:rsidR="00C95830">
              <w:rPr>
                <w:rFonts w:eastAsia="Calibri"/>
              </w:rPr>
              <w:t> г. Минске и областных центрах</w:t>
            </w:r>
          </w:p>
        </w:tc>
        <w:tc>
          <w:tcPr>
            <w:tcW w:w="1647"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 </w:t>
            </w:r>
          </w:p>
        </w:tc>
        <w:tc>
          <w:tcPr>
            <w:tcW w:w="218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4732AE" w:rsidRDefault="002476AF" w:rsidP="002476AF">
      <w:pPr>
        <w:rPr>
          <w:b/>
          <w:bCs/>
          <w:color w:val="FF0000"/>
          <w:lang w:val="be-BY"/>
        </w:rPr>
      </w:pPr>
    </w:p>
    <w:p w:rsidR="002476AF" w:rsidRPr="002476AF" w:rsidRDefault="002476AF" w:rsidP="002476AF">
      <w:pPr>
        <w:jc w:val="center"/>
        <w:rPr>
          <w:b/>
          <w:bCs/>
        </w:rPr>
      </w:pPr>
      <w:r w:rsidRPr="002476AF">
        <w:rPr>
          <w:b/>
          <w:bCs/>
        </w:rPr>
        <w:t>13.РЕГИСТРАЦИЯ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2476AF" w:rsidRPr="002476AF" w:rsidRDefault="002476AF" w:rsidP="002476AF">
      <w:pPr>
        <w:jc w:val="center"/>
        <w:rPr>
          <w:b/>
          <w:bCs/>
          <w:color w:val="FF0000"/>
        </w:rPr>
      </w:pPr>
    </w:p>
    <w:p w:rsidR="002476AF" w:rsidRPr="002476AF" w:rsidRDefault="002476AF" w:rsidP="002476AF">
      <w:pPr>
        <w:rPr>
          <w:b/>
          <w:bCs/>
        </w:rPr>
      </w:pPr>
      <w:r w:rsidRPr="002476AF">
        <w:rPr>
          <w:b/>
          <w:bCs/>
          <w:color w:val="FF0000"/>
        </w:rPr>
        <w:t xml:space="preserve">Административная процедура:  </w:t>
      </w:r>
      <w:r w:rsidRPr="002476AF">
        <w:rPr>
          <w:b/>
          <w:bCs/>
        </w:rPr>
        <w:t xml:space="preserve">13.1. </w:t>
      </w:r>
      <w:r w:rsidRPr="002476AF">
        <w:rPr>
          <w:bCs/>
          <w:sz w:val="20"/>
          <w:szCs w:val="20"/>
        </w:rPr>
        <w:t xml:space="preserve">. </w:t>
      </w:r>
      <w:r w:rsidRPr="002476AF">
        <w:rPr>
          <w:b/>
          <w:bCs/>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2476AF" w:rsidRPr="002476AF" w:rsidRDefault="002476AF" w:rsidP="002476AF">
      <w:pPr>
        <w:jc w:val="both"/>
        <w:rPr>
          <w:rFonts w:eastAsia="Calibri"/>
          <w:b/>
          <w:lang w:eastAsia="en-US"/>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646"/>
        <w:gridCol w:w="2181"/>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6"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w:t>
            </w:r>
            <w:r w:rsidRPr="002476AF">
              <w:rPr>
                <w:rFonts w:eastAsia="Calibri"/>
              </w:rPr>
              <w:br/>
            </w:r>
            <w:r w:rsidRPr="002476AF">
              <w:rPr>
                <w:rFonts w:eastAsia="Calibri"/>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476AF">
              <w:rPr>
                <w:rFonts w:eastAsia="Calibri"/>
              </w:rPr>
              <w:br/>
            </w:r>
            <w:r w:rsidRPr="002476AF">
              <w:rPr>
                <w:rFonts w:eastAsia="Calibri"/>
              </w:rPr>
              <w:br/>
              <w:t>документ, являющийся основанием для регистрации по месту жительства</w:t>
            </w:r>
            <w:r w:rsidRPr="002476AF">
              <w:rPr>
                <w:rFonts w:eastAsia="Calibri"/>
              </w:rPr>
              <w:br/>
            </w:r>
            <w:r w:rsidRPr="002476AF">
              <w:rPr>
                <w:rFonts w:eastAsia="Calibri"/>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2476AF">
              <w:rPr>
                <w:rFonts w:eastAsia="Calibri"/>
              </w:rPr>
              <w:br/>
            </w:r>
            <w:r w:rsidRPr="002476AF">
              <w:rPr>
                <w:rFonts w:eastAsia="Calibri"/>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2476AF">
              <w:rPr>
                <w:rFonts w:eastAsia="Calibri"/>
              </w:rPr>
              <w:br/>
            </w:r>
            <w:r w:rsidRPr="002476AF">
              <w:rPr>
                <w:rFonts w:eastAsia="Calibri"/>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476AF">
              <w:rPr>
                <w:rFonts w:eastAsia="Calibri"/>
              </w:rPr>
              <w:br/>
            </w:r>
            <w:r w:rsidRPr="002476AF">
              <w:rPr>
                <w:rFonts w:eastAsia="Calibri"/>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476AF">
              <w:rPr>
                <w:rFonts w:eastAsia="Calibri"/>
              </w:rPr>
              <w:br/>
            </w:r>
            <w:r w:rsidRPr="002476AF">
              <w:rPr>
                <w:rFonts w:eastAsia="Calibri"/>
              </w:rPr>
              <w:br/>
              <w:t>документ, подтверждающий внесение платы</w:t>
            </w: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2476AF">
              <w:rPr>
                <w:rFonts w:eastAsia="Calibri"/>
              </w:rPr>
              <w:br/>
            </w:r>
            <w:r w:rsidRPr="002476AF">
              <w:rPr>
                <w:rFonts w:eastAsia="Calibri"/>
              </w:rPr>
              <w:br/>
              <w:t>0,5 базовой величины – для других лиц</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3 рабочих дня со дня подачи заявления</w:t>
            </w:r>
          </w:p>
        </w:tc>
        <w:tc>
          <w:tcPr>
            <w:tcW w:w="1646"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21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rPr>
          <w:b/>
          <w:bCs/>
          <w:color w:val="FF0000"/>
        </w:rPr>
      </w:pPr>
    </w:p>
    <w:p w:rsidR="002476AF" w:rsidRPr="002476AF" w:rsidRDefault="002476AF" w:rsidP="002476AF">
      <w:pPr>
        <w:rPr>
          <w:b/>
          <w:bCs/>
        </w:rPr>
      </w:pPr>
      <w:r w:rsidRPr="002476AF">
        <w:rPr>
          <w:b/>
          <w:bCs/>
          <w:color w:val="FF0000"/>
        </w:rPr>
        <w:t xml:space="preserve">Административная процедура:  </w:t>
      </w:r>
      <w:r w:rsidRPr="002476AF">
        <w:rPr>
          <w:b/>
          <w:bCs/>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2476AF" w:rsidRPr="002476AF" w:rsidRDefault="002476AF" w:rsidP="002476AF">
      <w:pPr>
        <w:jc w:val="both"/>
        <w:rPr>
          <w:rFonts w:eastAsia="Calibri"/>
          <w:lang w:eastAsia="en-US"/>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1842"/>
        <w:gridCol w:w="2410"/>
        <w:gridCol w:w="2039"/>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1842"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2410"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039"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w:t>
            </w:r>
            <w:r w:rsidRPr="002476AF">
              <w:rPr>
                <w:rFonts w:eastAsia="Calibri"/>
              </w:rPr>
              <w:br/>
            </w:r>
            <w:r w:rsidRPr="002476AF">
              <w:rPr>
                <w:rFonts w:eastAsia="Calibri"/>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476AF">
              <w:rPr>
                <w:rFonts w:eastAsia="Calibri"/>
              </w:rPr>
              <w:br/>
            </w:r>
            <w:r w:rsidRPr="002476AF">
              <w:rPr>
                <w:rFonts w:eastAsia="Calibri"/>
              </w:rPr>
              <w:br/>
              <w:t>документ, являющийся основанием для регистрации по месту пребывания</w:t>
            </w:r>
            <w:r w:rsidRPr="002476AF">
              <w:rPr>
                <w:rFonts w:eastAsia="Calibri"/>
              </w:rPr>
              <w:br/>
            </w:r>
            <w:r w:rsidRPr="002476AF">
              <w:rPr>
                <w:rFonts w:eastAsia="Calibri"/>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2476AF">
              <w:rPr>
                <w:rFonts w:eastAsia="Calibri"/>
              </w:rPr>
              <w:br/>
            </w:r>
            <w:r w:rsidRPr="002476AF">
              <w:rPr>
                <w:rFonts w:eastAsia="Calibri"/>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476AF">
              <w:rPr>
                <w:rFonts w:eastAsia="Calibri"/>
              </w:rPr>
              <w:br/>
              <w:t>документ, подтверждающий внесение платы</w:t>
            </w: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2476AF">
              <w:rPr>
                <w:rFonts w:eastAsia="Calibri"/>
              </w:rPr>
              <w:br/>
            </w:r>
            <w:r w:rsidRPr="002476AF">
              <w:rPr>
                <w:rFonts w:eastAsia="Calibri"/>
              </w:rPr>
              <w:br/>
              <w:t>0,5 базовой величины – для других лиц и в иных случаях</w:t>
            </w:r>
          </w:p>
        </w:tc>
        <w:tc>
          <w:tcPr>
            <w:tcW w:w="1842"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3 рабочих дня со дня подачи заявления</w:t>
            </w:r>
          </w:p>
        </w:tc>
        <w:tc>
          <w:tcPr>
            <w:tcW w:w="2410"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на срок обучения – для граждан, прибывших из другого населенного пункта для получения образования в дневной форме получения образования</w:t>
            </w:r>
            <w:r w:rsidRPr="002476AF">
              <w:rPr>
                <w:rFonts w:eastAsia="Calibri"/>
              </w:rPr>
              <w:br/>
            </w:r>
            <w:r w:rsidRPr="002476AF">
              <w:rPr>
                <w:rFonts w:eastAsia="Calibri"/>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2476AF">
              <w:rPr>
                <w:rFonts w:eastAsia="Calibri"/>
              </w:rPr>
              <w:br/>
            </w:r>
            <w:r w:rsidRPr="002476AF">
              <w:rPr>
                <w:rFonts w:eastAsia="Calibri"/>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2476AF">
              <w:rPr>
                <w:rFonts w:eastAsia="Calibri"/>
              </w:rPr>
              <w:br/>
            </w:r>
            <w:r w:rsidRPr="002476AF">
              <w:rPr>
                <w:rFonts w:eastAsia="Calibri"/>
              </w:rPr>
              <w:br/>
              <w:t>на период прохождения альтернативной службы – для граждан, проходящих альтернативную службу</w:t>
            </w:r>
            <w:r w:rsidRPr="002476AF">
              <w:rPr>
                <w:rFonts w:eastAsia="Calibri"/>
              </w:rPr>
              <w:br/>
            </w:r>
            <w:r w:rsidRPr="002476AF">
              <w:rPr>
                <w:rFonts w:eastAsia="Calibri"/>
              </w:rPr>
              <w:br/>
              <w:t>до 6 месяцев – для граждан Республики Беларусь, постоянно проживающих за пределами Республики Беларусь</w:t>
            </w:r>
            <w:r w:rsidRPr="002476AF">
              <w:rPr>
                <w:rFonts w:eastAsia="Calibri"/>
              </w:rPr>
              <w:br/>
            </w:r>
            <w:r w:rsidRPr="002476AF">
              <w:rPr>
                <w:rFonts w:eastAsia="Calibri"/>
              </w:rPr>
              <w:br/>
              <w:t>до 1 года – для других лиц</w:t>
            </w:r>
          </w:p>
        </w:tc>
        <w:tc>
          <w:tcPr>
            <w:tcW w:w="2039"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rPr>
          <w:b/>
          <w:bCs/>
          <w:color w:val="FF0000"/>
        </w:rPr>
      </w:pPr>
    </w:p>
    <w:p w:rsidR="002476AF" w:rsidRDefault="002476AF" w:rsidP="002476AF">
      <w:pPr>
        <w:jc w:val="both"/>
        <w:rPr>
          <w:rFonts w:eastAsia="Calibri"/>
          <w:b/>
          <w:lang w:val="be-BY" w:eastAsia="en-US"/>
        </w:rPr>
      </w:pPr>
      <w:r w:rsidRPr="002476AF">
        <w:rPr>
          <w:rFonts w:ascii="Calibri" w:eastAsia="Calibri" w:hAnsi="Calibri"/>
          <w:color w:val="FF0000"/>
          <w:sz w:val="22"/>
          <w:szCs w:val="22"/>
          <w:lang w:eastAsia="en-US"/>
        </w:rPr>
        <w:t xml:space="preserve">Административная процедура:  </w:t>
      </w:r>
      <w:r w:rsidRPr="002476AF">
        <w:rPr>
          <w:rFonts w:ascii="Calibri" w:eastAsia="Calibri" w:hAnsi="Calibri"/>
          <w:b/>
          <w:sz w:val="22"/>
          <w:szCs w:val="22"/>
          <w:lang w:eastAsia="en-US"/>
        </w:rPr>
        <w:t xml:space="preserve"> </w:t>
      </w:r>
      <w:r w:rsidRPr="002476AF">
        <w:rPr>
          <w:rFonts w:eastAsia="Calibri"/>
          <w:b/>
          <w:lang w:eastAsia="en-US"/>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4732AE" w:rsidRPr="004732AE" w:rsidRDefault="004732AE" w:rsidP="002476AF">
      <w:pPr>
        <w:jc w:val="both"/>
        <w:rPr>
          <w:rFonts w:eastAsia="Calibri"/>
          <w:b/>
          <w:lang w:val="be-BY" w:eastAsia="en-US"/>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646"/>
        <w:gridCol w:w="2181"/>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6"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 xml:space="preserve"> -заявление</w:t>
            </w:r>
          </w:p>
          <w:p w:rsidR="002476AF" w:rsidRPr="002476AF" w:rsidRDefault="002476AF" w:rsidP="002476AF">
            <w:pPr>
              <w:jc w:val="both"/>
            </w:pP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 xml:space="preserve"> бесплатно</w:t>
            </w:r>
          </w:p>
          <w:p w:rsidR="002476AF" w:rsidRPr="002476AF" w:rsidRDefault="002476AF" w:rsidP="002476AF">
            <w:pPr>
              <w:jc w:val="both"/>
            </w:pP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 xml:space="preserve"> 5 рабочих дней </w:t>
            </w:r>
          </w:p>
          <w:p w:rsidR="002476AF" w:rsidRPr="002476AF" w:rsidRDefault="002476AF" w:rsidP="002476AF">
            <w:pPr>
              <w:jc w:val="both"/>
            </w:pPr>
          </w:p>
        </w:tc>
        <w:tc>
          <w:tcPr>
            <w:tcW w:w="1646"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 xml:space="preserve"> бессрочно</w:t>
            </w:r>
          </w:p>
          <w:p w:rsidR="002476AF" w:rsidRPr="002476AF" w:rsidRDefault="002476AF" w:rsidP="002476AF">
            <w:pPr>
              <w:jc w:val="both"/>
            </w:pPr>
          </w:p>
        </w:tc>
        <w:tc>
          <w:tcPr>
            <w:tcW w:w="21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4732AE" w:rsidRDefault="002476AF" w:rsidP="002476AF">
      <w:pPr>
        <w:jc w:val="center"/>
        <w:rPr>
          <w:b/>
          <w:lang w:val="be-BY"/>
        </w:rPr>
      </w:pPr>
    </w:p>
    <w:p w:rsidR="002476AF" w:rsidRPr="004732AE" w:rsidRDefault="002476AF" w:rsidP="004732AE">
      <w:pPr>
        <w:jc w:val="center"/>
        <w:rPr>
          <w:b/>
          <w:color w:val="FF0000"/>
          <w:lang w:val="be-BY"/>
        </w:rPr>
      </w:pPr>
      <w:r w:rsidRPr="002476AF">
        <w:rPr>
          <w:b/>
        </w:rPr>
        <w:t>17.СЕЛЬСКОЕ ХОЗЯЙСТВО</w:t>
      </w:r>
    </w:p>
    <w:p w:rsidR="002476AF" w:rsidRPr="002476AF" w:rsidRDefault="002476AF" w:rsidP="002476AF">
      <w:pPr>
        <w:rPr>
          <w:color w:val="FF0000"/>
        </w:rPr>
      </w:pPr>
      <w:r w:rsidRPr="002476AF">
        <w:rPr>
          <w:color w:val="FF0000"/>
        </w:rPr>
        <w:t xml:space="preserve">Административная процедура:  </w:t>
      </w:r>
      <w:r w:rsidRPr="002476AF">
        <w:rPr>
          <w:b/>
        </w:rPr>
        <w:t xml:space="preserve"> 17.7  Выдача регистрационного удостоверения и жетона на собак, кошек </w:t>
      </w:r>
    </w:p>
    <w:p w:rsidR="002476AF" w:rsidRPr="002476AF" w:rsidRDefault="002476AF" w:rsidP="002476AF">
      <w:pPr>
        <w:rPr>
          <w:color w:val="FF0000"/>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646"/>
        <w:gridCol w:w="2181"/>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646"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1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 владельца собаки, кошки</w:t>
            </w:r>
            <w:r w:rsidRPr="002476AF">
              <w:rPr>
                <w:rFonts w:eastAsia="Calibri"/>
              </w:rPr>
              <w:br/>
            </w:r>
            <w:r w:rsidRPr="002476AF">
              <w:rPr>
                <w:rFonts w:eastAsia="Calibri"/>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2476AF" w:rsidRPr="002476AF" w:rsidRDefault="002476AF" w:rsidP="002476AF">
            <w:pPr>
              <w:spacing w:before="120"/>
              <w:jc w:val="both"/>
              <w:rPr>
                <w:rFonts w:eastAsia="Calibri"/>
              </w:rPr>
            </w:pPr>
          </w:p>
          <w:p w:rsidR="002476AF" w:rsidRPr="002476AF" w:rsidRDefault="002476AF" w:rsidP="002476AF">
            <w:pPr>
              <w:spacing w:before="120"/>
              <w:rPr>
                <w:rFonts w:eastAsia="Calibri"/>
              </w:rPr>
            </w:pPr>
          </w:p>
          <w:p w:rsidR="002476AF" w:rsidRPr="002476AF" w:rsidRDefault="002476AF" w:rsidP="002476AF">
            <w:pPr>
              <w:spacing w:before="120"/>
              <w:rPr>
                <w:rFonts w:eastAsia="Calibri"/>
              </w:rPr>
            </w:pPr>
          </w:p>
          <w:p w:rsidR="002476AF" w:rsidRPr="002476AF" w:rsidRDefault="002476AF" w:rsidP="002476AF">
            <w:pPr>
              <w:spacing w:before="120"/>
              <w:rPr>
                <w:rFonts w:eastAsia="Calibri"/>
              </w:rPr>
            </w:pPr>
          </w:p>
          <w:p w:rsidR="002476AF" w:rsidRPr="002476AF" w:rsidRDefault="002476AF" w:rsidP="002476AF">
            <w:pPr>
              <w:spacing w:before="120"/>
              <w:rPr>
                <w:rFonts w:eastAsia="Calibri"/>
              </w:rPr>
            </w:pP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в день подачи заявления</w:t>
            </w:r>
          </w:p>
        </w:tc>
        <w:tc>
          <w:tcPr>
            <w:tcW w:w="1646"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218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color w:val="FF0000"/>
          <w:lang w:eastAsia="en-US"/>
        </w:rPr>
      </w:pPr>
      <w:r w:rsidRPr="002476AF">
        <w:rPr>
          <w:rFonts w:eastAsia="Calibri"/>
          <w:b/>
          <w:lang w:eastAsia="en-US"/>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2476AF" w:rsidRPr="004732AE" w:rsidRDefault="002476AF" w:rsidP="002476AF">
      <w:pPr>
        <w:jc w:val="both"/>
        <w:rPr>
          <w:rFonts w:eastAsia="Calibri"/>
          <w:color w:val="FF0000"/>
          <w:lang w:val="be-BY" w:eastAsia="en-US"/>
        </w:rPr>
      </w:pPr>
    </w:p>
    <w:p w:rsidR="002476AF" w:rsidRPr="002476AF" w:rsidRDefault="002476AF" w:rsidP="002476AF">
      <w:pPr>
        <w:jc w:val="both"/>
        <w:rPr>
          <w:rFonts w:eastAsia="Calibri"/>
          <w:b/>
          <w:lang w:eastAsia="en-US"/>
        </w:rPr>
      </w:pPr>
      <w:r w:rsidRPr="002476AF">
        <w:rPr>
          <w:rFonts w:eastAsia="Calibri"/>
          <w:color w:val="FF0000"/>
          <w:lang w:eastAsia="en-US"/>
        </w:rPr>
        <w:t>Административная процедура:</w:t>
      </w:r>
      <w:r w:rsidRPr="002476AF">
        <w:rPr>
          <w:rFonts w:eastAsia="Calibri"/>
          <w:lang w:eastAsia="en-US"/>
        </w:rPr>
        <w:t xml:space="preserve"> </w:t>
      </w:r>
      <w:r w:rsidRPr="002476AF">
        <w:rPr>
          <w:rFonts w:eastAsia="Calibri"/>
          <w:b/>
          <w:lang w:eastAsia="en-US"/>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2476AF" w:rsidRPr="002476AF" w:rsidRDefault="002476AF" w:rsidP="002476AF">
      <w:pPr>
        <w:jc w:val="both"/>
        <w:rPr>
          <w:b/>
          <w:bCs/>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0"/>
        <w:gridCol w:w="2113"/>
        <w:gridCol w:w="2394"/>
        <w:gridCol w:w="1969"/>
        <w:gridCol w:w="2011"/>
      </w:tblGrid>
      <w:tr w:rsidR="002476AF" w:rsidRPr="002476AF" w:rsidTr="002476AF">
        <w:tc>
          <w:tcPr>
            <w:tcW w:w="739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9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 либо их копии</w:t>
            </w:r>
          </w:p>
        </w:tc>
        <w:tc>
          <w:tcPr>
            <w:tcW w:w="21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969"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6 месяцев</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rFonts w:eastAsia="Calibri"/>
          <w:b/>
          <w:lang w:eastAsia="en-US"/>
        </w:rPr>
      </w:pPr>
      <w:r w:rsidRPr="002476AF">
        <w:rPr>
          <w:rFonts w:eastAsia="Calibri"/>
          <w:color w:val="FF0000"/>
          <w:lang w:eastAsia="en-US"/>
        </w:rPr>
        <w:t>Административная процедура:</w:t>
      </w:r>
      <w:r w:rsidRPr="002476AF">
        <w:rPr>
          <w:rFonts w:eastAsia="Calibri"/>
          <w:lang w:eastAsia="en-US"/>
        </w:rPr>
        <w:t xml:space="preserve"> </w:t>
      </w:r>
      <w:r w:rsidRPr="002476AF">
        <w:rPr>
          <w:rFonts w:eastAsia="Calibri"/>
          <w:b/>
          <w:lang w:eastAsia="en-US"/>
        </w:rPr>
        <w:t>18.13. Выдача справки о доходах, исчисленных и удержанных суммах подоходного налога с физических лиц</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842"/>
        <w:gridCol w:w="1985"/>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84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-паспорт или иной документ, удостоверяющий личность</w:t>
            </w: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both"/>
            </w:pPr>
            <w:r w:rsidRPr="002476AF">
              <w:t>бесплатно</w:t>
            </w:r>
          </w:p>
        </w:tc>
        <w:tc>
          <w:tcPr>
            <w:tcW w:w="241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both"/>
            </w:pPr>
            <w:r w:rsidRPr="002476AF">
              <w:t>3 дня</w:t>
            </w:r>
          </w:p>
        </w:tc>
        <w:tc>
          <w:tcPr>
            <w:tcW w:w="1842"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both"/>
            </w:pPr>
            <w:r w:rsidRPr="002476AF">
              <w:t>бессрочно</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4732AE" w:rsidRDefault="002476AF" w:rsidP="002476AF">
      <w:pPr>
        <w:jc w:val="both"/>
        <w:rPr>
          <w:rFonts w:eastAsia="Calibri"/>
          <w:color w:val="FF0000"/>
          <w:lang w:val="be-BY" w:eastAsia="en-US"/>
        </w:rPr>
      </w:pPr>
    </w:p>
    <w:p w:rsidR="002476AF" w:rsidRPr="002476AF" w:rsidRDefault="002476AF" w:rsidP="002476AF">
      <w:pPr>
        <w:jc w:val="both"/>
        <w:rPr>
          <w:rFonts w:eastAsia="Calibri"/>
          <w:b/>
          <w:lang w:eastAsia="en-US"/>
        </w:rPr>
      </w:pPr>
      <w:r w:rsidRPr="002476AF">
        <w:rPr>
          <w:rFonts w:eastAsia="Calibri"/>
          <w:color w:val="FF0000"/>
          <w:lang w:eastAsia="en-US"/>
        </w:rPr>
        <w:t>Административная процедура:</w:t>
      </w:r>
      <w:r w:rsidRPr="002476AF">
        <w:rPr>
          <w:rFonts w:eastAsia="Calibri"/>
          <w:lang w:eastAsia="en-US"/>
        </w:rPr>
        <w:t xml:space="preserve"> </w:t>
      </w:r>
      <w:r w:rsidRPr="002476AF">
        <w:rPr>
          <w:rFonts w:eastAsia="Calibri"/>
          <w:b/>
          <w:lang w:eastAsia="en-US"/>
        </w:rPr>
        <w:t>18.14.</w:t>
      </w:r>
      <w:r w:rsidRPr="002476AF">
        <w:rPr>
          <w:rFonts w:eastAsia="Calibri"/>
          <w:lang w:eastAsia="en-US"/>
        </w:rPr>
        <w:t xml:space="preserve"> </w:t>
      </w:r>
      <w:r w:rsidRPr="002476AF">
        <w:rPr>
          <w:rFonts w:eastAsia="Calibri"/>
          <w:b/>
          <w:lang w:eastAsia="en-US"/>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3"/>
        <w:gridCol w:w="2112"/>
        <w:gridCol w:w="2390"/>
        <w:gridCol w:w="2031"/>
        <w:gridCol w:w="2011"/>
      </w:tblGrid>
      <w:tr w:rsidR="002476AF" w:rsidRPr="002476AF" w:rsidTr="002476AF">
        <w:tc>
          <w:tcPr>
            <w:tcW w:w="733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39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2031"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3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jc w:val="both"/>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w:t>
            </w:r>
            <w:r w:rsidRPr="002476AF">
              <w:rPr>
                <w:rFonts w:eastAsia="Calibri"/>
              </w:rPr>
              <w:br/>
            </w:r>
            <w:r w:rsidRPr="002476AF">
              <w:rPr>
                <w:rFonts w:eastAsia="Calibri"/>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476AF">
              <w:rPr>
                <w:rFonts w:eastAsia="Calibri"/>
              </w:rPr>
              <w:br/>
            </w:r>
            <w:r w:rsidRPr="002476AF">
              <w:rPr>
                <w:rFonts w:eastAsia="Calibri"/>
              </w:rPr>
              <w:br/>
              <w:t>документ, подтверждающий право на земельный участок (при его наличии)</w:t>
            </w:r>
          </w:p>
        </w:tc>
        <w:tc>
          <w:tcPr>
            <w:tcW w:w="2112"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390"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031"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до завершения реализации указанной в справке продукции, но не более 1 года со дня выдачи справки</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tabs>
          <w:tab w:val="left" w:pos="11950"/>
        </w:tabs>
        <w:jc w:val="both"/>
        <w:rPr>
          <w:b/>
          <w:bCs/>
          <w:color w:val="FF0000"/>
        </w:rPr>
      </w:pPr>
      <w:r w:rsidRPr="002476AF">
        <w:rPr>
          <w:b/>
          <w:bCs/>
          <w:color w:val="FF0000"/>
        </w:rPr>
        <w:tab/>
      </w:r>
    </w:p>
    <w:p w:rsidR="002476AF" w:rsidRPr="002476AF" w:rsidRDefault="002476AF" w:rsidP="002476AF">
      <w:pPr>
        <w:jc w:val="center"/>
        <w:rPr>
          <w:rFonts w:eastAsia="Calibri"/>
          <w:b/>
          <w:lang w:eastAsia="en-US"/>
        </w:rPr>
      </w:pPr>
      <w:r w:rsidRPr="002476AF">
        <w:rPr>
          <w:rFonts w:eastAsia="Calibri"/>
          <w:b/>
          <w:lang w:eastAsia="en-US"/>
        </w:rPr>
        <w:t>22.ГОСУДАРСТВЕННАЯ РЕГИСТРАЦИЯ НЕДВИЖИМОГО ИМУЩЕСТВА, ПРАВ НА НЕГО И СДЕЛОК С НИМ</w:t>
      </w:r>
    </w:p>
    <w:p w:rsidR="002476AF" w:rsidRPr="002476AF" w:rsidRDefault="002476AF" w:rsidP="002476AF">
      <w:pPr>
        <w:jc w:val="center"/>
        <w:rPr>
          <w:rFonts w:eastAsia="Calibri"/>
          <w:b/>
          <w:color w:val="FF0000"/>
          <w:lang w:eastAsia="en-US"/>
        </w:rPr>
      </w:pPr>
    </w:p>
    <w:p w:rsidR="002476AF" w:rsidRPr="002476AF" w:rsidRDefault="002476AF" w:rsidP="002476AF">
      <w:pPr>
        <w:jc w:val="both"/>
        <w:rPr>
          <w:rFonts w:eastAsia="Calibri"/>
          <w:b/>
          <w:lang w:eastAsia="en-US"/>
        </w:rPr>
      </w:pPr>
      <w:r w:rsidRPr="002476AF">
        <w:rPr>
          <w:rFonts w:eastAsia="Calibri"/>
          <w:color w:val="FF0000"/>
          <w:lang w:eastAsia="en-US"/>
        </w:rPr>
        <w:t>Административная процедура:</w:t>
      </w:r>
      <w:r w:rsidRPr="002476AF">
        <w:rPr>
          <w:rFonts w:eastAsia="Calibri"/>
          <w:lang w:eastAsia="en-US"/>
        </w:rPr>
        <w:t xml:space="preserve"> </w:t>
      </w:r>
      <w:r w:rsidRPr="002476AF">
        <w:rPr>
          <w:rFonts w:eastAsia="Calibri"/>
          <w:b/>
          <w:lang w:eastAsia="en-US"/>
        </w:rPr>
        <w:t>22.8. .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p w:rsidR="002476AF" w:rsidRPr="002476AF" w:rsidRDefault="002476AF" w:rsidP="002476AF">
      <w:pPr>
        <w:jc w:val="both"/>
        <w:rPr>
          <w:rFonts w:eastAsia="Calibri"/>
          <w:b/>
          <w:lang w:eastAsia="en-US"/>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0"/>
        <w:gridCol w:w="2113"/>
        <w:gridCol w:w="2394"/>
        <w:gridCol w:w="1969"/>
        <w:gridCol w:w="2011"/>
      </w:tblGrid>
      <w:tr w:rsidR="002476AF" w:rsidRPr="002476AF" w:rsidTr="002476AF">
        <w:tc>
          <w:tcPr>
            <w:tcW w:w="739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9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1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69"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4732AE" w:rsidRDefault="002476AF" w:rsidP="002476AF">
      <w:pPr>
        <w:jc w:val="both"/>
        <w:rPr>
          <w:rFonts w:eastAsia="Calibri"/>
          <w:color w:val="FF0000"/>
          <w:lang w:val="be-BY" w:eastAsia="en-US"/>
        </w:rPr>
      </w:pPr>
    </w:p>
    <w:p w:rsidR="002476AF" w:rsidRPr="002476AF" w:rsidRDefault="002476AF" w:rsidP="002476AF">
      <w:pPr>
        <w:jc w:val="both"/>
        <w:rPr>
          <w:rFonts w:eastAsia="Calibri"/>
          <w:b/>
          <w:lang w:eastAsia="en-US"/>
        </w:rPr>
      </w:pPr>
      <w:r w:rsidRPr="002476AF">
        <w:rPr>
          <w:rFonts w:eastAsia="Calibri"/>
          <w:color w:val="FF0000"/>
          <w:lang w:eastAsia="en-US"/>
        </w:rPr>
        <w:t>Административная процедура:</w:t>
      </w:r>
      <w:r w:rsidRPr="002476AF">
        <w:rPr>
          <w:rFonts w:eastAsia="Calibri"/>
          <w:lang w:eastAsia="en-US"/>
        </w:rPr>
        <w:t xml:space="preserve"> </w:t>
      </w:r>
      <w:r w:rsidRPr="002476AF">
        <w:rPr>
          <w:rFonts w:eastAsia="Calibri"/>
          <w:b/>
          <w:lang w:eastAsia="en-US"/>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0"/>
        <w:gridCol w:w="2113"/>
        <w:gridCol w:w="2394"/>
        <w:gridCol w:w="1969"/>
        <w:gridCol w:w="2011"/>
      </w:tblGrid>
      <w:tr w:rsidR="002476AF" w:rsidRPr="002476AF" w:rsidTr="002476AF">
        <w:tc>
          <w:tcPr>
            <w:tcW w:w="739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9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w:t>
            </w:r>
          </w:p>
        </w:tc>
        <w:tc>
          <w:tcPr>
            <w:tcW w:w="21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69"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6 месяцев</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4732AE" w:rsidRDefault="002476AF" w:rsidP="002476AF">
      <w:pPr>
        <w:jc w:val="both"/>
        <w:rPr>
          <w:b/>
          <w:bCs/>
          <w:color w:val="FF0000"/>
          <w:lang w:val="be-BY"/>
        </w:rPr>
      </w:pPr>
    </w:p>
    <w:p w:rsidR="002476AF" w:rsidRPr="002476AF" w:rsidRDefault="002476AF" w:rsidP="002476AF">
      <w:pPr>
        <w:jc w:val="both"/>
        <w:rPr>
          <w:rFonts w:eastAsia="Calibri"/>
          <w:b/>
          <w:lang w:eastAsia="en-US"/>
        </w:rPr>
      </w:pPr>
      <w:r w:rsidRPr="002476AF">
        <w:rPr>
          <w:rFonts w:eastAsia="Calibri"/>
          <w:color w:val="FF0000"/>
          <w:lang w:eastAsia="en-US"/>
        </w:rPr>
        <w:t>Административная процедура:</w:t>
      </w:r>
      <w:r w:rsidRPr="002476AF">
        <w:rPr>
          <w:rFonts w:eastAsia="Calibri"/>
          <w:lang w:eastAsia="en-US"/>
        </w:rPr>
        <w:t xml:space="preserve"> </w:t>
      </w:r>
      <w:r w:rsidRPr="002476AF">
        <w:rPr>
          <w:rFonts w:eastAsia="Calibri"/>
          <w:b/>
          <w:lang w:eastAsia="en-US"/>
        </w:rPr>
        <w:t>22.9</w:t>
      </w:r>
      <w:r w:rsidRPr="002476AF">
        <w:rPr>
          <w:rFonts w:eastAsia="Calibri"/>
          <w:b/>
          <w:vertAlign w:val="superscript"/>
          <w:lang w:eastAsia="en-US"/>
        </w:rPr>
        <w:t>1</w:t>
      </w:r>
      <w:r w:rsidRPr="002476AF">
        <w:rPr>
          <w:rFonts w:eastAsia="Calibri"/>
          <w:b/>
          <w:lang w:eastAsia="en-US"/>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 монтажных работ</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0"/>
        <w:gridCol w:w="2113"/>
        <w:gridCol w:w="2394"/>
        <w:gridCol w:w="1969"/>
        <w:gridCol w:w="2011"/>
      </w:tblGrid>
      <w:tr w:rsidR="002476AF" w:rsidRPr="002476AF" w:rsidTr="002476AF">
        <w:tc>
          <w:tcPr>
            <w:tcW w:w="739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9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технический паспорт или ведомость технических характеристик</w:t>
            </w:r>
          </w:p>
        </w:tc>
        <w:tc>
          <w:tcPr>
            <w:tcW w:w="21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69"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 xml:space="preserve">бессрочно </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b/>
          <w:bCs/>
          <w:color w:val="FF0000"/>
        </w:rPr>
      </w:pPr>
    </w:p>
    <w:p w:rsidR="002476AF" w:rsidRPr="004732AE" w:rsidRDefault="002476AF" w:rsidP="002476AF">
      <w:pPr>
        <w:jc w:val="both"/>
        <w:rPr>
          <w:b/>
          <w:bCs/>
          <w:color w:val="FF0000"/>
          <w:lang w:val="be-BY"/>
        </w:rPr>
      </w:pPr>
    </w:p>
    <w:p w:rsidR="002476AF" w:rsidRPr="002476AF" w:rsidRDefault="002476AF" w:rsidP="002476AF">
      <w:pPr>
        <w:jc w:val="both"/>
        <w:rPr>
          <w:b/>
          <w:bCs/>
          <w:color w:val="FF0000"/>
        </w:rPr>
      </w:pPr>
      <w:r w:rsidRPr="002476AF">
        <w:rPr>
          <w:b/>
          <w:bCs/>
          <w:color w:val="FF0000"/>
        </w:rPr>
        <w:t>Административная процедура:</w:t>
      </w:r>
      <w:r w:rsidRPr="002476AF">
        <w:rPr>
          <w:b/>
          <w:bCs/>
        </w:rPr>
        <w:t xml:space="preserve"> 22.9</w:t>
      </w:r>
      <w:r w:rsidRPr="002476AF">
        <w:rPr>
          <w:b/>
          <w:bCs/>
          <w:vertAlign w:val="superscript"/>
        </w:rPr>
        <w:t>2</w:t>
      </w:r>
      <w:r w:rsidRPr="002476AF">
        <w:rPr>
          <w:b/>
          <w:bCs/>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p w:rsidR="002476AF" w:rsidRPr="002476AF" w:rsidRDefault="002476AF" w:rsidP="002476AF">
      <w:pPr>
        <w:jc w:val="both"/>
        <w:rPr>
          <w:b/>
          <w:bCs/>
          <w:color w:val="FF0000"/>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0"/>
        <w:gridCol w:w="2113"/>
        <w:gridCol w:w="2394"/>
        <w:gridCol w:w="1969"/>
        <w:gridCol w:w="2011"/>
      </w:tblGrid>
      <w:tr w:rsidR="002476AF" w:rsidRPr="002476AF" w:rsidTr="002476AF">
        <w:tc>
          <w:tcPr>
            <w:tcW w:w="739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39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разрешительная документация на строительство объекта</w:t>
            </w:r>
            <w:r w:rsidRPr="002476AF">
              <w:rPr>
                <w:rFonts w:eastAsia="Calibri"/>
              </w:rPr>
              <w:br/>
            </w:r>
            <w:r w:rsidRPr="002476AF">
              <w:rPr>
                <w:rFonts w:eastAsia="Calibri"/>
              </w:rPr>
              <w:br/>
              <w:t>проектная документация (в случае, если объект не закончен строительством)</w:t>
            </w:r>
            <w:r w:rsidRPr="002476AF">
              <w:rPr>
                <w:rFonts w:eastAsia="Calibri"/>
              </w:rPr>
              <w:br/>
            </w:r>
            <w:r w:rsidRPr="002476AF">
              <w:rPr>
                <w:rFonts w:eastAsia="Calibri"/>
              </w:rPr>
              <w:br/>
              <w:t>технический паспорт или ведомость технических характеристик (в случае, если объект закончен строительством)</w:t>
            </w:r>
          </w:p>
        </w:tc>
        <w:tc>
          <w:tcPr>
            <w:tcW w:w="21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969"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 xml:space="preserve">бессрочно </w:t>
            </w:r>
          </w:p>
        </w:tc>
        <w:tc>
          <w:tcPr>
            <w:tcW w:w="2011"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b/>
          <w:bCs/>
          <w:color w:val="FF0000"/>
        </w:rPr>
      </w:pPr>
      <w:r w:rsidRPr="002476AF">
        <w:rPr>
          <w:b/>
          <w:bCs/>
          <w:color w:val="FF0000"/>
        </w:rPr>
        <w:t>Административная процедура:</w:t>
      </w:r>
      <w:r w:rsidRPr="002476AF">
        <w:rPr>
          <w:b/>
          <w:bCs/>
        </w:rPr>
        <w:t xml:space="preserve"> 22.9</w:t>
      </w:r>
      <w:r w:rsidRPr="002476AF">
        <w:rPr>
          <w:b/>
          <w:bCs/>
          <w:vertAlign w:val="superscript"/>
        </w:rPr>
        <w:t>3</w:t>
      </w:r>
      <w:r w:rsidRPr="002476AF">
        <w:rPr>
          <w:b/>
          <w:bCs/>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p w:rsidR="002476AF" w:rsidRPr="002476AF" w:rsidRDefault="002476AF" w:rsidP="002476AF">
      <w:pPr>
        <w:jc w:val="both"/>
        <w:rPr>
          <w:b/>
          <w:bCs/>
          <w:color w:val="FF0000"/>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126"/>
        <w:gridCol w:w="2551"/>
        <w:gridCol w:w="1843"/>
        <w:gridCol w:w="1985"/>
      </w:tblGrid>
      <w:tr w:rsidR="002476AF" w:rsidRPr="002476AF" w:rsidTr="002476AF">
        <w:tc>
          <w:tcPr>
            <w:tcW w:w="723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551"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843"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23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126"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551"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843"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1985"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rPr>
          <w:b/>
          <w:bCs/>
          <w:color w:val="FF0000"/>
        </w:rPr>
      </w:pPr>
    </w:p>
    <w:p w:rsidR="002476AF" w:rsidRPr="002476AF" w:rsidRDefault="002476AF" w:rsidP="002476AF">
      <w:pPr>
        <w:jc w:val="both"/>
        <w:rPr>
          <w:b/>
          <w:bCs/>
        </w:rPr>
      </w:pPr>
      <w:r w:rsidRPr="002476AF">
        <w:rPr>
          <w:b/>
          <w:bCs/>
          <w:color w:val="FF0000"/>
        </w:rPr>
        <w:t xml:space="preserve">Административная процедура:  </w:t>
      </w:r>
      <w:r w:rsidRPr="002476AF">
        <w:rPr>
          <w:b/>
          <w:bCs/>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2476AF" w:rsidRPr="002476AF" w:rsidRDefault="002476AF" w:rsidP="002476AF">
      <w:pPr>
        <w:jc w:val="both"/>
        <w:rPr>
          <w:rFonts w:eastAsia="Calibri"/>
          <w:lang w:eastAsia="en-US"/>
        </w:rPr>
      </w:pPr>
    </w:p>
    <w:tbl>
      <w:tblPr>
        <w:tblW w:w="16697"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0"/>
        <w:gridCol w:w="2118"/>
        <w:gridCol w:w="2454"/>
        <w:gridCol w:w="1499"/>
        <w:gridCol w:w="2313"/>
        <w:gridCol w:w="713"/>
        <w:gridCol w:w="32"/>
        <w:gridCol w:w="32"/>
        <w:gridCol w:w="32"/>
        <w:gridCol w:w="32"/>
        <w:gridCol w:w="32"/>
      </w:tblGrid>
      <w:tr w:rsidR="002476AF" w:rsidRPr="002476AF" w:rsidTr="002476AF">
        <w:trPr>
          <w:gridAfter w:val="6"/>
          <w:wAfter w:w="873" w:type="dxa"/>
        </w:trPr>
        <w:tc>
          <w:tcPr>
            <w:tcW w:w="74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18"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499"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3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rPr>
          <w:gridAfter w:val="6"/>
          <w:wAfter w:w="873" w:type="dxa"/>
        </w:trPr>
        <w:tc>
          <w:tcPr>
            <w:tcW w:w="7440"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паспорт или иной документ, удостоверяющий личность</w:t>
            </w:r>
          </w:p>
        </w:tc>
        <w:tc>
          <w:tcPr>
            <w:tcW w:w="2118"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5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 месяц со дня обращения</w:t>
            </w:r>
          </w:p>
        </w:tc>
        <w:tc>
          <w:tcPr>
            <w:tcW w:w="1499"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23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r w:rsidR="002476AF" w:rsidRPr="002476AF" w:rsidTr="00247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p w:rsidR="002476AF" w:rsidRPr="004732AE" w:rsidRDefault="002476AF" w:rsidP="002476AF">
            <w:pPr>
              <w:jc w:val="both"/>
              <w:rPr>
                <w:rFonts w:eastAsia="Calibri"/>
                <w:color w:val="FF0000"/>
                <w:lang w:val="be-BY" w:eastAsia="en-US"/>
              </w:rPr>
            </w:pPr>
          </w:p>
          <w:p w:rsidR="002476AF" w:rsidRPr="002476AF" w:rsidRDefault="002476AF" w:rsidP="002476AF">
            <w:pPr>
              <w:jc w:val="both"/>
              <w:rPr>
                <w:rFonts w:eastAsia="Calibri"/>
                <w:b/>
                <w:lang w:eastAsia="en-US"/>
              </w:rPr>
            </w:pPr>
            <w:r w:rsidRPr="002476AF">
              <w:rPr>
                <w:rFonts w:eastAsia="Calibri"/>
                <w:color w:val="FF0000"/>
                <w:lang w:eastAsia="en-US"/>
              </w:rPr>
              <w:t xml:space="preserve">Административная процедура:  </w:t>
            </w:r>
            <w:r w:rsidRPr="002476AF">
              <w:rPr>
                <w:rFonts w:eastAsia="Calibri"/>
                <w:b/>
                <w:lang w:eastAsia="en-US"/>
              </w:rPr>
              <w:t>22.24</w:t>
            </w:r>
            <w:r w:rsidRPr="002476AF">
              <w:rPr>
                <w:rFonts w:eastAsia="Calibri"/>
                <w:b/>
                <w:vertAlign w:val="superscript"/>
                <w:lang w:eastAsia="en-US"/>
              </w:rPr>
              <w:t>1</w:t>
            </w:r>
            <w:r w:rsidRPr="002476AF">
              <w:rPr>
                <w:rFonts w:eastAsia="Calibri"/>
                <w:b/>
                <w:lang w:eastAsia="en-US"/>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p w:rsidR="002476AF" w:rsidRPr="002476AF" w:rsidRDefault="002476AF" w:rsidP="002476AF">
            <w:pPr>
              <w:jc w:val="both"/>
              <w:rPr>
                <w:rFonts w:eastAsia="Calibri"/>
                <w:lang w:eastAsia="en-US"/>
              </w:rPr>
            </w:pPr>
          </w:p>
          <w:tbl>
            <w:tblPr>
              <w:tblW w:w="15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533"/>
              <w:gridCol w:w="2294"/>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533"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94"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w:t>
                  </w: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15 дней со дня подачи</w:t>
                  </w:r>
                  <w:r w:rsidRPr="002476AF">
                    <w:rPr>
                      <w:rFonts w:eastAsia="Calibri"/>
                    </w:rPr>
                    <w:cr/>
                    <w:t>заявления, а в случае запроса документов и (или) сведений от других государственных органов, иных организаций – 1 месяц</w:t>
                  </w:r>
                </w:p>
              </w:tc>
              <w:tc>
                <w:tcPr>
                  <w:tcW w:w="1533"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2294"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p w:rsidR="002476AF" w:rsidRPr="002476AF" w:rsidRDefault="002476AF" w:rsidP="002476AF">
                  <w:pPr>
                    <w:jc w:val="both"/>
                  </w:pPr>
                  <w:r w:rsidRPr="002476AF">
                    <w:t xml:space="preserve">   </w:t>
                  </w:r>
                </w:p>
              </w:tc>
            </w:tr>
          </w:tbl>
          <w:p w:rsidR="002476AF" w:rsidRPr="002476AF" w:rsidRDefault="002476AF" w:rsidP="002476AF"/>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r>
      <w:tr w:rsidR="002476AF" w:rsidRPr="002476AF" w:rsidTr="00247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p w:rsidR="002476AF" w:rsidRPr="002476AF" w:rsidRDefault="002476AF" w:rsidP="002476AF"/>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r>
      <w:tr w:rsidR="002476AF" w:rsidRPr="002476AF" w:rsidTr="00247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p w:rsidR="002476AF" w:rsidRPr="002476AF" w:rsidRDefault="002476AF" w:rsidP="002476AF">
            <w:pPr>
              <w:rPr>
                <w:color w:val="FF0000"/>
              </w:rPr>
            </w:pPr>
            <w:r w:rsidRPr="002476AF">
              <w:rPr>
                <w:color w:val="FF0000"/>
              </w:rPr>
              <w:t>Административная процедура</w:t>
            </w:r>
            <w:r w:rsidRPr="002476AF">
              <w:rPr>
                <w:b/>
                <w:color w:val="FF0000"/>
              </w:rPr>
              <w:t xml:space="preserve">: </w:t>
            </w:r>
            <w:r w:rsidRPr="002476AF">
              <w:rPr>
                <w:b/>
              </w:rPr>
              <w:t>22.24</w:t>
            </w:r>
            <w:r w:rsidRPr="002476AF">
              <w:rPr>
                <w:b/>
                <w:vertAlign w:val="superscript"/>
              </w:rPr>
              <w:t>2</w:t>
            </w:r>
            <w:r w:rsidRPr="002476AF">
              <w:rPr>
                <w:b/>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r>
      <w:tr w:rsidR="002476AF" w:rsidRPr="002476AF" w:rsidTr="00247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p w:rsidR="002476AF" w:rsidRPr="002476AF" w:rsidRDefault="002476AF" w:rsidP="002476AF">
            <w:pPr>
              <w:jc w:val="both"/>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r>
      <w:tr w:rsidR="002476AF" w:rsidRPr="002476AF" w:rsidTr="00247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tbl>
            <w:tblPr>
              <w:tblW w:w="15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533"/>
              <w:gridCol w:w="2294"/>
            </w:tblGrid>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jc w:val="center"/>
                    <w:rPr>
                      <w:rFonts w:eastAsia="Calibri"/>
                      <w:lang w:eastAsia="en-US"/>
                    </w:rPr>
                  </w:pPr>
                  <w:r w:rsidRPr="002476AF">
                    <w:rPr>
                      <w:rFonts w:eastAsia="Calibri"/>
                      <w:lang w:eastAsia="en-US"/>
                    </w:rPr>
                    <w:t>Срок рассмотрения</w:t>
                  </w:r>
                </w:p>
              </w:tc>
              <w:tc>
                <w:tcPr>
                  <w:tcW w:w="1533"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Срок действия справки, другого документа (решения)</w:t>
                  </w:r>
                </w:p>
              </w:tc>
              <w:tc>
                <w:tcPr>
                  <w:tcW w:w="2294"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jc w:val="center"/>
                    <w:rPr>
                      <w:rFonts w:eastAsia="Calibri"/>
                      <w:lang w:eastAsia="en-US"/>
                    </w:rPr>
                  </w:pPr>
                  <w:r w:rsidRPr="002476AF">
                    <w:rPr>
                      <w:rFonts w:eastAsia="Calibri"/>
                      <w:lang w:eastAsia="en-US"/>
                    </w:rPr>
                    <w:t>Ответственный</w:t>
                  </w:r>
                </w:p>
              </w:tc>
            </w:tr>
            <w:tr w:rsidR="002476AF" w:rsidRPr="002476AF" w:rsidTr="002476AF">
              <w:tc>
                <w:tcPr>
                  <w:tcW w:w="7513"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заявление</w:t>
                  </w:r>
                  <w:r w:rsidRPr="002476AF">
                    <w:rPr>
                      <w:rFonts w:eastAsia="Calibri"/>
                    </w:rPr>
                    <w:br/>
                  </w:r>
                  <w:r w:rsidRPr="002476AF">
                    <w:rPr>
                      <w:rFonts w:eastAsia="Calibri"/>
                    </w:rPr>
                    <w:br/>
                    <w:t>паспорт или иной документ, удостоверяющий личность</w:t>
                  </w:r>
                </w:p>
              </w:tc>
              <w:tc>
                <w:tcPr>
                  <w:tcW w:w="2127"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476AF" w:rsidRPr="002476AF" w:rsidRDefault="002476AF" w:rsidP="002476AF">
                  <w:pPr>
                    <w:spacing w:before="120"/>
                    <w:rPr>
                      <w:rFonts w:eastAsia="Calibri"/>
                    </w:rPr>
                  </w:pPr>
                  <w:r w:rsidRPr="002476AF">
                    <w:rPr>
                      <w:rFonts w:eastAsia="Calibri"/>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33" w:type="dxa"/>
                  <w:tcBorders>
                    <w:top w:val="single" w:sz="4" w:space="0" w:color="000000"/>
                    <w:left w:val="single" w:sz="4" w:space="0" w:color="auto"/>
                    <w:bottom w:val="single" w:sz="4" w:space="0" w:color="000000"/>
                    <w:right w:val="single" w:sz="4" w:space="0" w:color="000000"/>
                  </w:tcBorders>
                </w:tcPr>
                <w:p w:rsidR="002476AF" w:rsidRPr="002476AF" w:rsidRDefault="002476AF" w:rsidP="002476AF">
                  <w:pPr>
                    <w:spacing w:before="120"/>
                    <w:rPr>
                      <w:rFonts w:eastAsia="Calibri"/>
                    </w:rPr>
                  </w:pPr>
                  <w:r w:rsidRPr="002476AF">
                    <w:rPr>
                      <w:rFonts w:eastAsia="Calibri"/>
                    </w:rPr>
                    <w:t>бессрочно</w:t>
                  </w:r>
                </w:p>
              </w:tc>
              <w:tc>
                <w:tcPr>
                  <w:tcW w:w="2294" w:type="dxa"/>
                  <w:tcBorders>
                    <w:top w:val="single" w:sz="4" w:space="0" w:color="000000"/>
                    <w:left w:val="single" w:sz="4" w:space="0" w:color="000000"/>
                    <w:bottom w:val="single" w:sz="4" w:space="0" w:color="000000"/>
                    <w:right w:val="single" w:sz="4" w:space="0" w:color="000000"/>
                  </w:tcBorders>
                </w:tcPr>
                <w:p w:rsidR="002476AF" w:rsidRPr="002476AF" w:rsidRDefault="002476AF" w:rsidP="002476AF">
                  <w:pPr>
                    <w:ind w:right="-70"/>
                    <w:jc w:val="both"/>
                    <w:rPr>
                      <w:rFonts w:eastAsia="Calibri"/>
                      <w:lang w:eastAsia="en-US"/>
                    </w:rPr>
                  </w:pPr>
                  <w:r w:rsidRPr="002476AF">
                    <w:rPr>
                      <w:rFonts w:eastAsia="Calibri"/>
                      <w:lang w:eastAsia="en-US"/>
                    </w:rPr>
                    <w:t xml:space="preserve">Управляющий делами сельисполкома </w:t>
                  </w:r>
                </w:p>
                <w:p w:rsidR="002476AF" w:rsidRPr="002476AF" w:rsidRDefault="002476AF" w:rsidP="002476AF">
                  <w:pPr>
                    <w:ind w:right="-70"/>
                    <w:jc w:val="both"/>
                    <w:rPr>
                      <w:rFonts w:eastAsia="Calibri"/>
                      <w:color w:val="FF0000"/>
                      <w:lang w:eastAsia="en-US"/>
                    </w:rPr>
                  </w:pPr>
                  <w:r w:rsidRPr="002476AF">
                    <w:rPr>
                      <w:rFonts w:eastAsia="Calibri"/>
                      <w:lang w:eastAsia="en-US"/>
                    </w:rPr>
                    <w:t>Никитина Наталья Васильевна</w:t>
                  </w:r>
                </w:p>
                <w:p w:rsidR="002476AF" w:rsidRPr="002476AF" w:rsidRDefault="002476AF" w:rsidP="002476AF">
                  <w:pPr>
                    <w:ind w:right="-70"/>
                    <w:jc w:val="both"/>
                    <w:rPr>
                      <w:rFonts w:eastAsia="Calibri"/>
                      <w:lang w:eastAsia="en-US"/>
                    </w:rPr>
                  </w:pPr>
                  <w:r w:rsidRPr="002476AF">
                    <w:rPr>
                      <w:rFonts w:eastAsia="Calibri"/>
                      <w:lang w:eastAsia="en-US"/>
                    </w:rPr>
                    <w:t>тел. 4 49 73</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Председатель</w:t>
                  </w:r>
                </w:p>
                <w:p w:rsidR="002476AF" w:rsidRPr="002476AF" w:rsidRDefault="002476AF" w:rsidP="002476AF">
                  <w:pPr>
                    <w:ind w:right="-70"/>
                    <w:jc w:val="both"/>
                    <w:rPr>
                      <w:rFonts w:eastAsia="Calibri"/>
                      <w:lang w:eastAsia="en-US"/>
                    </w:rPr>
                  </w:pPr>
                  <w:r w:rsidRPr="002476AF">
                    <w:rPr>
                      <w:rFonts w:eastAsia="Calibri"/>
                      <w:lang w:eastAsia="en-US"/>
                    </w:rPr>
                    <w:t>сельисполкома</w:t>
                  </w:r>
                </w:p>
                <w:p w:rsidR="000855EC" w:rsidRDefault="000855EC" w:rsidP="000855EC">
                  <w:pPr>
                    <w:ind w:right="-70"/>
                    <w:jc w:val="both"/>
                    <w:rPr>
                      <w:rFonts w:eastAsia="Calibri"/>
                      <w:lang w:eastAsia="en-US"/>
                    </w:rPr>
                  </w:pPr>
                  <w:r>
                    <w:rPr>
                      <w:rFonts w:eastAsia="Calibri"/>
                      <w:lang w:eastAsia="en-US"/>
                    </w:rPr>
                    <w:t>Желтоногин</w:t>
                  </w:r>
                </w:p>
                <w:p w:rsidR="002476AF" w:rsidRPr="002476AF" w:rsidRDefault="000855EC" w:rsidP="000855EC">
                  <w:pPr>
                    <w:ind w:right="-70"/>
                    <w:jc w:val="both"/>
                    <w:rPr>
                      <w:rFonts w:eastAsia="Calibri"/>
                      <w:lang w:eastAsia="en-US"/>
                    </w:rPr>
                  </w:pPr>
                  <w:r>
                    <w:rPr>
                      <w:rFonts w:eastAsia="Calibri"/>
                      <w:lang w:eastAsia="en-US"/>
                    </w:rPr>
                    <w:t>Виталий</w:t>
                  </w:r>
                  <w:r w:rsidRPr="002476AF">
                    <w:rPr>
                      <w:rFonts w:eastAsia="Calibri"/>
                      <w:lang w:eastAsia="en-US"/>
                    </w:rPr>
                    <w:t xml:space="preserve"> </w:t>
                  </w:r>
                  <w:r w:rsidR="002476AF" w:rsidRPr="002476AF">
                    <w:rPr>
                      <w:rFonts w:eastAsia="Calibri"/>
                      <w:lang w:eastAsia="en-US"/>
                    </w:rPr>
                    <w:t>Николаевич</w:t>
                  </w:r>
                </w:p>
                <w:p w:rsidR="002476AF" w:rsidRPr="002476AF" w:rsidRDefault="002476AF" w:rsidP="002476AF">
                  <w:pPr>
                    <w:ind w:right="-70"/>
                    <w:jc w:val="both"/>
                    <w:rPr>
                      <w:rFonts w:eastAsia="Calibri"/>
                      <w:lang w:eastAsia="en-US"/>
                    </w:rPr>
                  </w:pPr>
                  <w:r w:rsidRPr="002476AF">
                    <w:rPr>
                      <w:rFonts w:eastAsia="Calibri"/>
                      <w:lang w:eastAsia="en-US"/>
                    </w:rPr>
                    <w:t>тел. 4 05 00</w:t>
                  </w:r>
                </w:p>
                <w:p w:rsidR="002476AF" w:rsidRPr="002476AF" w:rsidRDefault="002476AF" w:rsidP="002476AF">
                  <w:pPr>
                    <w:ind w:right="-70"/>
                    <w:jc w:val="both"/>
                    <w:rPr>
                      <w:rFonts w:eastAsia="Calibri"/>
                      <w:lang w:eastAsia="en-US"/>
                    </w:rPr>
                  </w:pPr>
                </w:p>
                <w:p w:rsidR="002476AF" w:rsidRPr="002476AF" w:rsidRDefault="002476AF" w:rsidP="002476AF">
                  <w:pPr>
                    <w:ind w:right="-70"/>
                    <w:jc w:val="both"/>
                    <w:rPr>
                      <w:rFonts w:eastAsia="Calibri"/>
                      <w:lang w:eastAsia="en-US"/>
                    </w:rPr>
                  </w:pPr>
                  <w:r w:rsidRPr="002476AF">
                    <w:rPr>
                      <w:rFonts w:eastAsia="Calibri"/>
                      <w:lang w:eastAsia="en-US"/>
                    </w:rPr>
                    <w:t xml:space="preserve">Адрес: </w:t>
                  </w:r>
                </w:p>
                <w:p w:rsidR="002476AF" w:rsidRPr="002476AF" w:rsidRDefault="002476AF" w:rsidP="002476AF">
                  <w:pPr>
                    <w:ind w:right="-70"/>
                    <w:jc w:val="both"/>
                    <w:rPr>
                      <w:rFonts w:eastAsia="Calibri"/>
                      <w:lang w:eastAsia="en-US"/>
                    </w:rPr>
                  </w:pPr>
                  <w:r w:rsidRPr="002476AF">
                    <w:rPr>
                      <w:rFonts w:eastAsia="Calibri"/>
                      <w:lang w:eastAsia="en-US"/>
                    </w:rPr>
                    <w:t xml:space="preserve">д. Хальч, </w:t>
                  </w:r>
                </w:p>
                <w:p w:rsidR="002476AF" w:rsidRPr="002476AF" w:rsidRDefault="002476AF" w:rsidP="002476AF">
                  <w:pPr>
                    <w:jc w:val="both"/>
                  </w:pPr>
                  <w:r w:rsidRPr="002476AF">
                    <w:rPr>
                      <w:rFonts w:eastAsia="Calibri"/>
                      <w:lang w:eastAsia="en-US"/>
                    </w:rPr>
                    <w:t>пл.Победы, 1</w:t>
                  </w:r>
                  <w:r w:rsidRPr="002476AF">
                    <w:t xml:space="preserve">  </w:t>
                  </w:r>
                </w:p>
              </w:tc>
            </w:tr>
          </w:tbl>
          <w:p w:rsidR="002476AF" w:rsidRPr="002476AF" w:rsidRDefault="002476AF" w:rsidP="002476AF">
            <w:pPr>
              <w:jc w:val="both"/>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c>
          <w:tcPr>
            <w:tcW w:w="32" w:type="dxa"/>
            <w:tcMar>
              <w:top w:w="0" w:type="dxa"/>
              <w:left w:w="6" w:type="dxa"/>
              <w:bottom w:w="0" w:type="dxa"/>
              <w:right w:w="6" w:type="dxa"/>
            </w:tcMar>
            <w:hideMark/>
          </w:tcPr>
          <w:p w:rsidR="002476AF" w:rsidRPr="002476AF" w:rsidRDefault="002476AF" w:rsidP="002476AF">
            <w:pPr>
              <w:rPr>
                <w:rFonts w:eastAsia="Calibri"/>
              </w:rPr>
            </w:pPr>
          </w:p>
        </w:tc>
      </w:tr>
    </w:tbl>
    <w:p w:rsidR="002476AF" w:rsidRPr="002476AF" w:rsidRDefault="002476AF" w:rsidP="002476AF">
      <w:pPr>
        <w:jc w:val="both"/>
      </w:pPr>
      <w:r w:rsidRPr="002476AF">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2476AF" w:rsidRPr="002476AF" w:rsidRDefault="002476AF" w:rsidP="002476AF">
      <w:pPr>
        <w:jc w:val="both"/>
      </w:pPr>
      <w:r w:rsidRPr="002476AF">
        <w:t>********** Под сельской местностью понимается территория:</w:t>
      </w:r>
    </w:p>
    <w:p w:rsidR="007D5672" w:rsidRPr="007D5672" w:rsidRDefault="002476AF" w:rsidP="007D5672">
      <w:pPr>
        <w:pStyle w:val="a6"/>
        <w:rPr>
          <w:rFonts w:ascii="Times New Roman" w:hAnsi="Times New Roman"/>
        </w:rPr>
        <w:sectPr w:rsidR="007D5672" w:rsidRPr="007D5672" w:rsidSect="002476AF">
          <w:pgSz w:w="16838" w:h="11906" w:orient="landscape"/>
          <w:pgMar w:top="851" w:right="1134" w:bottom="1701" w:left="1134" w:header="708" w:footer="708" w:gutter="0"/>
          <w:cols w:space="708"/>
          <w:docGrid w:linePitch="360"/>
        </w:sectPr>
      </w:pPr>
      <w:r w:rsidRPr="007D5672">
        <w:rPr>
          <w:rFonts w:ascii="Times New Roman" w:hAnsi="Times New Roman"/>
        </w:rPr>
        <w:t>сельсоветов, поселков городского типа и городов районного подчинения, являющихся административно-территориальными единицами;</w:t>
      </w:r>
      <w:r w:rsidR="007D5672" w:rsidRPr="007D5672">
        <w:rPr>
          <w:rFonts w:ascii="Times New Roman" w:hAnsi="Times New Roman"/>
        </w:rPr>
        <w:t xml:space="preserve"> </w:t>
      </w:r>
      <w:r w:rsidRPr="007D5672">
        <w:rPr>
          <w:rFonts w:ascii="Times New Roman" w:hAnsi="Times New Roman"/>
        </w:rPr>
        <w:t>поселков городского типа и городов районного подчинения, являющихся территориальными единицами иных населенных</w:t>
      </w:r>
      <w:r w:rsidR="007D5672" w:rsidRPr="007D5672">
        <w:rPr>
          <w:rFonts w:ascii="Times New Roman" w:hAnsi="Times New Roman"/>
        </w:rPr>
        <w:t xml:space="preserve"> </w:t>
      </w:r>
      <w:r w:rsidRPr="007D5672">
        <w:rPr>
          <w:rFonts w:ascii="Times New Roman" w:hAnsi="Times New Roman"/>
        </w:rPr>
        <w:t>пунктов, не являющихся административно-территориальными единицами, входящая вместе с другими территориями в прост</w:t>
      </w:r>
      <w:r w:rsidR="007D5672">
        <w:rPr>
          <w:rFonts w:ascii="Times New Roman" w:hAnsi="Times New Roman"/>
        </w:rPr>
        <w:t>ранственные пределы сельсоветов</w:t>
      </w:r>
    </w:p>
    <w:p w:rsidR="007D5672" w:rsidRDefault="007D5672" w:rsidP="007D5672">
      <w:pPr>
        <w:shd w:val="clear" w:color="auto" w:fill="FFFFFF"/>
        <w:spacing w:after="225"/>
        <w:ind w:left="7080"/>
        <w:rPr>
          <w:rFonts w:ascii="Tahoma" w:hAnsi="Tahoma" w:cs="Tahoma"/>
          <w:b/>
          <w:bCs/>
          <w:color w:val="3E3E3E"/>
          <w:sz w:val="21"/>
          <w:szCs w:val="21"/>
        </w:rPr>
      </w:pPr>
      <w:r>
        <w:rPr>
          <w:rFonts w:ascii="Tahoma" w:hAnsi="Tahoma" w:cs="Tahoma"/>
          <w:b/>
          <w:bCs/>
          <w:color w:val="3E3E3E"/>
          <w:sz w:val="21"/>
          <w:szCs w:val="21"/>
        </w:rPr>
        <w:t>Приложение 3</w:t>
      </w:r>
    </w:p>
    <w:p w:rsidR="007D5672" w:rsidRDefault="007D5672" w:rsidP="007D5672">
      <w:pPr>
        <w:shd w:val="clear" w:color="auto" w:fill="FFFFFF"/>
        <w:spacing w:after="225"/>
        <w:rPr>
          <w:rFonts w:ascii="Tahoma" w:hAnsi="Tahoma" w:cs="Tahoma"/>
          <w:b/>
          <w:bCs/>
          <w:color w:val="3E3E3E"/>
          <w:sz w:val="21"/>
          <w:szCs w:val="21"/>
        </w:rPr>
      </w:pPr>
    </w:p>
    <w:p w:rsidR="007D5672" w:rsidRPr="00A46335" w:rsidRDefault="007D5672" w:rsidP="007D5672">
      <w:pPr>
        <w:outlineLvl w:val="1"/>
      </w:pPr>
      <w:r>
        <w:t>Хальчанс</w:t>
      </w:r>
      <w:r w:rsidRPr="00A46335">
        <w:t>кі сельскі выканаўчы камітэт</w:t>
      </w:r>
    </w:p>
    <w:p w:rsidR="007D5672" w:rsidRDefault="007D5672" w:rsidP="007D5672">
      <w:pPr>
        <w:rPr>
          <w:b/>
        </w:rPr>
      </w:pPr>
    </w:p>
    <w:p w:rsidR="007D5672" w:rsidRPr="00A46335" w:rsidRDefault="007D5672" w:rsidP="007D5672">
      <w:pPr>
        <w:rPr>
          <w:b/>
        </w:rPr>
      </w:pPr>
      <w:r>
        <w:rPr>
          <w:b/>
          <w:lang w:val="be-BY"/>
        </w:rPr>
        <w:t>Хальчанс</w:t>
      </w:r>
      <w:r w:rsidRPr="00A46335">
        <w:rPr>
          <w:b/>
        </w:rPr>
        <w:t>кі сельскі выканаўчы камітэт</w:t>
      </w:r>
    </w:p>
    <w:p w:rsidR="007D5672" w:rsidRPr="00E832CF" w:rsidRDefault="007D5672" w:rsidP="007D5672">
      <w:pPr>
        <w:shd w:val="clear" w:color="auto" w:fill="FFFFFF"/>
        <w:spacing w:after="225"/>
        <w:rPr>
          <w:rFonts w:ascii="Tahoma" w:hAnsi="Tahoma" w:cs="Tahoma"/>
          <w:color w:val="3E3E3E"/>
          <w:sz w:val="21"/>
          <w:szCs w:val="21"/>
        </w:rPr>
      </w:pPr>
      <w:r w:rsidRPr="00A46335">
        <w:t>24712</w:t>
      </w:r>
      <w:r>
        <w:rPr>
          <w:lang w:val="be-BY"/>
        </w:rPr>
        <w:t>1</w:t>
      </w:r>
      <w:r w:rsidRPr="00A46335">
        <w:t xml:space="preserve"> Гомельская вобласць, Веткаўскі раён,</w:t>
      </w:r>
      <w:r w:rsidRPr="00A46335">
        <w:br/>
      </w:r>
      <w:r>
        <w:rPr>
          <w:lang w:val="be-BY"/>
        </w:rPr>
        <w:t>вёска Хальч</w:t>
      </w:r>
      <w:r w:rsidRPr="00A46335">
        <w:t xml:space="preserve">, </w:t>
      </w:r>
      <w:r>
        <w:rPr>
          <w:lang w:val="be-BY"/>
        </w:rPr>
        <w:t>пл</w:t>
      </w:r>
      <w:r w:rsidRPr="00A46335">
        <w:t xml:space="preserve">. </w:t>
      </w:r>
      <w:r>
        <w:rPr>
          <w:lang w:val="be-BY"/>
        </w:rPr>
        <w:t>Перамогі</w:t>
      </w:r>
      <w:r w:rsidRPr="00A46335">
        <w:t>, д. 1</w:t>
      </w:r>
      <w:r w:rsidRPr="00A46335">
        <w:br/>
        <w:t xml:space="preserve">тэл./факс </w:t>
      </w:r>
      <w:r>
        <w:rPr>
          <w:lang w:val="be-BY"/>
        </w:rPr>
        <w:t>4 05 00</w:t>
      </w:r>
      <w:r w:rsidRPr="00A46335">
        <w:t xml:space="preserve">, </w:t>
      </w:r>
      <w:r>
        <w:rPr>
          <w:lang w:val="be-BY"/>
        </w:rPr>
        <w:t>4 49 73</w:t>
      </w:r>
      <w:r w:rsidRPr="00A46335">
        <w:br/>
      </w:r>
      <w:r w:rsidRPr="00A46335">
        <w:rPr>
          <w:b/>
          <w:bCs/>
        </w:rPr>
        <w:t>Электронны адрас:</w:t>
      </w:r>
      <w:r w:rsidRPr="00A46335">
        <w:t> </w:t>
      </w:r>
      <w:r w:rsidRPr="002B77EB">
        <w:rPr>
          <w:rFonts w:ascii="Tahoma" w:hAnsi="Tahoma" w:cs="Tahoma"/>
          <w:color w:val="3E3E3E"/>
          <w:sz w:val="21"/>
          <w:szCs w:val="21"/>
        </w:rPr>
        <w:t>khalch@vetka.gov.by</w:t>
      </w:r>
    </w:p>
    <w:p w:rsidR="007D5672" w:rsidRPr="00A46335" w:rsidRDefault="007D5672" w:rsidP="007D5672">
      <w:pPr>
        <w:spacing w:after="225"/>
      </w:pPr>
      <w:r w:rsidRPr="00A46335">
        <w:rPr>
          <w:b/>
          <w:bCs/>
        </w:rPr>
        <w:br/>
        <w:t>Старшыня сельвыканкама </w:t>
      </w:r>
      <w:r>
        <w:rPr>
          <w:lang w:val="be-BY"/>
        </w:rPr>
        <w:t>Ж</w:t>
      </w:r>
      <w:r w:rsidR="000855EC">
        <w:rPr>
          <w:lang w:val="be-BY"/>
        </w:rPr>
        <w:t xml:space="preserve">аўтаногін Віталій </w:t>
      </w:r>
      <w:r>
        <w:rPr>
          <w:lang w:val="be-BY"/>
        </w:rPr>
        <w:t>Мікалаевіч</w:t>
      </w:r>
      <w:r w:rsidRPr="00A46335">
        <w:br/>
        <w:t xml:space="preserve">тэл. </w:t>
      </w:r>
      <w:r>
        <w:rPr>
          <w:lang w:val="be-BY"/>
        </w:rPr>
        <w:t>4 05 00</w:t>
      </w:r>
      <w:r w:rsidRPr="00A46335">
        <w:t>, тэл. +3752912714</w:t>
      </w:r>
      <w:r>
        <w:rPr>
          <w:lang w:val="be-BY"/>
        </w:rPr>
        <w:t>5</w:t>
      </w:r>
      <w:r w:rsidRPr="00A46335">
        <w:t>1</w:t>
      </w:r>
    </w:p>
    <w:p w:rsidR="007D5672" w:rsidRPr="00A46335" w:rsidRDefault="007D5672" w:rsidP="007D5672">
      <w:pPr>
        <w:spacing w:after="240"/>
      </w:pPr>
      <w:r w:rsidRPr="00A46335">
        <w:rPr>
          <w:b/>
          <w:bCs/>
        </w:rPr>
        <w:t>Рэжым работы:</w:t>
      </w:r>
      <w:r w:rsidRPr="00A46335">
        <w:t> панядзелак-пятніца з 8.30 да 17.30</w:t>
      </w:r>
      <w:r w:rsidRPr="00A46335">
        <w:br/>
        <w:t>перапынак на абед: з 13.00 да 14.00</w:t>
      </w:r>
      <w:r w:rsidRPr="00A46335">
        <w:br/>
      </w:r>
      <w:r w:rsidRPr="00A46335">
        <w:rPr>
          <w:b/>
          <w:bCs/>
        </w:rPr>
        <w:t>Выхадныя дні</w:t>
      </w:r>
      <w:r w:rsidRPr="00A46335">
        <w:t>: субота, нядзеля.</w:t>
      </w:r>
    </w:p>
    <w:p w:rsidR="007D5672" w:rsidRPr="00A46335" w:rsidRDefault="007D5672" w:rsidP="007D5672">
      <w:pPr>
        <w:spacing w:after="225"/>
      </w:pPr>
      <w:r w:rsidRPr="00A46335">
        <w:rPr>
          <w:b/>
          <w:bCs/>
        </w:rPr>
        <w:t>Кіраўнік спраў  </w:t>
      </w:r>
      <w:r>
        <w:rPr>
          <w:lang w:val="be-BY"/>
        </w:rPr>
        <w:t>Нікіціна Наталля Васільеўна</w:t>
      </w:r>
      <w:r w:rsidRPr="00A46335">
        <w:br/>
        <w:t xml:space="preserve">тэл. </w:t>
      </w:r>
      <w:r>
        <w:rPr>
          <w:lang w:val="be-BY"/>
        </w:rPr>
        <w:t>4 49 73</w:t>
      </w:r>
      <w:r w:rsidRPr="00A46335">
        <w:t>, тэл. +37529</w:t>
      </w:r>
      <w:r>
        <w:rPr>
          <w:lang w:val="be-BY"/>
        </w:rPr>
        <w:t>3534378</w:t>
      </w:r>
      <w:r w:rsidRPr="00A46335">
        <w:rPr>
          <w:b/>
          <w:bCs/>
        </w:rPr>
        <w:br/>
        <w:t>Рэжым работы: </w:t>
      </w:r>
      <w:r w:rsidRPr="00A46335">
        <w:t>панядзелак, а</w:t>
      </w:r>
      <w:r w:rsidRPr="00A46335">
        <w:rPr>
          <w:lang w:val="be-BY"/>
        </w:rPr>
        <w:t>ў</w:t>
      </w:r>
      <w:r w:rsidRPr="00A46335">
        <w:t xml:space="preserve">торак, </w:t>
      </w:r>
      <w:r w:rsidRPr="00A46335">
        <w:rPr>
          <w:lang w:val="be-BY"/>
        </w:rPr>
        <w:t xml:space="preserve">чацвер, </w:t>
      </w:r>
      <w:r w:rsidRPr="00A46335">
        <w:t>пятніца з 8.00 да 17.00</w:t>
      </w:r>
      <w:r w:rsidRPr="00A46335">
        <w:br/>
        <w:t xml:space="preserve">перапынак </w:t>
      </w:r>
      <w:proofErr w:type="gramStart"/>
      <w:r w:rsidRPr="00A46335">
        <w:t>на</w:t>
      </w:r>
      <w:proofErr w:type="gramEnd"/>
      <w:r w:rsidRPr="00A46335">
        <w:t xml:space="preserve"> абед: з 12.00 да 13.00</w:t>
      </w:r>
      <w:r>
        <w:rPr>
          <w:lang w:val="be-BY"/>
        </w:rPr>
        <w:t xml:space="preserve">                                                                                                       </w:t>
      </w:r>
      <w:r w:rsidRPr="00A46335">
        <w:rPr>
          <w:lang w:val="be-BY"/>
        </w:rPr>
        <w:t>серада з 11.00 да 20.00</w:t>
      </w:r>
      <w:r w:rsidRPr="00A46335">
        <w:br/>
        <w:t>перапынак на абед: з 1</w:t>
      </w:r>
      <w:r w:rsidRPr="00A46335">
        <w:rPr>
          <w:lang w:val="be-BY"/>
        </w:rPr>
        <w:t>5</w:t>
      </w:r>
      <w:r w:rsidRPr="00A46335">
        <w:t>.00 да 1</w:t>
      </w:r>
      <w:r w:rsidRPr="00A46335">
        <w:rPr>
          <w:lang w:val="be-BY"/>
        </w:rPr>
        <w:t>6</w:t>
      </w:r>
      <w:r w:rsidRPr="00A46335">
        <w:t>.00</w:t>
      </w:r>
    </w:p>
    <w:p w:rsidR="007D5672" w:rsidRPr="00A46335" w:rsidRDefault="007D5672" w:rsidP="007D5672">
      <w:pPr>
        <w:spacing w:after="225"/>
      </w:pPr>
      <w:r w:rsidRPr="00A46335">
        <w:rPr>
          <w:b/>
          <w:bCs/>
        </w:rPr>
        <w:t>Выхадныя дні</w:t>
      </w:r>
      <w:r>
        <w:t>: субота, нядзеля</w:t>
      </w:r>
    </w:p>
    <w:p w:rsidR="007D5672" w:rsidRPr="00A46335" w:rsidRDefault="007D5672" w:rsidP="007D5672">
      <w:pPr>
        <w:spacing w:after="225"/>
      </w:pPr>
      <w:r w:rsidRPr="00A46335">
        <w:rPr>
          <w:b/>
          <w:bCs/>
        </w:rPr>
        <w:t>Графік асабістага прыему грамаздян,</w:t>
      </w:r>
      <w:r w:rsidRPr="00A46335">
        <w:rPr>
          <w:b/>
          <w:bCs/>
        </w:rPr>
        <w:br/>
        <w:t>у тым ліку індывідуальных прадпрымальнікаў і юрыдычных асоб</w:t>
      </w:r>
    </w:p>
    <w:tbl>
      <w:tblPr>
        <w:tblW w:w="9326" w:type="dxa"/>
        <w:tblBorders>
          <w:top w:val="single" w:sz="6" w:space="0" w:color="E2E2E2"/>
          <w:left w:val="single" w:sz="6" w:space="0" w:color="E2E2E2"/>
          <w:bottom w:val="single" w:sz="6" w:space="0" w:color="E2E2E2"/>
          <w:right w:val="single" w:sz="6" w:space="0" w:color="E2E2E2"/>
        </w:tblBorders>
        <w:tblCellMar>
          <w:left w:w="0" w:type="dxa"/>
          <w:right w:w="0" w:type="dxa"/>
        </w:tblCellMar>
        <w:tblLook w:val="04A0" w:firstRow="1" w:lastRow="0" w:firstColumn="1" w:lastColumn="0" w:noHBand="0" w:noVBand="1"/>
      </w:tblPr>
      <w:tblGrid>
        <w:gridCol w:w="4641"/>
        <w:gridCol w:w="4685"/>
      </w:tblGrid>
      <w:tr w:rsidR="007D5672" w:rsidRPr="00A46335" w:rsidTr="009E775A">
        <w:trPr>
          <w:trHeight w:val="663"/>
        </w:trPr>
        <w:tc>
          <w:tcPr>
            <w:tcW w:w="4641" w:type="dxa"/>
            <w:tcBorders>
              <w:top w:val="single" w:sz="6" w:space="0" w:color="E2E2E2"/>
              <w:left w:val="single" w:sz="6" w:space="0" w:color="E2E2E2"/>
              <w:bottom w:val="single" w:sz="6" w:space="0" w:color="E2E2E2"/>
              <w:right w:val="single" w:sz="6" w:space="0" w:color="E2E2E2"/>
            </w:tcBorders>
            <w:tcMar>
              <w:top w:w="150" w:type="dxa"/>
              <w:left w:w="150" w:type="dxa"/>
              <w:bottom w:w="150" w:type="dxa"/>
              <w:right w:w="150" w:type="dxa"/>
            </w:tcMar>
            <w:vAlign w:val="center"/>
            <w:hideMark/>
          </w:tcPr>
          <w:p w:rsidR="007D5672" w:rsidRPr="00A46335" w:rsidRDefault="007D5672" w:rsidP="000855EC">
            <w:pPr>
              <w:spacing w:after="225"/>
            </w:pPr>
            <w:r w:rsidRPr="00A46335">
              <w:t>Сраршыня</w:t>
            </w:r>
            <w:r w:rsidRPr="00A46335">
              <w:br/>
            </w:r>
            <w:r>
              <w:rPr>
                <w:lang w:val="be-BY"/>
              </w:rPr>
              <w:t>Ж</w:t>
            </w:r>
            <w:r w:rsidR="000855EC">
              <w:rPr>
                <w:lang w:val="be-BY"/>
              </w:rPr>
              <w:t xml:space="preserve">аўтаногін Віталій </w:t>
            </w:r>
            <w:r>
              <w:rPr>
                <w:lang w:val="be-BY"/>
              </w:rPr>
              <w:t>Мікалаевіч</w:t>
            </w:r>
            <w:r w:rsidRPr="00A46335">
              <w:br/>
              <w:t>каб. № 1</w:t>
            </w:r>
          </w:p>
        </w:tc>
        <w:tc>
          <w:tcPr>
            <w:tcW w:w="4685" w:type="dxa"/>
            <w:tcBorders>
              <w:top w:val="single" w:sz="6" w:space="0" w:color="E2E2E2"/>
              <w:left w:val="single" w:sz="6" w:space="0" w:color="E2E2E2"/>
              <w:bottom w:val="single" w:sz="6" w:space="0" w:color="E2E2E2"/>
              <w:right w:val="single" w:sz="6" w:space="0" w:color="E2E2E2"/>
            </w:tcBorders>
            <w:tcMar>
              <w:top w:w="150" w:type="dxa"/>
              <w:left w:w="150" w:type="dxa"/>
              <w:bottom w:w="150" w:type="dxa"/>
              <w:right w:w="150" w:type="dxa"/>
            </w:tcMar>
            <w:vAlign w:val="center"/>
            <w:hideMark/>
          </w:tcPr>
          <w:p w:rsidR="007D5672" w:rsidRPr="00A46335" w:rsidRDefault="007D5672" w:rsidP="009E775A">
            <w:r w:rsidRPr="00A46335">
              <w:t xml:space="preserve">1-я, </w:t>
            </w:r>
            <w:r>
              <w:rPr>
                <w:lang w:val="be-BY"/>
              </w:rPr>
              <w:t>2</w:t>
            </w:r>
            <w:r w:rsidRPr="00A46335">
              <w:t xml:space="preserve">-я, </w:t>
            </w:r>
            <w:r>
              <w:rPr>
                <w:lang w:val="be-BY"/>
              </w:rPr>
              <w:t>3</w:t>
            </w:r>
            <w:r w:rsidRPr="00A46335">
              <w:t>-я, 5-я  серада   - з 8.00 да 13.00</w:t>
            </w:r>
          </w:p>
          <w:p w:rsidR="007D5672" w:rsidRPr="00A46335" w:rsidRDefault="007D5672" w:rsidP="009E775A">
            <w:r>
              <w:rPr>
                <w:lang w:val="be-BY"/>
              </w:rPr>
              <w:t>4</w:t>
            </w:r>
            <w:r w:rsidRPr="00A46335">
              <w:t>-я середа з 14.00 да 20.00</w:t>
            </w:r>
          </w:p>
          <w:p w:rsidR="007D5672" w:rsidRPr="00A46335" w:rsidRDefault="007D5672" w:rsidP="009E775A">
            <w:r w:rsidRPr="00A46335">
              <w:t>перапынак на абед: з 13.00 да 14.00</w:t>
            </w:r>
          </w:p>
        </w:tc>
      </w:tr>
      <w:tr w:rsidR="007D5672" w:rsidRPr="00A46335" w:rsidTr="009E775A">
        <w:trPr>
          <w:trHeight w:val="1655"/>
        </w:trPr>
        <w:tc>
          <w:tcPr>
            <w:tcW w:w="4641" w:type="dxa"/>
            <w:tcBorders>
              <w:top w:val="single" w:sz="6" w:space="0" w:color="E2E2E2"/>
              <w:left w:val="single" w:sz="6" w:space="0" w:color="E2E2E2"/>
              <w:bottom w:val="single" w:sz="6" w:space="0" w:color="E2E2E2"/>
              <w:right w:val="single" w:sz="6" w:space="0" w:color="E2E2E2"/>
            </w:tcBorders>
            <w:tcMar>
              <w:top w:w="150" w:type="dxa"/>
              <w:left w:w="150" w:type="dxa"/>
              <w:bottom w:w="150" w:type="dxa"/>
              <w:right w:w="150" w:type="dxa"/>
            </w:tcMar>
            <w:vAlign w:val="center"/>
            <w:hideMark/>
          </w:tcPr>
          <w:p w:rsidR="007D5672" w:rsidRPr="00A46335" w:rsidRDefault="007D5672" w:rsidP="009E775A">
            <w:pPr>
              <w:spacing w:after="225"/>
            </w:pPr>
            <w:r w:rsidRPr="00A46335">
              <w:t>Кіраўнік спраў</w:t>
            </w:r>
            <w:r w:rsidRPr="00A46335">
              <w:br/>
            </w:r>
            <w:r>
              <w:rPr>
                <w:lang w:val="be-BY"/>
              </w:rPr>
              <w:t>Нікіціна Наталля Васільеўна</w:t>
            </w:r>
            <w:r w:rsidRPr="00A46335">
              <w:br/>
              <w:t>каб.№ 2</w:t>
            </w:r>
          </w:p>
        </w:tc>
        <w:tc>
          <w:tcPr>
            <w:tcW w:w="4685" w:type="dxa"/>
            <w:tcBorders>
              <w:top w:val="single" w:sz="6" w:space="0" w:color="E2E2E2"/>
              <w:left w:val="single" w:sz="6" w:space="0" w:color="E2E2E2"/>
              <w:bottom w:val="single" w:sz="6" w:space="0" w:color="E2E2E2"/>
              <w:right w:val="single" w:sz="6" w:space="0" w:color="E2E2E2"/>
            </w:tcBorders>
            <w:tcMar>
              <w:top w:w="150" w:type="dxa"/>
              <w:left w:w="150" w:type="dxa"/>
              <w:bottom w:w="150" w:type="dxa"/>
              <w:right w:w="150" w:type="dxa"/>
            </w:tcMar>
            <w:vAlign w:val="center"/>
            <w:hideMark/>
          </w:tcPr>
          <w:p w:rsidR="007D5672" w:rsidRPr="00A46335" w:rsidRDefault="007D5672" w:rsidP="009E775A">
            <w:pPr>
              <w:spacing w:after="225"/>
            </w:pPr>
            <w:r w:rsidRPr="00A46335">
              <w:t>панядзелак, а</w:t>
            </w:r>
            <w:r w:rsidRPr="00A46335">
              <w:rPr>
                <w:lang w:val="be-BY"/>
              </w:rPr>
              <w:t>ў</w:t>
            </w:r>
            <w:r w:rsidRPr="00A46335">
              <w:t xml:space="preserve">торак, </w:t>
            </w:r>
            <w:r w:rsidRPr="00A46335">
              <w:rPr>
                <w:lang w:val="be-BY"/>
              </w:rPr>
              <w:t xml:space="preserve">чацвер, </w:t>
            </w:r>
            <w:r w:rsidRPr="00A46335">
              <w:t>пятніца з 8.00 да 17.00</w:t>
            </w:r>
            <w:r w:rsidRPr="00A46335">
              <w:br/>
              <w:t>перапынак на абед: з 12.00 да 13.00</w:t>
            </w:r>
            <w:r>
              <w:rPr>
                <w:lang w:val="be-BY"/>
              </w:rPr>
              <w:t xml:space="preserve">                                                                                                       </w:t>
            </w:r>
            <w:r w:rsidRPr="00A46335">
              <w:rPr>
                <w:lang w:val="be-BY"/>
              </w:rPr>
              <w:t>серада з 11.00 да 20.00</w:t>
            </w:r>
            <w:r w:rsidRPr="00A46335">
              <w:br/>
              <w:t>перапынак на абед: з 1</w:t>
            </w:r>
            <w:r w:rsidRPr="00A46335">
              <w:rPr>
                <w:lang w:val="be-BY"/>
              </w:rPr>
              <w:t>5</w:t>
            </w:r>
            <w:r w:rsidRPr="00A46335">
              <w:t>.00 да 1</w:t>
            </w:r>
            <w:r w:rsidRPr="00A46335">
              <w:rPr>
                <w:lang w:val="be-BY"/>
              </w:rPr>
              <w:t>6</w:t>
            </w:r>
            <w:r w:rsidRPr="00A46335">
              <w:t>.00</w:t>
            </w:r>
          </w:p>
          <w:p w:rsidR="007D5672" w:rsidRPr="00A46335" w:rsidRDefault="007D5672" w:rsidP="009E775A">
            <w:pPr>
              <w:spacing w:after="225"/>
            </w:pPr>
          </w:p>
        </w:tc>
      </w:tr>
    </w:tbl>
    <w:p w:rsidR="002476AF" w:rsidRDefault="007D5672" w:rsidP="007D5672">
      <w:pPr>
        <w:spacing w:after="225"/>
        <w:jc w:val="both"/>
      </w:pPr>
      <w:r w:rsidRPr="00A46335">
        <w:t xml:space="preserve">Папярэдняе кансультаванне або папярэдні запіс на асабісты прыём грамадзян, індывідуальных  прадпрымальнікаў і прадстаўнікоў юрыдычных асоб да старшыні  </w:t>
      </w:r>
      <w:r>
        <w:rPr>
          <w:lang w:val="be-BY"/>
        </w:rPr>
        <w:t>Хальчанс</w:t>
      </w:r>
      <w:r w:rsidRPr="00A46335">
        <w:t xml:space="preserve">кага  сельскага выканаўчага камітэта </w:t>
      </w:r>
      <w:r>
        <w:rPr>
          <w:lang w:val="be-BY"/>
        </w:rPr>
        <w:t>Ж</w:t>
      </w:r>
      <w:r w:rsidR="000855EC">
        <w:rPr>
          <w:lang w:val="be-BY"/>
        </w:rPr>
        <w:t>аўтаногіна</w:t>
      </w:r>
      <w:proofErr w:type="gramStart"/>
      <w:r w:rsidR="000855EC">
        <w:rPr>
          <w:lang w:val="be-BY"/>
        </w:rPr>
        <w:t xml:space="preserve"> В</w:t>
      </w:r>
      <w:proofErr w:type="gramEnd"/>
      <w:r w:rsidR="000855EC">
        <w:rPr>
          <w:lang w:val="be-BY"/>
        </w:rPr>
        <w:t xml:space="preserve">італія </w:t>
      </w:r>
      <w:r>
        <w:rPr>
          <w:lang w:val="be-BY"/>
        </w:rPr>
        <w:t>Мікалаевіча</w:t>
      </w:r>
      <w:r w:rsidRPr="00A46335">
        <w:t xml:space="preserve">  ажыццяўляе кіраўнік спраў сельскага выканаўчага камітэта </w:t>
      </w:r>
      <w:r>
        <w:rPr>
          <w:lang w:val="be-BY"/>
        </w:rPr>
        <w:t>Нікіціна Наталля Васільеўна</w:t>
      </w:r>
      <w:r w:rsidRPr="00A46335">
        <w:t xml:space="preserve">  тэл. </w:t>
      </w:r>
      <w:r>
        <w:rPr>
          <w:lang w:val="be-BY"/>
        </w:rPr>
        <w:t>4 49 73</w:t>
      </w:r>
      <w:r>
        <w:t>, каб. № 2.</w:t>
      </w:r>
    </w:p>
    <w:p w:rsidR="007D5672" w:rsidRDefault="007D5672" w:rsidP="007D5672">
      <w:pPr>
        <w:spacing w:after="225"/>
        <w:jc w:val="both"/>
      </w:pPr>
    </w:p>
    <w:p w:rsidR="007D5672" w:rsidRDefault="007D5672" w:rsidP="007D5672">
      <w:pPr>
        <w:spacing w:after="225"/>
        <w:jc w:val="both"/>
        <w:sectPr w:rsidR="007D5672" w:rsidSect="007D5672">
          <w:pgSz w:w="11906" w:h="16838"/>
          <w:pgMar w:top="1134" w:right="851" w:bottom="1134" w:left="1701" w:header="708" w:footer="708" w:gutter="0"/>
          <w:cols w:space="708"/>
          <w:docGrid w:linePitch="360"/>
        </w:sectPr>
      </w:pPr>
    </w:p>
    <w:p w:rsidR="007D5672" w:rsidRDefault="007D5672" w:rsidP="007D5672">
      <w:pPr>
        <w:spacing w:after="225"/>
        <w:jc w:val="both"/>
        <w:rPr>
          <w:lang w:val="be-BY"/>
        </w:rPr>
      </w:pPr>
      <w:r>
        <w:tab/>
      </w:r>
      <w:r>
        <w:tab/>
      </w:r>
      <w:r>
        <w:tab/>
      </w:r>
      <w:r>
        <w:tab/>
      </w:r>
      <w:r>
        <w:tab/>
      </w:r>
      <w:r>
        <w:tab/>
      </w:r>
      <w:r>
        <w:tab/>
      </w:r>
      <w:r>
        <w:tab/>
      </w:r>
      <w:r>
        <w:tab/>
      </w:r>
      <w:r>
        <w:tab/>
      </w:r>
      <w:r>
        <w:tab/>
      </w:r>
      <w:r>
        <w:tab/>
      </w:r>
      <w:r>
        <w:tab/>
      </w:r>
      <w:r>
        <w:tab/>
      </w:r>
      <w:r>
        <w:tab/>
      </w:r>
      <w:r>
        <w:tab/>
      </w:r>
      <w:r>
        <w:tab/>
        <w:t>Приложение 4</w:t>
      </w:r>
    </w:p>
    <w:p w:rsidR="009E775A" w:rsidRDefault="009E775A" w:rsidP="009E775A">
      <w:pPr>
        <w:jc w:val="center"/>
        <w:rPr>
          <w:b/>
          <w:color w:val="000000"/>
          <w:sz w:val="28"/>
          <w:szCs w:val="28"/>
          <w:u w:val="single"/>
          <w:lang w:val="be-BY"/>
        </w:rPr>
      </w:pPr>
      <w:r w:rsidRPr="009E775A">
        <w:rPr>
          <w:b/>
          <w:color w:val="000000"/>
          <w:sz w:val="28"/>
          <w:szCs w:val="28"/>
          <w:u w:val="single"/>
          <w:lang w:val="be-BY"/>
        </w:rPr>
        <w:t xml:space="preserve">Адміністрацыйныя працэдуры, якія ажыццяўляюцца </w:t>
      </w:r>
      <w:r>
        <w:rPr>
          <w:b/>
          <w:color w:val="000000"/>
          <w:sz w:val="28"/>
          <w:szCs w:val="28"/>
          <w:u w:val="single"/>
          <w:lang w:val="be-BY"/>
        </w:rPr>
        <w:t xml:space="preserve">Хальчанскім </w:t>
      </w:r>
      <w:r w:rsidRPr="009E775A">
        <w:rPr>
          <w:b/>
          <w:color w:val="000000"/>
          <w:sz w:val="28"/>
          <w:szCs w:val="28"/>
          <w:u w:val="single"/>
          <w:lang w:val="be-BY"/>
        </w:rPr>
        <w:t>сельскім выканаўчым камітэтам</w:t>
      </w:r>
    </w:p>
    <w:p w:rsidR="009E775A" w:rsidRPr="00725CBB" w:rsidRDefault="009E775A" w:rsidP="009E775A">
      <w:pPr>
        <w:jc w:val="both"/>
        <w:rPr>
          <w:color w:val="FF0000"/>
          <w:lang w:val="be-BY"/>
        </w:rPr>
      </w:pPr>
    </w:p>
    <w:p w:rsidR="009E775A" w:rsidRPr="00CD3575" w:rsidRDefault="009E775A" w:rsidP="009E775A">
      <w:pPr>
        <w:jc w:val="both"/>
        <w:rPr>
          <w:b/>
          <w:lang w:val="be-BY"/>
        </w:rPr>
      </w:pPr>
      <w:r w:rsidRPr="00D3043B">
        <w:rPr>
          <w:b/>
          <w:color w:val="FF0000"/>
          <w:lang w:val="be-BY"/>
        </w:rPr>
        <w:t>Адміністрацыйная працэдура</w:t>
      </w:r>
      <w:r w:rsidRPr="00353BE3">
        <w:rPr>
          <w:sz w:val="20"/>
          <w:szCs w:val="20"/>
          <w:lang w:val="be-BY"/>
        </w:rPr>
        <w:t xml:space="preserve"> </w:t>
      </w:r>
      <w:r w:rsidRPr="00353BE3">
        <w:rPr>
          <w:b/>
          <w:lang w:val="be-BY"/>
        </w:rPr>
        <w:t>1.1.2</w:t>
      </w:r>
      <w:r w:rsidRPr="00353BE3">
        <w:rPr>
          <w:b/>
          <w:vertAlign w:val="superscript"/>
          <w:lang w:val="be-BY"/>
        </w:rPr>
        <w:t>2</w:t>
      </w:r>
      <w:r w:rsidRPr="00353BE3">
        <w:rPr>
          <w:b/>
          <w:lang w:val="be-BY"/>
        </w:rPr>
        <w:t>. аб дазволе адчужэння жылога памяшкання долі (доляў) у праве ўласнасці на яго, набытых з выкарыстаннем сродкаў сямейнага капіталу, да заканчэння 5 гадоў з дня дзяржаўнай рэгістрацыі права ўласнасці на іх</w:t>
      </w:r>
      <w:r w:rsidRPr="00CD3575">
        <w:rPr>
          <w:b/>
          <w:lang w:val="be-BY"/>
        </w:rPr>
        <w:t xml:space="preserve">  </w:t>
      </w:r>
    </w:p>
    <w:p w:rsidR="009E775A" w:rsidRPr="00CD3575" w:rsidRDefault="009E775A" w:rsidP="009E775A">
      <w:pPr>
        <w:jc w:val="both"/>
        <w:rPr>
          <w:b/>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2068C5" w:rsidRDefault="009E775A" w:rsidP="009E775A">
            <w:pPr>
              <w:jc w:val="center"/>
              <w:rPr>
                <w:color w:val="000000"/>
              </w:rPr>
            </w:pPr>
            <w:r w:rsidRPr="002068C5">
              <w:rPr>
                <w:color w:val="000000"/>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9E775A" w:rsidRPr="000208A4" w:rsidRDefault="009E775A" w:rsidP="009E775A">
            <w:pPr>
              <w:jc w:val="center"/>
            </w:pPr>
            <w:r w:rsidRPr="000208A4">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9E775A" w:rsidRPr="000208A4" w:rsidRDefault="009E775A" w:rsidP="009E775A">
            <w:pPr>
              <w:jc w:val="center"/>
            </w:pPr>
            <w:r w:rsidRPr="000208A4">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Ответственный</w:t>
            </w:r>
          </w:p>
        </w:tc>
      </w:tr>
      <w:tr w:rsidR="009E775A" w:rsidRPr="002E1F22" w:rsidTr="009E775A">
        <w:tc>
          <w:tcPr>
            <w:tcW w:w="7372" w:type="dxa"/>
            <w:tcBorders>
              <w:top w:val="single" w:sz="4" w:space="0" w:color="000000"/>
              <w:left w:val="single" w:sz="4" w:space="0" w:color="000000"/>
              <w:bottom w:val="single" w:sz="4" w:space="0" w:color="000000"/>
              <w:right w:val="single" w:sz="4" w:space="0" w:color="000000"/>
            </w:tcBorders>
          </w:tcPr>
          <w:p w:rsidR="009E775A" w:rsidRPr="00353BE3" w:rsidRDefault="009E775A" w:rsidP="009E775A">
            <w:pPr>
              <w:pStyle w:val="table10"/>
              <w:jc w:val="both"/>
              <w:rPr>
                <w:rFonts w:ascii="Times New Roman" w:hAnsi="Times New Roman"/>
                <w:sz w:val="24"/>
                <w:szCs w:val="24"/>
                <w:lang w:val="be-BY"/>
              </w:rPr>
            </w:pPr>
            <w:r w:rsidRPr="00353BE3">
              <w:rPr>
                <w:rFonts w:ascii="Times New Roman" w:hAnsi="Times New Roman"/>
                <w:sz w:val="24"/>
                <w:szCs w:val="24"/>
                <w:lang w:val="be-BY"/>
              </w:rPr>
              <w:t>-заява</w:t>
            </w:r>
          </w:p>
          <w:p w:rsidR="009E775A" w:rsidRPr="00353BE3" w:rsidRDefault="009E775A" w:rsidP="009E775A">
            <w:pPr>
              <w:pStyle w:val="table10"/>
              <w:jc w:val="both"/>
              <w:rPr>
                <w:rFonts w:ascii="Times New Roman" w:hAnsi="Times New Roman"/>
                <w:sz w:val="24"/>
                <w:szCs w:val="24"/>
              </w:rPr>
            </w:pPr>
            <w:r w:rsidRPr="00353BE3">
              <w:rPr>
                <w:rFonts w:ascii="Times New Roman" w:hAnsi="Times New Roman"/>
                <w:sz w:val="24"/>
                <w:szCs w:val="24"/>
                <w:lang w:val="be-BY"/>
              </w:rPr>
              <w:t xml:space="preserve">-пашпарты або іншыя дакументы, якія сведчаць асобу ўсіх членаў сям’і,  якія сумесна пржываюць з уласнікам ( для непаўналетніх членаў сям’і пры адсутнасці ў іх пашпарту або іншага дакумента, які сведчыць асобу, – пасведчанне аб нараджэнні) </w:t>
            </w:r>
            <w:r w:rsidRPr="00353BE3">
              <w:rPr>
                <w:rFonts w:ascii="Times New Roman" w:hAnsi="Times New Roman"/>
                <w:sz w:val="24"/>
                <w:szCs w:val="24"/>
              </w:rPr>
              <w:br/>
            </w:r>
            <w:r w:rsidRPr="00353BE3">
              <w:rPr>
                <w:rFonts w:ascii="Times New Roman" w:hAnsi="Times New Roman"/>
                <w:sz w:val="24"/>
                <w:szCs w:val="24"/>
                <w:lang w:val="be-BY"/>
              </w:rPr>
              <w:t>-пісьмовую згоду мужа (жонкі), а таксама іншых паўналетніх членаў сям’і, якія сумесна пражываюць з уласнікам і маюць права валодання і карыстання жылым памяшканнем, а таксама адсутных грамадзян, за якімі захоўваецца права валодання і карыстання жылым памяшканнем, засведчанае натарыяльна</w:t>
            </w:r>
          </w:p>
          <w:p w:rsidR="009E775A" w:rsidRPr="00353BE3" w:rsidRDefault="009E775A" w:rsidP="009E775A">
            <w:pPr>
              <w:pStyle w:val="table10"/>
              <w:jc w:val="both"/>
              <w:rPr>
                <w:rFonts w:ascii="Times New Roman" w:hAnsi="Times New Roman"/>
                <w:sz w:val="24"/>
                <w:szCs w:val="24"/>
                <w:lang w:val="be-BY"/>
              </w:rPr>
            </w:pPr>
            <w:r w:rsidRPr="00353BE3">
              <w:rPr>
                <w:rFonts w:ascii="Times New Roman" w:hAnsi="Times New Roman"/>
                <w:sz w:val="24"/>
                <w:szCs w:val="24"/>
              </w:rPr>
              <w:t>-</w:t>
            </w:r>
            <w:r w:rsidRPr="00353BE3">
              <w:rPr>
                <w:rFonts w:ascii="Times New Roman" w:hAnsi="Times New Roman"/>
                <w:sz w:val="24"/>
                <w:szCs w:val="24"/>
                <w:lang w:val="be-BY"/>
              </w:rPr>
              <w:t xml:space="preserve">дакумент, які пацвярджае права ўласнасці на жылое памяшканне, долю (долі) у праве ўласнасці на яго </w:t>
            </w:r>
            <w:proofErr w:type="gramStart"/>
            <w:r w:rsidRPr="00353BE3">
              <w:rPr>
                <w:rFonts w:ascii="Times New Roman" w:hAnsi="Times New Roman"/>
                <w:sz w:val="24"/>
                <w:szCs w:val="24"/>
                <w:lang w:val="be-BY"/>
              </w:rPr>
              <w:br/>
              <w:t>-</w:t>
            </w:r>
            <w:proofErr w:type="gramEnd"/>
            <w:r w:rsidRPr="00353BE3">
              <w:rPr>
                <w:rFonts w:ascii="Times New Roman" w:hAnsi="Times New Roman"/>
                <w:sz w:val="24"/>
                <w:szCs w:val="24"/>
                <w:lang w:val="be-BY"/>
              </w:rPr>
              <w:t xml:space="preserve">дакументы, якія пацвярджаюуць падставы для адчужэння жылога памяшкання, долі (долей) у праве ўласнасці на яго да заканчэння 5 гадоў з дня дзяржаўнай рэгістрацыі права ўласнасці на іх (пераезд у іншую мясцовасць, скасаванне шлюбу, смерць уласніка жылога памяшкання і іншыя)  </w:t>
            </w:r>
          </w:p>
        </w:tc>
        <w:tc>
          <w:tcPr>
            <w:tcW w:w="2126" w:type="dxa"/>
            <w:tcBorders>
              <w:top w:val="single" w:sz="4" w:space="0" w:color="000000"/>
              <w:left w:val="single" w:sz="4" w:space="0" w:color="000000"/>
              <w:bottom w:val="single" w:sz="4" w:space="0" w:color="000000"/>
              <w:right w:val="single" w:sz="4" w:space="0" w:color="000000"/>
            </w:tcBorders>
          </w:tcPr>
          <w:p w:rsidR="009E775A" w:rsidRPr="00353BE3" w:rsidRDefault="009E775A" w:rsidP="009E775A">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9E775A" w:rsidRPr="00353BE3" w:rsidRDefault="009E775A" w:rsidP="009E775A">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1 месяц з дня падачы заявы </w:t>
            </w:r>
          </w:p>
        </w:tc>
        <w:tc>
          <w:tcPr>
            <w:tcW w:w="1881" w:type="dxa"/>
            <w:tcBorders>
              <w:top w:val="single" w:sz="4" w:space="0" w:color="000000"/>
              <w:left w:val="single" w:sz="4" w:space="0" w:color="auto"/>
              <w:bottom w:val="single" w:sz="4" w:space="0" w:color="000000"/>
              <w:right w:val="single" w:sz="4" w:space="0" w:color="000000"/>
            </w:tcBorders>
          </w:tcPr>
          <w:p w:rsidR="009E775A" w:rsidRPr="00353BE3" w:rsidRDefault="009E775A" w:rsidP="009E775A">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адначасова </w:t>
            </w:r>
          </w:p>
          <w:p w:rsidR="009E775A" w:rsidRPr="00353BE3" w:rsidRDefault="009E775A" w:rsidP="009E775A">
            <w:pPr>
              <w:pStyle w:val="table10"/>
              <w:jc w:val="both"/>
              <w:rPr>
                <w:rFonts w:ascii="Times New Roman" w:hAnsi="Times New Roman"/>
                <w:sz w:val="24"/>
                <w:szCs w:val="24"/>
                <w:lang w:val="be-BY"/>
              </w:rPr>
            </w:pPr>
          </w:p>
          <w:p w:rsidR="009E775A" w:rsidRPr="00353BE3" w:rsidRDefault="009E775A" w:rsidP="009E775A">
            <w:pPr>
              <w:pStyle w:val="table10"/>
              <w:jc w:val="both"/>
              <w:rPr>
                <w:rFonts w:ascii="Times New Roman" w:hAnsi="Times New Roman"/>
                <w:sz w:val="24"/>
                <w:szCs w:val="24"/>
                <w:lang w:val="be-BY"/>
              </w:rPr>
            </w:pPr>
          </w:p>
        </w:tc>
        <w:tc>
          <w:tcPr>
            <w:tcW w:w="194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E775A" w:rsidP="009E775A">
            <w:pPr>
              <w:rPr>
                <w:lang w:val="be-BY"/>
              </w:rPr>
            </w:pPr>
            <w:r>
              <w:rPr>
                <w:lang w:val="be-BY"/>
              </w:rPr>
              <w:t>Ж</w:t>
            </w:r>
            <w:r w:rsidR="009024AC">
              <w:rPr>
                <w:lang w:val="be-BY"/>
              </w:rPr>
              <w:t>аўтаногін</w:t>
            </w:r>
            <w:r>
              <w:rPr>
                <w:lang w:val="be-BY"/>
              </w:rPr>
              <w:t xml:space="preserve"> В</w:t>
            </w:r>
            <w:r w:rsidR="009024AC">
              <w:rPr>
                <w:lang w:val="be-BY"/>
              </w:rPr>
              <w:t>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725CBB" w:rsidRDefault="009E775A" w:rsidP="009E775A">
            <w:pPr>
              <w:jc w:val="both"/>
              <w:rPr>
                <w:color w:val="FF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Pr="00AC50EF" w:rsidRDefault="009E775A" w:rsidP="009E775A">
      <w:pPr>
        <w:rPr>
          <w:b/>
          <w:color w:val="000000"/>
          <w:sz w:val="28"/>
          <w:szCs w:val="28"/>
          <w:u w:val="single"/>
          <w:lang w:val="be-BY"/>
        </w:rPr>
      </w:pPr>
    </w:p>
    <w:p w:rsidR="009E775A" w:rsidRPr="00371E0A" w:rsidRDefault="009E775A" w:rsidP="009E775A">
      <w:pPr>
        <w:jc w:val="both"/>
        <w:rPr>
          <w:b/>
          <w:lang w:val="be-BY"/>
        </w:rPr>
      </w:pPr>
      <w:r w:rsidRPr="00D3043B">
        <w:rPr>
          <w:b/>
          <w:color w:val="FF0000"/>
          <w:lang w:val="be-BY"/>
        </w:rPr>
        <w:t>Адміністрацыйная працэдура</w:t>
      </w:r>
      <w:r>
        <w:rPr>
          <w:b/>
          <w:color w:val="000000"/>
          <w:lang w:val="be-BY"/>
        </w:rPr>
        <w:t>: 1.1.5</w:t>
      </w:r>
      <w:r w:rsidRPr="00353BE3">
        <w:rPr>
          <w:b/>
          <w:color w:val="000000"/>
          <w:lang w:val="be-BY"/>
        </w:rPr>
        <w:t xml:space="preserve">. </w:t>
      </w:r>
      <w:r w:rsidRPr="00353BE3">
        <w:rPr>
          <w:b/>
          <w:lang w:val="be-BY"/>
        </w:rPr>
        <w:t>Аб прыняцці на ўлік (аднаўленні на ўлік) грамадзян, якія маюць патрэбу ў паляпшэнні жыллёвых умоў, аб унясенні змен у склад сям’і, з якімі грамадзянін стаіць на ўліку маючых патрэбу ў паляпшэнні жыллёвых умоў, аб уключэнні ў асобныя спісы ўліку маючых патрэбу ў паляпшэнні жыллёвых умоў, аб раздзяленні (аб’яднанні) чаргі, аб пераафармленні чаргі з грамадзяна на паўналетняга члена яго сям’і</w:t>
      </w:r>
    </w:p>
    <w:p w:rsidR="009E775A" w:rsidRPr="00B52890" w:rsidRDefault="009E775A" w:rsidP="009E775A">
      <w:pPr>
        <w:rPr>
          <w:b/>
          <w:u w:val="single"/>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9E775A" w:rsidRPr="000C5E56" w:rsidTr="009E775A">
        <w:tc>
          <w:tcPr>
            <w:tcW w:w="7372" w:type="dxa"/>
            <w:tcBorders>
              <w:top w:val="single" w:sz="4" w:space="0" w:color="000000"/>
              <w:left w:val="single" w:sz="4" w:space="0" w:color="000000"/>
              <w:bottom w:val="single" w:sz="4" w:space="0" w:color="000000"/>
              <w:right w:val="single" w:sz="4" w:space="0" w:color="000000"/>
            </w:tcBorders>
          </w:tcPr>
          <w:p w:rsidR="009E775A" w:rsidRPr="000C5E56" w:rsidRDefault="009E775A" w:rsidP="009E775A">
            <w:pPr>
              <w:jc w:val="center"/>
            </w:pPr>
            <w:r w:rsidRPr="000C5E56">
              <w:rPr>
                <w:color w:val="000000"/>
              </w:rPr>
              <w:t>Неабходныя вам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0C5E56" w:rsidRDefault="009E775A" w:rsidP="009E775A">
            <w:pPr>
              <w:jc w:val="center"/>
            </w:pPr>
            <w:r w:rsidRPr="000C5E56">
              <w:rPr>
                <w:color w:val="000000"/>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9E775A" w:rsidRPr="000C5E56" w:rsidRDefault="009E775A" w:rsidP="009E775A">
            <w:pPr>
              <w:jc w:val="center"/>
            </w:pPr>
            <w:r w:rsidRPr="000C5E56">
              <w:rPr>
                <w:color w:val="000000"/>
              </w:rPr>
              <w:t>Тэрмін разгляду</w:t>
            </w:r>
          </w:p>
        </w:tc>
        <w:tc>
          <w:tcPr>
            <w:tcW w:w="1881"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pPr>
              <w:jc w:val="center"/>
            </w:pPr>
            <w:r w:rsidRPr="000C5E56">
              <w:rPr>
                <w:color w:val="000000"/>
              </w:rPr>
              <w:t>Тэрмін дзеяння даведкі, іншага дакумента (рашэння)</w:t>
            </w:r>
          </w:p>
        </w:tc>
        <w:tc>
          <w:tcPr>
            <w:tcW w:w="1946" w:type="dxa"/>
            <w:tcBorders>
              <w:top w:val="single" w:sz="4" w:space="0" w:color="000000"/>
              <w:left w:val="single" w:sz="4" w:space="0" w:color="000000"/>
              <w:bottom w:val="single" w:sz="4" w:space="0" w:color="000000"/>
              <w:right w:val="single" w:sz="4" w:space="0" w:color="000000"/>
            </w:tcBorders>
          </w:tcPr>
          <w:p w:rsidR="009E775A" w:rsidRPr="000C5E56" w:rsidRDefault="009E775A" w:rsidP="009E775A">
            <w:pPr>
              <w:jc w:val="center"/>
            </w:pPr>
            <w:r w:rsidRPr="000C5E56">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471F6" w:rsidRDefault="009E775A" w:rsidP="009E775A">
            <w:pPr>
              <w:pStyle w:val="2"/>
              <w:numPr>
                <w:ilvl w:val="0"/>
                <w:numId w:val="3"/>
              </w:numPr>
              <w:shd w:val="clear" w:color="auto" w:fill="FFFFFF"/>
              <w:tabs>
                <w:tab w:val="clear" w:pos="720"/>
                <w:tab w:val="num" w:pos="317"/>
              </w:tabs>
              <w:spacing w:before="0" w:beforeAutospacing="0" w:after="0" w:afterAutospacing="0"/>
              <w:ind w:left="0"/>
              <w:rPr>
                <w:b w:val="0"/>
                <w:bCs w:val="0"/>
                <w:color w:val="333333"/>
                <w:sz w:val="24"/>
                <w:szCs w:val="24"/>
              </w:rPr>
            </w:pPr>
            <w:r w:rsidRPr="007471F6">
              <w:rPr>
                <w:b w:val="0"/>
                <w:sz w:val="24"/>
                <w:szCs w:val="24"/>
              </w:rPr>
              <w:t xml:space="preserve">- </w:t>
            </w:r>
            <w:r w:rsidRPr="007471F6">
              <w:rPr>
                <w:b w:val="0"/>
                <w:color w:val="000000"/>
                <w:sz w:val="24"/>
                <w:szCs w:val="24"/>
              </w:rPr>
              <w:t xml:space="preserve">заява </w:t>
            </w:r>
          </w:p>
          <w:p w:rsidR="009E775A" w:rsidRPr="00353BE3" w:rsidRDefault="009E775A" w:rsidP="009E775A">
            <w:pPr>
              <w:pStyle w:val="a6"/>
              <w:jc w:val="both"/>
              <w:rPr>
                <w:rFonts w:ascii="Times New Roman" w:hAnsi="Times New Roman"/>
                <w:sz w:val="24"/>
                <w:szCs w:val="24"/>
                <w:lang w:val="be-BY"/>
              </w:rPr>
            </w:pPr>
            <w:r w:rsidRPr="00353BE3">
              <w:rPr>
                <w:lang w:val="be-BY"/>
              </w:rPr>
              <w:t>-</w:t>
            </w:r>
            <w:r w:rsidRPr="00353BE3">
              <w:rPr>
                <w:rFonts w:ascii="Times New Roman" w:hAnsi="Times New Roman"/>
                <w:sz w:val="24"/>
                <w:szCs w:val="24"/>
                <w:lang w:val="be-BY"/>
              </w:rPr>
              <w:t xml:space="preserve">пашпарты або іншыя дакументы, якія сведчаць асобу усіх паўналетніх грамадзян, пасведчанні аб нараджэнні непаўналетніх дзяцей, якія прымаюцца на ўлік маючых патрэбу ў паляпшэнні жыллёвых умоў і (або) якія знаходзяцца на такім ўліку, – пры прыняцці на улік (аднаўленні на ўліку) грамадзян, якія маюць патрэбу ў паляпшэнні жыллёвых умоў, унясенні змяненняў у склад сям’і (у выпадку павелічэння складу сям’і), з якімі грамадзянін стаіць на ўліку маючых патрэбу ў паляпшэнні жыллёвых умоў, раздзяленні (аб’яднанні) чаргі, пераафармленні чаргі з грамадзяніна на паўналетняга члена яго сям’і </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пашпарты або іншыя дакументы, якія сведчаць асобу ўсіх паўналетніх грамадзян, якія застаюцца стаяць на ўліку маючых патрэбу ў паляпшэнні жыллёвых умоў пасля змяншэння складу сям’і, – пры ўнясенні змяненняў у склад сям’і, з якімі грамадзянін стаіць на ўліку маючых патрэбу ў паляпшэнні жыллёвых умоў (у выпадку змяншэння складу сям’і) </w:t>
            </w:r>
            <w:r w:rsidRPr="00353BE3">
              <w:rPr>
                <w:rFonts w:ascii="Times New Roman" w:hAnsi="Times New Roman"/>
                <w:sz w:val="24"/>
                <w:szCs w:val="24"/>
                <w:lang w:val="be-BY"/>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дакументы, якія пацвярджаюць права на пазачарговае або першачарговае прадастаўленне жылога памяшкання – у выпадку наяўнасці такога права</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звесткі аб даходзе і маёмасці кожнага члена сям’і – пры прыняцці на ўлік маючыхпатрэбу ў паляпшэнні жыллёвых умоў (аднаўленні на ўліку) грамадзян, якія маюць права на атрыманне жылога памяшкання сацыяльнага карыстання ў залежнасці ад іх даходу і маёмасці  </w:t>
            </w:r>
          </w:p>
          <w:p w:rsidR="009E775A" w:rsidRPr="00353BE3" w:rsidRDefault="009E775A" w:rsidP="009E775A">
            <w:pPr>
              <w:pStyle w:val="a6"/>
              <w:jc w:val="both"/>
              <w:rPr>
                <w:rFonts w:ascii="Times New Roman" w:hAnsi="Times New Roman"/>
                <w:sz w:val="24"/>
                <w:szCs w:val="24"/>
                <w:lang w:val="be-BY"/>
              </w:rPr>
            </w:pPr>
            <w:r w:rsidRPr="00353BE3">
              <w:rPr>
                <w:rFonts w:ascii="Times New Roman" w:hAnsi="Times New Roman"/>
                <w:sz w:val="24"/>
                <w:szCs w:val="24"/>
                <w:lang w:val="be-BY"/>
              </w:rPr>
              <w:t xml:space="preserve">- заключэнне ўрачэбна-кансультацыйнай камісіі аб наяўнасці ў грамадзяніна захворванняў, указаных у пераліку, вызначаным Міністэрствам аховы здароўя, пры наяўнасці якіх прызнаецца немагчымым яго сумеснае пражыванне з іншымі грамадзянамі ў адным пакоі або аднапакаёвай кватэры, – пры прыняцці грамадзян на ўлік маючых патрэбу ў паляпшэнні жыллёвых умоў на падставе, прадугледжанай падпунктам 1.7 пункта 1 артыкула 36 Жыллёвага кодэкса Рэспублікі Беларусь </w:t>
            </w:r>
          </w:p>
          <w:p w:rsidR="009E775A" w:rsidRPr="00B47C59" w:rsidRDefault="009E775A" w:rsidP="009E775A">
            <w:pPr>
              <w:pStyle w:val="a6"/>
              <w:jc w:val="both"/>
              <w:rPr>
                <w:rFonts w:ascii="Times New Roman" w:eastAsia="Times New Roman" w:hAnsi="Times New Roman"/>
                <w:color w:val="333333"/>
                <w:sz w:val="24"/>
                <w:szCs w:val="24"/>
                <w:lang w:val="be-BY" w:eastAsia="ru-RU"/>
              </w:rPr>
            </w:pPr>
            <w:r w:rsidRPr="00353BE3">
              <w:rPr>
                <w:rFonts w:ascii="Times New Roman" w:hAnsi="Times New Roman"/>
                <w:sz w:val="24"/>
                <w:szCs w:val="24"/>
                <w:lang w:val="be-BY"/>
              </w:rPr>
              <w:t>-згода паўналетняга члена сям’і, на якога праводзіцца пераафармленне чаргі</w:t>
            </w:r>
            <w:r w:rsidRPr="007471F6">
              <w:rPr>
                <w:rFonts w:ascii="Arial" w:eastAsia="Times New Roman" w:hAnsi="Arial" w:cs="Arial"/>
                <w:color w:val="333333"/>
                <w:sz w:val="30"/>
                <w:szCs w:val="30"/>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E775A" w:rsidRPr="000C5E56" w:rsidRDefault="009E775A" w:rsidP="009E775A">
            <w:r w:rsidRPr="000C5E56">
              <w:rPr>
                <w:color w:val="000000"/>
              </w:rPr>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9E775A" w:rsidRPr="000C5E56" w:rsidRDefault="009E775A" w:rsidP="009E775A">
            <w:r w:rsidRPr="000C5E56">
              <w:rPr>
                <w:color w:val="000000"/>
              </w:rPr>
              <w:t xml:space="preserve"> 1 месяц з дня падачы заявы </w:t>
            </w:r>
          </w:p>
        </w:tc>
        <w:tc>
          <w:tcPr>
            <w:tcW w:w="1881"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94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proofErr w:type="gramStart"/>
      <w:r w:rsidRPr="00BA2061">
        <w:rPr>
          <w:b/>
          <w:color w:val="FF0000"/>
        </w:rPr>
        <w:t>Адм</w:t>
      </w:r>
      <w:proofErr w:type="gramEnd"/>
      <w:r w:rsidRPr="00BA2061">
        <w:rPr>
          <w:b/>
          <w:color w:val="FF0000"/>
        </w:rPr>
        <w:t>іністрацыйная працэдура:</w:t>
      </w:r>
      <w:r w:rsidRPr="00BA2061">
        <w:rPr>
          <w:b/>
        </w:rPr>
        <w:t>1.1.7. Прыняцце рашэння аб зняцці грамадзян з уліку маючых патрэбу ў паляпшэнні жыллёвых умоў</w:t>
      </w:r>
    </w:p>
    <w:p w:rsidR="009E775A" w:rsidRPr="00B52890" w:rsidRDefault="009E775A" w:rsidP="009E775A">
      <w:pPr>
        <w:jc w:val="both"/>
        <w:rPr>
          <w:b/>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9E775A" w:rsidRPr="000208A4" w:rsidTr="009E775A">
        <w:trPr>
          <w:trHeight w:val="1055"/>
        </w:trPr>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55"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976D46" w:rsidRDefault="009E775A" w:rsidP="009E775A">
            <w:pPr>
              <w:jc w:val="both"/>
              <w:rPr>
                <w:rFonts w:cs="Arial"/>
                <w:lang w:val="be-BY"/>
              </w:rPr>
            </w:pPr>
            <w:r w:rsidRPr="00334ACC">
              <w:rPr>
                <w:rFonts w:cs="Arial"/>
              </w:rPr>
              <w:t>-заява</w:t>
            </w:r>
            <w:r>
              <w:rPr>
                <w:rFonts w:cs="Arial"/>
                <w:lang w:val="be-BY"/>
              </w:rPr>
              <w:t>,</w:t>
            </w:r>
            <w:r>
              <w:rPr>
                <w:rFonts w:cs="Arial"/>
              </w:rPr>
              <w:t xml:space="preserve"> падп</w:t>
            </w:r>
            <w:r>
              <w:rPr>
                <w:rFonts w:cs="Arial"/>
                <w:lang w:val="be-BY"/>
              </w:rPr>
              <w:t>і</w:t>
            </w:r>
            <w:r>
              <w:rPr>
                <w:rFonts w:cs="Arial"/>
              </w:rPr>
              <w:t>саная</w:t>
            </w:r>
            <w:r>
              <w:rPr>
                <w:rFonts w:cs="Arial"/>
                <w:lang w:val="be-BY"/>
              </w:rPr>
              <w:t xml:space="preserve"> грамадзянінам і паўналетнімі членамі яго сям’і, якія стаяць разам з ім</w:t>
            </w:r>
            <w:r>
              <w:rPr>
                <w:lang w:val="be-BY"/>
              </w:rPr>
              <w:t xml:space="preserve"> </w:t>
            </w:r>
            <w:r w:rsidRPr="00353BE3">
              <w:rPr>
                <w:lang w:val="be-BY"/>
              </w:rPr>
              <w:t xml:space="preserve">на ўліку маючых патрэбу ў паляпшэнні жыллёвых умоў </w:t>
            </w:r>
          </w:p>
          <w:p w:rsidR="009E775A" w:rsidRPr="00892581" w:rsidRDefault="009E775A" w:rsidP="009E775A">
            <w:pPr>
              <w:jc w:val="both"/>
              <w:rPr>
                <w:rFonts w:cs="Arial"/>
                <w:lang w:val="be-BY"/>
              </w:rPr>
            </w:pPr>
            <w:r w:rsidRPr="00892581">
              <w:rPr>
                <w:rFonts w:cs="Arial"/>
                <w:lang w:val="be-BY"/>
              </w:rPr>
              <w:t xml:space="preserve">- пашпарты ці іншыя дакументы, якія </w:t>
            </w:r>
            <w:r>
              <w:rPr>
                <w:rFonts w:cs="Arial"/>
                <w:lang w:val="be-BY"/>
              </w:rPr>
              <w:t>могуць за</w:t>
            </w:r>
            <w:r w:rsidRPr="00892581">
              <w:rPr>
                <w:rFonts w:cs="Arial"/>
                <w:lang w:val="be-BY"/>
              </w:rPr>
              <w:t>сведч</w:t>
            </w:r>
            <w:r>
              <w:rPr>
                <w:rFonts w:cs="Arial"/>
                <w:lang w:val="be-BY"/>
              </w:rPr>
              <w:t>ы</w:t>
            </w:r>
            <w:r w:rsidRPr="00892581">
              <w:rPr>
                <w:rFonts w:cs="Arial"/>
                <w:lang w:val="be-BY"/>
              </w:rPr>
              <w:t>ць асобу ўсіх паўналетніх грамадзян</w:t>
            </w:r>
          </w:p>
        </w:tc>
        <w:tc>
          <w:tcPr>
            <w:tcW w:w="2126" w:type="dxa"/>
            <w:tcBorders>
              <w:top w:val="single" w:sz="4" w:space="0" w:color="000000"/>
              <w:left w:val="single" w:sz="4" w:space="0" w:color="000000"/>
              <w:bottom w:val="single" w:sz="4" w:space="0" w:color="000000"/>
              <w:right w:val="single" w:sz="4" w:space="0" w:color="000000"/>
            </w:tcBorders>
          </w:tcPr>
          <w:p w:rsidR="009E775A" w:rsidRPr="00BA2061" w:rsidRDefault="009E775A" w:rsidP="009E775A">
            <w:pPr>
              <w:jc w:val="both"/>
              <w:rPr>
                <w:rFonts w:cs="Arial"/>
                <w:lang w:val="be-BY"/>
              </w:rPr>
            </w:pPr>
            <w:r>
              <w:rPr>
                <w:rFonts w:cs="Arial"/>
              </w:rPr>
              <w:t>б</w:t>
            </w:r>
            <w:r>
              <w:rPr>
                <w:rFonts w:cs="Arial"/>
                <w:lang w:val="be-BY"/>
              </w:rPr>
              <w:t>я</w:t>
            </w:r>
            <w:r w:rsidRPr="00793EC9">
              <w:rPr>
                <w:rFonts w:cs="Arial"/>
              </w:rPr>
              <w:t>сплатн</w:t>
            </w:r>
            <w:r>
              <w:rPr>
                <w:rFonts w:cs="Arial"/>
                <w:lang w:val="be-BY"/>
              </w:rPr>
              <w:t>а</w:t>
            </w:r>
          </w:p>
        </w:tc>
        <w:tc>
          <w:tcPr>
            <w:tcW w:w="2448"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334ACC">
              <w:rPr>
                <w:rFonts w:cs="Arial"/>
              </w:rPr>
              <w:t>15 дзён са дня падачы заявы</w:t>
            </w:r>
          </w:p>
        </w:tc>
        <w:tc>
          <w:tcPr>
            <w:tcW w:w="1955"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72"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b/>
          <w:color w:val="FF0000"/>
        </w:rPr>
      </w:pPr>
    </w:p>
    <w:p w:rsidR="009E775A" w:rsidRDefault="009E775A" w:rsidP="009E775A">
      <w:pPr>
        <w:jc w:val="both"/>
        <w:rPr>
          <w:b/>
          <w:lang w:val="be-BY"/>
        </w:rPr>
      </w:pPr>
      <w:r w:rsidRPr="00BA2061">
        <w:rPr>
          <w:b/>
          <w:color w:val="FF0000"/>
        </w:rPr>
        <w:t>Адміністрацыйная працэдура:</w:t>
      </w:r>
      <w:r>
        <w:rPr>
          <w:b/>
          <w:color w:val="FF0000"/>
        </w:rPr>
        <w:t xml:space="preserve"> </w:t>
      </w:r>
      <w:r>
        <w:rPr>
          <w:b/>
          <w:lang w:val="be-BY"/>
        </w:rPr>
        <w:t>1.1.29. А</w:t>
      </w:r>
      <w:r w:rsidRPr="00353BE3">
        <w:rPr>
          <w:b/>
          <w:lang w:val="be-BY"/>
        </w:rPr>
        <w:t>б прадастаўленні безнаяўных жыллёвых субсідый</w:t>
      </w:r>
    </w:p>
    <w:p w:rsidR="009E775A" w:rsidRPr="00976D46" w:rsidRDefault="009E775A" w:rsidP="009E775A">
      <w:pPr>
        <w:jc w:val="both"/>
        <w:rPr>
          <w:b/>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9E775A" w:rsidRPr="000208A4" w:rsidRDefault="009E775A" w:rsidP="009E775A">
            <w:pPr>
              <w:jc w:val="center"/>
            </w:pPr>
            <w:r w:rsidRPr="000208A4">
              <w:t>Срок рассмотрения</w:t>
            </w:r>
          </w:p>
        </w:tc>
        <w:tc>
          <w:tcPr>
            <w:tcW w:w="1955" w:type="dxa"/>
            <w:tcBorders>
              <w:top w:val="single" w:sz="4" w:space="0" w:color="000000"/>
              <w:left w:val="single" w:sz="4" w:space="0" w:color="auto"/>
              <w:bottom w:val="single" w:sz="4" w:space="0" w:color="000000"/>
              <w:right w:val="single" w:sz="4" w:space="0" w:color="000000"/>
            </w:tcBorders>
          </w:tcPr>
          <w:p w:rsidR="009E775A" w:rsidRPr="000208A4" w:rsidRDefault="009E775A" w:rsidP="009E775A">
            <w:pPr>
              <w:jc w:val="center"/>
            </w:pPr>
            <w:r w:rsidRPr="000208A4">
              <w:t>Срок действия справки, другого документа (решения)</w:t>
            </w:r>
          </w:p>
        </w:tc>
        <w:tc>
          <w:tcPr>
            <w:tcW w:w="1872"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Ответственный</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353BE3" w:rsidRDefault="009E775A" w:rsidP="009E775A">
            <w:pPr>
              <w:pStyle w:val="a6"/>
              <w:jc w:val="both"/>
              <w:rPr>
                <w:rFonts w:ascii="Times New Roman" w:hAnsi="Times New Roman"/>
                <w:sz w:val="24"/>
                <w:szCs w:val="24"/>
                <w:lang w:val="be-BY"/>
              </w:rPr>
            </w:pPr>
            <w:r w:rsidRPr="00353BE3">
              <w:rPr>
                <w:rFonts w:ascii="Times New Roman" w:hAnsi="Times New Roman"/>
                <w:sz w:val="24"/>
                <w:szCs w:val="24"/>
                <w:lang w:val="be-BY"/>
              </w:rPr>
              <w:t xml:space="preserve">-заява </w:t>
            </w:r>
            <w:r w:rsidRPr="00353BE3">
              <w:rPr>
                <w:rFonts w:ascii="Times New Roman" w:hAnsi="Times New Roman"/>
                <w:sz w:val="24"/>
                <w:szCs w:val="24"/>
              </w:rPr>
              <w:br/>
            </w:r>
            <w:r w:rsidRPr="00353BE3">
              <w:rPr>
                <w:rFonts w:ascii="Times New Roman" w:hAnsi="Times New Roman"/>
                <w:sz w:val="24"/>
                <w:szCs w:val="24"/>
                <w:lang w:val="be-BY"/>
              </w:rPr>
              <w:t xml:space="preserve">-пашпарт або іншы дакумент, які ўказвае на асобу </w:t>
            </w:r>
            <w:r w:rsidRPr="00353BE3">
              <w:rPr>
                <w:rFonts w:ascii="Times New Roman" w:hAnsi="Times New Roman"/>
                <w:sz w:val="24"/>
                <w:szCs w:val="24"/>
              </w:rPr>
              <w:br/>
            </w:r>
            <w:r w:rsidRPr="00353BE3">
              <w:rPr>
                <w:rFonts w:ascii="Times New Roman" w:hAnsi="Times New Roman"/>
                <w:sz w:val="24"/>
                <w:szCs w:val="24"/>
                <w:lang w:val="be-BY"/>
              </w:rPr>
              <w:t>пасведчанне аб нараджэнні дзіцяці – для асоб, якія маюць дзяцей ва ўзросце да 18 гадоў (для замежных грамадзян і асоб без грамадзянства, якія атрымалі дазвол на пастаяннае пражыванне ў Рэспубліцы Беларусь і від на жыхарства ў Рэспубліцы Беларусь, біяметрычны від на жыхарства ў Рэспубліцы Беларусь замежнага грамадзяніна, біяметрычны від на жыхарства ў Рэспубліцы Беларусь асобы без грамадзянства (далей, калі не пазначана іншае, – аід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t>пасведчанне аб закдючэнні шлюбу – для асоб, якія знаходзяцца ў шлюбе (для замежных грамадзян і асоб без грамадзянства, якія атрымалі дазвол на пастаяннае пражыванне ў Рэспубліцы Беларусь і від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t xml:space="preserve">-копія рашэння суда аб скасаванні шлюбу або пасведчанне аб скасаванні шлюбу, – для асоб, якія скасавалі шлюб </w:t>
            </w:r>
            <w:r w:rsidRPr="00353BE3">
              <w:rPr>
                <w:rFonts w:ascii="Times New Roman" w:hAnsi="Times New Roman"/>
                <w:sz w:val="24"/>
                <w:szCs w:val="24"/>
              </w:rPr>
              <w:br/>
            </w:r>
            <w:r w:rsidRPr="00353BE3">
              <w:rPr>
                <w:rFonts w:ascii="Times New Roman" w:hAnsi="Times New Roman"/>
                <w:sz w:val="24"/>
                <w:szCs w:val="24"/>
                <w:lang w:val="be-BY"/>
              </w:rPr>
              <w:t xml:space="preserve">-працоўная кніжка (пры яе наяўнасці) – для непрацуючых грамадзян старэйшых за 18 гадоў, непрацуючых членаў сям’і старэйшых за 18 гадоў </w:t>
            </w:r>
            <w:r w:rsidRPr="00353BE3">
              <w:rPr>
                <w:rFonts w:ascii="Times New Roman" w:hAnsi="Times New Roman"/>
                <w:sz w:val="24"/>
                <w:szCs w:val="24"/>
              </w:rPr>
              <w:br/>
            </w:r>
            <w:r w:rsidRPr="00353BE3">
              <w:rPr>
                <w:rFonts w:ascii="Times New Roman" w:hAnsi="Times New Roman"/>
                <w:sz w:val="24"/>
                <w:szCs w:val="24"/>
                <w:lang w:val="be-BY"/>
              </w:rPr>
              <w:t>-пасведчанне на ажыццяўленне натарыяльнай дзейнасці – для натарыусаў, якія ажыццяўляюць натарыяльную дзейнасць у натарыяльным бюро, натарыяльная канторы</w:t>
            </w:r>
            <w:r w:rsidRPr="00353BE3">
              <w:rPr>
                <w:rFonts w:ascii="Times New Roman" w:hAnsi="Times New Roman"/>
                <w:sz w:val="24"/>
                <w:szCs w:val="24"/>
              </w:rPr>
              <w:br/>
            </w:r>
            <w:r w:rsidRPr="00353BE3">
              <w:rPr>
                <w:rFonts w:ascii="Times New Roman" w:hAnsi="Times New Roman"/>
                <w:sz w:val="24"/>
                <w:szCs w:val="24"/>
                <w:lang w:val="be-BY"/>
              </w:rPr>
              <w:t xml:space="preserve">-спецыяльны дазвол (ліцэнзія) на ажыццяўленне адвакацкай дзейнасці – для адвакатаў  </w:t>
            </w:r>
            <w:r w:rsidRPr="00353BE3">
              <w:rPr>
                <w:rFonts w:ascii="Times New Roman" w:hAnsi="Times New Roman"/>
                <w:sz w:val="24"/>
                <w:szCs w:val="24"/>
              </w:rPr>
              <w:br/>
            </w:r>
            <w:r w:rsidRPr="00353BE3">
              <w:rPr>
                <w:rFonts w:ascii="Times New Roman" w:hAnsi="Times New Roman"/>
                <w:sz w:val="24"/>
                <w:szCs w:val="24"/>
                <w:lang w:val="be-BY"/>
              </w:rPr>
              <w:t xml:space="preserve">-пенсіённае пасведчанне – для пенсіянераў </w:t>
            </w:r>
            <w:r w:rsidRPr="00353BE3">
              <w:rPr>
                <w:rFonts w:ascii="Times New Roman" w:hAnsi="Times New Roman"/>
                <w:sz w:val="24"/>
                <w:szCs w:val="24"/>
              </w:rPr>
              <w:br/>
            </w:r>
            <w:r w:rsidRPr="00353BE3">
              <w:rPr>
                <w:rFonts w:ascii="Times New Roman" w:hAnsi="Times New Roman"/>
                <w:sz w:val="24"/>
                <w:szCs w:val="24"/>
                <w:lang w:val="be-BY"/>
              </w:rPr>
              <w:t xml:space="preserve">пасведчанне інваліда – для інваліда </w:t>
            </w:r>
          </w:p>
          <w:p w:rsidR="009E775A" w:rsidRPr="00353BE3" w:rsidRDefault="009E775A" w:rsidP="009E775A">
            <w:pPr>
              <w:pStyle w:val="a6"/>
              <w:jc w:val="both"/>
              <w:rPr>
                <w:rFonts w:ascii="Times New Roman" w:hAnsi="Times New Roman"/>
                <w:sz w:val="24"/>
                <w:szCs w:val="24"/>
              </w:rPr>
            </w:pPr>
            <w:r w:rsidRPr="00353BE3">
              <w:rPr>
                <w:rFonts w:ascii="Times New Roman" w:hAnsi="Times New Roman"/>
                <w:sz w:val="24"/>
                <w:szCs w:val="24"/>
                <w:lang w:val="be-BY"/>
              </w:rPr>
              <w:t xml:space="preserve">-звесткі аб атрыманых даходах кожнага члена сям’і за апошнія 6 месяцаў, якія папярэднічаюць месяцу звароту </w:t>
            </w:r>
          </w:p>
        </w:tc>
        <w:tc>
          <w:tcPr>
            <w:tcW w:w="2126" w:type="dxa"/>
            <w:tcBorders>
              <w:top w:val="single" w:sz="4" w:space="0" w:color="000000"/>
              <w:left w:val="single" w:sz="4" w:space="0" w:color="000000"/>
              <w:bottom w:val="single" w:sz="4" w:space="0" w:color="000000"/>
              <w:right w:val="single" w:sz="4" w:space="0" w:color="000000"/>
            </w:tcBorders>
          </w:tcPr>
          <w:p w:rsidR="009E775A" w:rsidRPr="00353BE3" w:rsidRDefault="009E775A" w:rsidP="009E775A">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9E775A" w:rsidRPr="00353BE3" w:rsidRDefault="009E775A" w:rsidP="009E775A">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10 працоўных дзён з дня падачы заявы, а ў выпадку запыту дакументаў і (або) звестак ад іншых дзяржаўных органаў, іншых арганізацый – 15 працоўных дзён з дня падачы заявы</w:t>
            </w:r>
          </w:p>
          <w:p w:rsidR="009E775A" w:rsidRPr="00353BE3" w:rsidRDefault="009E775A" w:rsidP="009E775A">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 xml:space="preserve">У выпадку правядзення праверкі прадстаўленых дакументаў і (або) звестак – 20 працоўных дзён з дня падачы заявы   </w:t>
            </w:r>
          </w:p>
        </w:tc>
        <w:tc>
          <w:tcPr>
            <w:tcW w:w="1955" w:type="dxa"/>
            <w:tcBorders>
              <w:top w:val="single" w:sz="4" w:space="0" w:color="000000"/>
              <w:left w:val="single" w:sz="4" w:space="0" w:color="auto"/>
              <w:bottom w:val="single" w:sz="4" w:space="0" w:color="000000"/>
              <w:right w:val="single" w:sz="4" w:space="0" w:color="000000"/>
            </w:tcBorders>
          </w:tcPr>
          <w:p w:rsidR="009E775A" w:rsidRPr="00353BE3" w:rsidRDefault="009E775A" w:rsidP="009E775A">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 xml:space="preserve">6 месяцаў </w:t>
            </w:r>
          </w:p>
        </w:tc>
        <w:tc>
          <w:tcPr>
            <w:tcW w:w="1872"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b/>
          <w:color w:val="FF0000"/>
        </w:rPr>
      </w:pPr>
    </w:p>
    <w:p w:rsidR="009E775A" w:rsidRPr="00F13940" w:rsidRDefault="009E775A" w:rsidP="009E775A">
      <w:pPr>
        <w:jc w:val="both"/>
        <w:rPr>
          <w:b/>
          <w:lang w:val="be-BY"/>
        </w:rPr>
      </w:pPr>
      <w:r w:rsidRPr="00BA2061">
        <w:rPr>
          <w:b/>
          <w:color w:val="FF0000"/>
        </w:rPr>
        <w:t>Адміністрацыйная працэдура:</w:t>
      </w:r>
      <w:r>
        <w:rPr>
          <w:b/>
          <w:color w:val="FF0000"/>
        </w:rPr>
        <w:t xml:space="preserve"> </w:t>
      </w:r>
      <w:r w:rsidRPr="00353BE3">
        <w:rPr>
          <w:b/>
          <w:lang w:val="be-BY"/>
        </w:rPr>
        <w:t>1.1.30 аб спыненні (аднаўленні) дазволу безнаяўных жыллёвых субсідый</w:t>
      </w:r>
      <w:r w:rsidRPr="00F13940">
        <w:rPr>
          <w:b/>
          <w:lang w:val="be-BY"/>
        </w:rPr>
        <w:t xml:space="preserve"> </w:t>
      </w:r>
    </w:p>
    <w:p w:rsidR="009E775A" w:rsidRPr="00DF530E" w:rsidRDefault="009E775A" w:rsidP="009E775A">
      <w:pPr>
        <w:jc w:val="both"/>
        <w:rPr>
          <w:b/>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9E775A" w:rsidRPr="000208A4" w:rsidRDefault="009E775A" w:rsidP="009E775A">
            <w:pPr>
              <w:jc w:val="center"/>
            </w:pPr>
            <w:r w:rsidRPr="000208A4">
              <w:t>Срок рассмотрения</w:t>
            </w:r>
          </w:p>
        </w:tc>
        <w:tc>
          <w:tcPr>
            <w:tcW w:w="1955" w:type="dxa"/>
            <w:tcBorders>
              <w:top w:val="single" w:sz="4" w:space="0" w:color="000000"/>
              <w:left w:val="single" w:sz="4" w:space="0" w:color="auto"/>
              <w:bottom w:val="single" w:sz="4" w:space="0" w:color="000000"/>
              <w:right w:val="single" w:sz="4" w:space="0" w:color="000000"/>
            </w:tcBorders>
          </w:tcPr>
          <w:p w:rsidR="009E775A" w:rsidRPr="000208A4" w:rsidRDefault="009E775A" w:rsidP="009E775A">
            <w:pPr>
              <w:jc w:val="center"/>
            </w:pPr>
            <w:r w:rsidRPr="000208A4">
              <w:t>Срок действия справки, другого документа (решения)</w:t>
            </w:r>
          </w:p>
        </w:tc>
        <w:tc>
          <w:tcPr>
            <w:tcW w:w="1872"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Ответственный</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353BE3" w:rsidRDefault="009E775A" w:rsidP="009E775A">
            <w:pPr>
              <w:pStyle w:val="a6"/>
              <w:rPr>
                <w:rFonts w:ascii="Times New Roman" w:hAnsi="Times New Roman"/>
                <w:sz w:val="24"/>
                <w:szCs w:val="24"/>
                <w:lang w:val="be-BY"/>
              </w:rPr>
            </w:pPr>
            <w:r w:rsidRPr="00353BE3">
              <w:rPr>
                <w:rFonts w:ascii="Times New Roman" w:hAnsi="Times New Roman"/>
                <w:sz w:val="24"/>
                <w:szCs w:val="24"/>
                <w:lang w:val="be-BY"/>
              </w:rPr>
              <w:t xml:space="preserve">-заява </w:t>
            </w:r>
          </w:p>
          <w:p w:rsidR="009E775A" w:rsidRPr="00353BE3" w:rsidRDefault="009E775A" w:rsidP="009E775A">
            <w:pPr>
              <w:pStyle w:val="a6"/>
              <w:rPr>
                <w:rFonts w:ascii="Times New Roman" w:hAnsi="Times New Roman"/>
                <w:sz w:val="24"/>
                <w:szCs w:val="24"/>
                <w:lang w:val="be-BY"/>
              </w:rPr>
            </w:pPr>
            <w:r w:rsidRPr="00353BE3">
              <w:rPr>
                <w:rFonts w:ascii="Times New Roman" w:hAnsi="Times New Roman"/>
                <w:sz w:val="24"/>
                <w:szCs w:val="24"/>
                <w:lang w:val="be-BY"/>
              </w:rPr>
              <w:t xml:space="preserve">-пашпарт або іншы дакумент, які ўказвае на асобу </w:t>
            </w:r>
          </w:p>
        </w:tc>
        <w:tc>
          <w:tcPr>
            <w:tcW w:w="2126" w:type="dxa"/>
            <w:tcBorders>
              <w:top w:val="single" w:sz="4" w:space="0" w:color="000000"/>
              <w:left w:val="single" w:sz="4" w:space="0" w:color="000000"/>
              <w:bottom w:val="single" w:sz="4" w:space="0" w:color="000000"/>
              <w:right w:val="single" w:sz="4" w:space="0" w:color="000000"/>
            </w:tcBorders>
          </w:tcPr>
          <w:p w:rsidR="009E775A" w:rsidRPr="00353BE3" w:rsidRDefault="009E775A" w:rsidP="009E775A">
            <w:pPr>
              <w:pStyle w:val="table10"/>
              <w:spacing w:before="120"/>
              <w:rPr>
                <w:rFonts w:ascii="Times New Roman" w:hAnsi="Times New Roman"/>
                <w:sz w:val="24"/>
                <w:szCs w:val="24"/>
                <w:lang w:val="be-BY"/>
              </w:rPr>
            </w:pPr>
            <w:r w:rsidRPr="00353BE3">
              <w:rPr>
                <w:rFonts w:ascii="Times New Roman" w:hAnsi="Times New Roman"/>
                <w:sz w:val="24"/>
                <w:szCs w:val="24"/>
                <w:lang w:val="be-BY"/>
              </w:rPr>
              <w:t>бясплатна</w:t>
            </w:r>
          </w:p>
          <w:p w:rsidR="009E775A" w:rsidRPr="00353BE3" w:rsidRDefault="009E775A" w:rsidP="009E775A">
            <w:pPr>
              <w:pStyle w:val="table10"/>
              <w:spacing w:before="120"/>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auto"/>
            </w:tcBorders>
          </w:tcPr>
          <w:p w:rsidR="009E775A" w:rsidRPr="00353BE3" w:rsidRDefault="009E775A" w:rsidP="009E775A">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15 працоўных дзён з дня падачы заявы </w:t>
            </w:r>
          </w:p>
        </w:tc>
        <w:tc>
          <w:tcPr>
            <w:tcW w:w="1955" w:type="dxa"/>
            <w:tcBorders>
              <w:top w:val="single" w:sz="4" w:space="0" w:color="000000"/>
              <w:left w:val="single" w:sz="4" w:space="0" w:color="auto"/>
              <w:bottom w:val="single" w:sz="4" w:space="0" w:color="000000"/>
              <w:right w:val="single" w:sz="4" w:space="0" w:color="000000"/>
            </w:tcBorders>
          </w:tcPr>
          <w:p w:rsidR="009E775A" w:rsidRPr="00353BE3" w:rsidRDefault="009E775A" w:rsidP="009E775A">
            <w:pPr>
              <w:pStyle w:val="table10"/>
              <w:spacing w:before="120"/>
              <w:rPr>
                <w:rFonts w:ascii="Times New Roman" w:hAnsi="Times New Roman"/>
                <w:sz w:val="24"/>
                <w:szCs w:val="24"/>
                <w:lang w:val="be-BY"/>
              </w:rPr>
            </w:pPr>
            <w:r w:rsidRPr="00353BE3">
              <w:rPr>
                <w:rFonts w:ascii="Times New Roman" w:hAnsi="Times New Roman"/>
                <w:sz w:val="24"/>
                <w:szCs w:val="24"/>
                <w:lang w:val="be-BY"/>
              </w:rPr>
              <w:t>спыненне дазволу безнаяўных жыллёвых субсідый – бестэрмінова</w:t>
            </w:r>
          </w:p>
          <w:p w:rsidR="009E775A" w:rsidRPr="00353BE3" w:rsidRDefault="009E775A" w:rsidP="009E775A">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аднаўленне дазволу безнаяўных жыллёвых субсідый – у межах тэрміну прадстаўлення безнаяўных жыллёвых субсідый ў адпаведнасці з раней прынятымі рашэннямі аб іх дазволу </w:t>
            </w:r>
          </w:p>
        </w:tc>
        <w:tc>
          <w:tcPr>
            <w:tcW w:w="1872"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793EC9" w:rsidRDefault="009E775A" w:rsidP="009E775A">
            <w:pPr>
              <w:jc w:val="both"/>
              <w:rPr>
                <w:rFonts w:cs="Arial"/>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BA2061">
        <w:rPr>
          <w:b/>
          <w:color w:val="FF0000"/>
        </w:rPr>
        <w:t xml:space="preserve">Адміністрацыйная працэдура: </w:t>
      </w:r>
      <w:r w:rsidRPr="00BA2061">
        <w:rPr>
          <w:b/>
        </w:rPr>
        <w:t>1.3.1. Выдача даведкі аб стане на ўліку маючых патрэбу ў паляпшэнні жыллёвых умоў</w:t>
      </w:r>
    </w:p>
    <w:p w:rsidR="009E775A" w:rsidRPr="00B52890" w:rsidRDefault="009E775A" w:rsidP="009E775A">
      <w:pPr>
        <w:jc w:val="both"/>
        <w:rPr>
          <w:b/>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334ACC">
              <w:rPr>
                <w:rFonts w:cs="Arial"/>
              </w:rPr>
              <w:t xml:space="preserve">- пашпарт або іншы дакумент, які </w:t>
            </w:r>
            <w:r>
              <w:rPr>
                <w:rFonts w:cs="Arial"/>
                <w:lang w:val="be-BY"/>
              </w:rPr>
              <w:t>можа за</w:t>
            </w:r>
            <w:r w:rsidRPr="00334ACC">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9E775A" w:rsidRPr="00BA2061" w:rsidRDefault="009E775A" w:rsidP="009E775A">
            <w:pPr>
              <w:jc w:val="both"/>
              <w:rPr>
                <w:rFonts w:cs="Arial"/>
                <w:lang w:val="be-BY"/>
              </w:rPr>
            </w:pPr>
            <w:r>
              <w:rPr>
                <w:rFonts w:cs="Arial"/>
              </w:rPr>
              <w:t>б</w:t>
            </w:r>
            <w:r>
              <w:rPr>
                <w:rFonts w:cs="Arial"/>
                <w:lang w:val="be-BY"/>
              </w:rPr>
              <w:t>я</w:t>
            </w:r>
            <w:r w:rsidRPr="00793EC9">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EA1BA1">
              <w:rPr>
                <w:rFonts w:cs="Arial"/>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9E775A" w:rsidRPr="00793EC9" w:rsidRDefault="009E775A" w:rsidP="009E775A">
            <w:pPr>
              <w:jc w:val="both"/>
              <w:rPr>
                <w:rFonts w:cs="Arial"/>
              </w:rPr>
            </w:pPr>
            <w:r w:rsidRPr="00EA1BA1">
              <w:rPr>
                <w:rFonts w:cs="Arial"/>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pStyle w:val="table10"/>
        <w:jc w:val="both"/>
        <w:rPr>
          <w:rFonts w:ascii="Times New Roman" w:hAnsi="Times New Roman"/>
          <w:color w:val="FF0000"/>
          <w:sz w:val="24"/>
          <w:szCs w:val="24"/>
        </w:rPr>
      </w:pPr>
    </w:p>
    <w:p w:rsidR="009E775A" w:rsidRDefault="009E775A" w:rsidP="009E775A">
      <w:pPr>
        <w:jc w:val="both"/>
        <w:rPr>
          <w:b/>
          <w:color w:val="FF0000"/>
        </w:rPr>
      </w:pPr>
    </w:p>
    <w:p w:rsidR="009E775A" w:rsidRDefault="009E775A" w:rsidP="009E775A">
      <w:pPr>
        <w:jc w:val="both"/>
        <w:rPr>
          <w:b/>
          <w:color w:val="FF0000"/>
        </w:rPr>
      </w:pPr>
    </w:p>
    <w:p w:rsidR="009E775A" w:rsidRDefault="009E775A" w:rsidP="009E775A">
      <w:pPr>
        <w:jc w:val="both"/>
        <w:rPr>
          <w:b/>
          <w:lang w:val="be-BY"/>
        </w:rPr>
      </w:pPr>
      <w:r w:rsidRPr="00BA2061">
        <w:rPr>
          <w:b/>
          <w:color w:val="FF0000"/>
        </w:rPr>
        <w:t xml:space="preserve">Адміністрацыйная працэдура: </w:t>
      </w:r>
      <w:r w:rsidRPr="00BA2061">
        <w:rPr>
          <w:b/>
        </w:rPr>
        <w:t>1.3.2. Выдача даведкі аб займаемым у дадзеным населеным пункце жылым памяшканні і складзе сям'і</w:t>
      </w:r>
    </w:p>
    <w:p w:rsidR="009E775A" w:rsidRPr="00B52890" w:rsidRDefault="009E775A" w:rsidP="009E775A">
      <w:pPr>
        <w:jc w:val="both"/>
        <w:rPr>
          <w:b/>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5E582E" w:rsidTr="009E775A">
        <w:tc>
          <w:tcPr>
            <w:tcW w:w="7372" w:type="dxa"/>
            <w:tcBorders>
              <w:top w:val="single" w:sz="4" w:space="0" w:color="000000"/>
              <w:left w:val="single" w:sz="4" w:space="0" w:color="000000"/>
              <w:bottom w:val="single" w:sz="4" w:space="0" w:color="000000"/>
              <w:right w:val="single" w:sz="4" w:space="0" w:color="000000"/>
            </w:tcBorders>
          </w:tcPr>
          <w:p w:rsidR="009E775A" w:rsidRPr="00EA1BA1" w:rsidRDefault="009E775A" w:rsidP="009E775A">
            <w:pPr>
              <w:jc w:val="both"/>
              <w:rPr>
                <w:rFonts w:cs="Arial"/>
              </w:rPr>
            </w:pPr>
            <w:r w:rsidRPr="00EA1BA1">
              <w:rPr>
                <w:rFonts w:cs="Arial"/>
              </w:rPr>
              <w:t xml:space="preserve">-пашпарт або іншы дакумент, які </w:t>
            </w:r>
            <w:r>
              <w:rPr>
                <w:rFonts w:cs="Arial"/>
                <w:lang w:val="be-BY"/>
              </w:rPr>
              <w:t>можа за</w:t>
            </w:r>
            <w:r w:rsidRPr="00EA1BA1">
              <w:rPr>
                <w:rFonts w:cs="Arial"/>
              </w:rPr>
              <w:t>сведчыць асобу</w:t>
            </w:r>
          </w:p>
          <w:p w:rsidR="009E775A" w:rsidRPr="00FD5AB9" w:rsidRDefault="009E775A" w:rsidP="009E775A">
            <w:pPr>
              <w:jc w:val="both"/>
              <w:rPr>
                <w:rFonts w:cs="Arial"/>
              </w:rPr>
            </w:pPr>
            <w:r w:rsidRPr="00EA1BA1">
              <w:rPr>
                <w:rFonts w:cs="Arial"/>
              </w:rPr>
              <w:t xml:space="preserve">- тэхнічны пашпарт і дакумент, які пацвярджае права </w:t>
            </w:r>
            <w:r>
              <w:rPr>
                <w:rFonts w:cs="Arial"/>
              </w:rPr>
              <w:t xml:space="preserve">ўласнасці на жылое памяшканне – </w:t>
            </w:r>
            <w:r w:rsidRPr="00EA1BA1">
              <w:rPr>
                <w:rFonts w:cs="Arial"/>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Pr>
          <w:p w:rsidR="009E775A" w:rsidRPr="00BA2061" w:rsidRDefault="009E775A" w:rsidP="009E775A">
            <w:pPr>
              <w:jc w:val="both"/>
              <w:rPr>
                <w:rFonts w:cs="Arial"/>
                <w:lang w:val="be-BY"/>
              </w:rPr>
            </w:pPr>
            <w:r>
              <w:rPr>
                <w:rFonts w:cs="Arial"/>
              </w:rPr>
              <w:t>б</w:t>
            </w:r>
            <w:r>
              <w:rPr>
                <w:rFonts w:cs="Arial"/>
                <w:lang w:val="be-BY"/>
              </w:rPr>
              <w:t>я</w:t>
            </w:r>
            <w:r w:rsidRPr="00FD5AB9">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FD5AB9" w:rsidRDefault="009E775A" w:rsidP="009E775A">
            <w:pPr>
              <w:jc w:val="both"/>
              <w:rPr>
                <w:rFonts w:cs="Arial"/>
              </w:rPr>
            </w:pPr>
            <w:r w:rsidRPr="00EA1BA1">
              <w:rPr>
                <w:rFonts w:cs="Arial"/>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9E775A" w:rsidRPr="002B5A06" w:rsidRDefault="009E775A" w:rsidP="009E775A">
            <w:pPr>
              <w:jc w:val="both"/>
              <w:rPr>
                <w:rFonts w:cs="Arial"/>
                <w:lang w:val="be-BY"/>
              </w:rPr>
            </w:pPr>
            <w:r w:rsidRPr="00FD5AB9">
              <w:rPr>
                <w:rFonts w:cs="Arial"/>
              </w:rPr>
              <w:t>6 месяц</w:t>
            </w:r>
            <w:r>
              <w:rPr>
                <w:rFonts w:cs="Arial"/>
                <w:lang w:val="be-BY"/>
              </w:rPr>
              <w:t>аў</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Pr="005E582E" w:rsidRDefault="009E775A" w:rsidP="009E775A">
      <w:pPr>
        <w:pStyle w:val="table10"/>
        <w:jc w:val="both"/>
        <w:rPr>
          <w:rFonts w:ascii="Times New Roman" w:hAnsi="Times New Roman"/>
          <w:color w:val="FF0000"/>
          <w:sz w:val="24"/>
          <w:szCs w:val="24"/>
          <w:lang w:val="be-BY"/>
        </w:rPr>
      </w:pPr>
    </w:p>
    <w:p w:rsidR="009E775A" w:rsidRDefault="009E775A" w:rsidP="009E775A">
      <w:pPr>
        <w:jc w:val="both"/>
        <w:rPr>
          <w:b/>
          <w:lang w:val="be-BY"/>
        </w:rPr>
      </w:pPr>
      <w:r w:rsidRPr="008164FD">
        <w:rPr>
          <w:b/>
          <w:color w:val="FF0000"/>
          <w:lang w:val="be-BY"/>
        </w:rPr>
        <w:t xml:space="preserve">Адміністрацыйная працэдура: </w:t>
      </w:r>
      <w:r w:rsidRPr="008164FD">
        <w:rPr>
          <w:b/>
          <w:lang w:val="be-BY"/>
        </w:rPr>
        <w:t>1.3.3. Выдача даведкі аб месцы жыхарства і складзе сям'і</w:t>
      </w:r>
    </w:p>
    <w:p w:rsidR="009E775A" w:rsidRPr="00B52890" w:rsidRDefault="009E775A" w:rsidP="009E775A">
      <w:pPr>
        <w:jc w:val="both"/>
        <w:rPr>
          <w:b/>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EA1BA1" w:rsidRDefault="009E775A" w:rsidP="009E775A">
            <w:pPr>
              <w:jc w:val="both"/>
              <w:rPr>
                <w:rFonts w:cs="Arial"/>
              </w:rPr>
            </w:pPr>
            <w:r w:rsidRPr="00EA1BA1">
              <w:rPr>
                <w:rFonts w:cs="Arial"/>
              </w:rPr>
              <w:t xml:space="preserve">-пашпарт або іншы дакумент, які </w:t>
            </w:r>
            <w:r>
              <w:rPr>
                <w:rFonts w:cs="Arial"/>
                <w:lang w:val="be-BY"/>
              </w:rPr>
              <w:t>можа за</w:t>
            </w:r>
            <w:r w:rsidRPr="00EA1BA1">
              <w:rPr>
                <w:rFonts w:cs="Arial"/>
              </w:rPr>
              <w:t>сведчыць асобу</w:t>
            </w:r>
          </w:p>
          <w:p w:rsidR="009E775A" w:rsidRPr="007711C1" w:rsidRDefault="009E775A" w:rsidP="009E775A">
            <w:pPr>
              <w:jc w:val="both"/>
              <w:rPr>
                <w:rFonts w:cs="Arial"/>
              </w:rPr>
            </w:pPr>
            <w:r w:rsidRPr="00EA1BA1">
              <w:rPr>
                <w:rFonts w:cs="Arial"/>
              </w:rPr>
              <w:t>- тэхнічны пашпарт і дакумент, які пацвярджае права ўл</w:t>
            </w:r>
            <w:r>
              <w:rPr>
                <w:rFonts w:cs="Arial"/>
              </w:rPr>
              <w:t xml:space="preserve">аснасці на жылое памяшканне – </w:t>
            </w:r>
            <w:r w:rsidRPr="00EA1BA1">
              <w:rPr>
                <w:rFonts w:cs="Arial"/>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Pr>
          <w:p w:rsidR="009E775A" w:rsidRPr="00BA2061" w:rsidRDefault="009E775A" w:rsidP="009E775A">
            <w:pPr>
              <w:jc w:val="both"/>
              <w:rPr>
                <w:rFonts w:cs="Arial"/>
                <w:lang w:val="be-BY"/>
              </w:rPr>
            </w:pPr>
            <w:r>
              <w:rPr>
                <w:rFonts w:cs="Arial"/>
              </w:rPr>
              <w:t>б</w:t>
            </w:r>
            <w:r>
              <w:rPr>
                <w:rFonts w:cs="Arial"/>
                <w:lang w:val="be-BY"/>
              </w:rPr>
              <w:t>я</w:t>
            </w:r>
            <w:r w:rsidRPr="007711C1">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711C1" w:rsidRDefault="009E775A" w:rsidP="009E775A">
            <w:pPr>
              <w:jc w:val="both"/>
              <w:rPr>
                <w:rFonts w:cs="Arial"/>
              </w:rPr>
            </w:pPr>
            <w:r w:rsidRPr="00EA1BA1">
              <w:rPr>
                <w:rFonts w:cs="Arial"/>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9E775A" w:rsidRPr="007711C1" w:rsidRDefault="009E775A" w:rsidP="009E775A">
            <w:pPr>
              <w:jc w:val="both"/>
              <w:rPr>
                <w:rFonts w:cs="Arial"/>
              </w:rPr>
            </w:pPr>
            <w:r>
              <w:rPr>
                <w:rFonts w:cs="Arial"/>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714F64">
        <w:rPr>
          <w:b/>
          <w:color w:val="FF0000"/>
        </w:rPr>
        <w:t xml:space="preserve">Адміністрацыйная працэдура: </w:t>
      </w:r>
      <w:r w:rsidRPr="00714F64">
        <w:rPr>
          <w:b/>
        </w:rPr>
        <w:t>1.3.4. Выдача даведкі аб месцы жыхарства</w:t>
      </w:r>
    </w:p>
    <w:p w:rsidR="009E775A" w:rsidRPr="00B52890" w:rsidRDefault="009E775A" w:rsidP="009E775A">
      <w:pPr>
        <w:jc w:val="both"/>
        <w:rPr>
          <w:b/>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711C1" w:rsidRDefault="009E775A" w:rsidP="009E775A">
            <w:pPr>
              <w:jc w:val="both"/>
              <w:rPr>
                <w:rFonts w:cs="Arial"/>
              </w:rPr>
            </w:pPr>
            <w:r w:rsidRPr="00EA1BA1">
              <w:rPr>
                <w:rFonts w:cs="Arial"/>
              </w:rPr>
              <w:t xml:space="preserve">-пашпарт або іншы дакумент, які </w:t>
            </w:r>
            <w:r>
              <w:rPr>
                <w:rFonts w:cs="Arial"/>
                <w:lang w:val="be-BY"/>
              </w:rPr>
              <w:t>можа за</w:t>
            </w:r>
            <w:r w:rsidRPr="00EA1BA1">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9E775A" w:rsidRPr="00714F64"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711C1" w:rsidRDefault="009E775A" w:rsidP="009E775A">
            <w:pPr>
              <w:jc w:val="both"/>
              <w:rPr>
                <w:rFonts w:cs="Arial"/>
              </w:rPr>
            </w:pPr>
            <w:r w:rsidRPr="00EA1BA1">
              <w:rPr>
                <w:rFonts w:cs="Arial"/>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9E775A" w:rsidRPr="007711C1" w:rsidRDefault="009E775A" w:rsidP="009E775A">
            <w:pPr>
              <w:jc w:val="both"/>
              <w:rPr>
                <w:rFonts w:cs="Arial"/>
              </w:rPr>
            </w:pPr>
            <w:r>
              <w:rPr>
                <w:rFonts w:cs="Arial"/>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714F64">
        <w:rPr>
          <w:b/>
          <w:color w:val="FF0000"/>
        </w:rPr>
        <w:t xml:space="preserve">Адміністрацыйная працэдура: </w:t>
      </w:r>
      <w:r w:rsidRPr="00714F64">
        <w:rPr>
          <w:b/>
        </w:rPr>
        <w:t>1.3.5. Выдача даведкі аб апошнім месцы жыхарства спадчынадаўца і складзе яго сям'і на дзень смерці</w:t>
      </w:r>
    </w:p>
    <w:p w:rsidR="009E775A" w:rsidRPr="00B52890" w:rsidRDefault="009E775A" w:rsidP="009E775A">
      <w:pPr>
        <w:jc w:val="both"/>
        <w:rPr>
          <w:b/>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FD5AB9" w:rsidRDefault="009E775A" w:rsidP="009E775A">
            <w:pPr>
              <w:jc w:val="both"/>
              <w:rPr>
                <w:rFonts w:cs="Arial"/>
              </w:rPr>
            </w:pPr>
            <w:r w:rsidRPr="00EA1BA1">
              <w:rPr>
                <w:rFonts w:cs="Arial"/>
              </w:rPr>
              <w:t xml:space="preserve">-пашпарт або іншы дакумент, які </w:t>
            </w:r>
            <w:r>
              <w:rPr>
                <w:rFonts w:cs="Arial"/>
                <w:lang w:val="be-BY"/>
              </w:rPr>
              <w:t>можа за</w:t>
            </w:r>
            <w:r w:rsidRPr="00EA1BA1">
              <w:rPr>
                <w:rFonts w:cs="Arial"/>
              </w:rPr>
              <w:t>сведчыць асобу спадчынніка</w:t>
            </w:r>
          </w:p>
        </w:tc>
        <w:tc>
          <w:tcPr>
            <w:tcW w:w="2126" w:type="dxa"/>
            <w:tcBorders>
              <w:top w:val="single" w:sz="4" w:space="0" w:color="000000"/>
              <w:left w:val="single" w:sz="4" w:space="0" w:color="000000"/>
              <w:bottom w:val="single" w:sz="4" w:space="0" w:color="000000"/>
              <w:right w:val="single" w:sz="4" w:space="0" w:color="000000"/>
            </w:tcBorders>
          </w:tcPr>
          <w:p w:rsidR="009E775A" w:rsidRPr="00714F64"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FD5AB9" w:rsidRDefault="009E775A" w:rsidP="009E775A">
            <w:pPr>
              <w:jc w:val="both"/>
              <w:rPr>
                <w:rFonts w:cs="Arial"/>
              </w:rPr>
            </w:pPr>
            <w:r w:rsidRPr="00EA1BA1">
              <w:rPr>
                <w:rFonts w:cs="Arial"/>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pStyle w:val="table10"/>
        <w:jc w:val="both"/>
        <w:rPr>
          <w:rFonts w:ascii="Times New Roman" w:hAnsi="Times New Roman"/>
          <w:color w:val="FF0000"/>
          <w:sz w:val="24"/>
          <w:szCs w:val="24"/>
        </w:rPr>
      </w:pPr>
    </w:p>
    <w:p w:rsidR="009E775A" w:rsidRDefault="009E775A" w:rsidP="009E775A">
      <w:pPr>
        <w:jc w:val="both"/>
        <w:rPr>
          <w:b/>
          <w:lang w:val="be-BY"/>
        </w:rPr>
      </w:pPr>
      <w:r w:rsidRPr="00714F64">
        <w:rPr>
          <w:b/>
          <w:color w:val="FF0000"/>
        </w:rPr>
        <w:t xml:space="preserve">Адміністрацыйная працэдура: </w:t>
      </w:r>
      <w:r>
        <w:rPr>
          <w:b/>
        </w:rPr>
        <w:t xml:space="preserve">1.3.6. </w:t>
      </w:r>
      <w:r>
        <w:rPr>
          <w:b/>
          <w:lang w:val="be-BY"/>
        </w:rPr>
        <w:t>В</w:t>
      </w:r>
      <w:r>
        <w:rPr>
          <w:b/>
        </w:rPr>
        <w:t xml:space="preserve">ыдача даведкі </w:t>
      </w:r>
      <w:r w:rsidRPr="00714F64">
        <w:rPr>
          <w:b/>
        </w:rPr>
        <w:t>для пераразліку платы за некаторыя віды камунальных паслуг, пакрыццё расходаў арганізацый, якія ажыццяўляюць эксплуатацыю жыллёвага фонду і (або) якія прадстаўляюць жыллёва-камунальныя паслугі, на электраэнергію, спажываную на працу ліфта</w:t>
      </w:r>
    </w:p>
    <w:p w:rsidR="009E775A" w:rsidRPr="00B52890" w:rsidRDefault="009E775A" w:rsidP="009E775A">
      <w:pPr>
        <w:jc w:val="both"/>
        <w:rPr>
          <w:b/>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FD5AB9" w:rsidRDefault="009E775A" w:rsidP="009E775A">
            <w:pPr>
              <w:jc w:val="both"/>
              <w:rPr>
                <w:rFonts w:cs="Arial"/>
              </w:rPr>
            </w:pPr>
            <w:r w:rsidRPr="00EA1BA1">
              <w:rPr>
                <w:rFonts w:cs="Arial"/>
              </w:rPr>
              <w:t xml:space="preserve">-пашпарт або іншы дакумент, які </w:t>
            </w:r>
            <w:r>
              <w:rPr>
                <w:rFonts w:cs="Arial"/>
                <w:lang w:val="be-BY"/>
              </w:rPr>
              <w:t>можа за</w:t>
            </w:r>
            <w:r w:rsidRPr="00EA1BA1">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9E775A" w:rsidRPr="00714F64"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FD5AB9" w:rsidRDefault="009E775A" w:rsidP="009E775A">
            <w:pPr>
              <w:jc w:val="both"/>
              <w:rPr>
                <w:rFonts w:cs="Arial"/>
              </w:rPr>
            </w:pPr>
            <w:r w:rsidRPr="00EA1BA1">
              <w:rPr>
                <w:rFonts w:cs="Arial"/>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9E775A" w:rsidRPr="00FD5AB9" w:rsidRDefault="009E775A" w:rsidP="009E775A">
            <w:pPr>
              <w:jc w:val="both"/>
              <w:rPr>
                <w:rFonts w:cs="Arial"/>
              </w:rPr>
            </w:pPr>
            <w:r w:rsidRPr="00FD5AB9">
              <w:rPr>
                <w:rFonts w:cs="Arial"/>
              </w:rPr>
              <w:t>1 месяц</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714F64">
        <w:rPr>
          <w:b/>
          <w:color w:val="FF0000"/>
        </w:rPr>
        <w:t xml:space="preserve">Адміністрацыйная працэдура: </w:t>
      </w:r>
      <w:r>
        <w:rPr>
          <w:b/>
        </w:rPr>
        <w:t xml:space="preserve">1.3.7. </w:t>
      </w:r>
      <w:r>
        <w:rPr>
          <w:b/>
          <w:lang w:val="be-BY"/>
        </w:rPr>
        <w:t>В</w:t>
      </w:r>
      <w:r w:rsidRPr="00714F64">
        <w:rPr>
          <w:b/>
        </w:rPr>
        <w:t>ыдача дав</w:t>
      </w:r>
      <w:r>
        <w:rPr>
          <w:b/>
        </w:rPr>
        <w:t>едкі аб налічанай жыллёвай кво</w:t>
      </w:r>
      <w:r>
        <w:rPr>
          <w:b/>
          <w:lang w:val="be-BY"/>
        </w:rPr>
        <w:t>це</w:t>
      </w:r>
    </w:p>
    <w:p w:rsidR="009E775A" w:rsidRPr="00714F64" w:rsidRDefault="009E775A" w:rsidP="009E775A">
      <w:pPr>
        <w:jc w:val="both"/>
        <w:rPr>
          <w:b/>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711C1" w:rsidRDefault="009E775A" w:rsidP="009E775A">
            <w:pPr>
              <w:jc w:val="both"/>
              <w:rPr>
                <w:rFonts w:cs="Arial"/>
              </w:rPr>
            </w:pPr>
            <w:r w:rsidRPr="00EA1BA1">
              <w:rPr>
                <w:rFonts w:cs="Arial"/>
              </w:rPr>
              <w:t xml:space="preserve">-пашпарт або іншы дакумент, які </w:t>
            </w:r>
            <w:r>
              <w:rPr>
                <w:rFonts w:cs="Arial"/>
                <w:lang w:val="be-BY"/>
              </w:rPr>
              <w:t>можа за</w:t>
            </w:r>
            <w:r w:rsidRPr="00EA1BA1">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9E775A" w:rsidRPr="00714F64"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711C1" w:rsidRDefault="009E775A" w:rsidP="009E775A">
            <w:pPr>
              <w:jc w:val="both"/>
              <w:rPr>
                <w:rFonts w:cs="Arial"/>
              </w:rPr>
            </w:pPr>
            <w:r w:rsidRPr="00EA1BA1">
              <w:rPr>
                <w:rFonts w:cs="Arial"/>
              </w:rPr>
              <w:t xml:space="preserve">10 дзён </w:t>
            </w:r>
            <w:r>
              <w:rPr>
                <w:rFonts w:cs="Arial"/>
                <w:lang w:val="be-BY"/>
              </w:rPr>
              <w:t xml:space="preserve">з </w:t>
            </w:r>
            <w:r w:rsidRPr="00EA1BA1">
              <w:rPr>
                <w:rFonts w:cs="Arial"/>
              </w:rPr>
              <w:t>дня звароту</w:t>
            </w:r>
          </w:p>
        </w:tc>
        <w:tc>
          <w:tcPr>
            <w:tcW w:w="1971"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714F64">
        <w:rPr>
          <w:b/>
          <w:color w:val="FF0000"/>
        </w:rPr>
        <w:t xml:space="preserve">Адміністрацыйная працэдура: </w:t>
      </w:r>
      <w:r w:rsidRPr="00714F64">
        <w:rPr>
          <w:b/>
        </w:rPr>
        <w:t>1.3.10. Выдача даведкі</w:t>
      </w:r>
      <w:r>
        <w:rPr>
          <w:b/>
          <w:lang w:val="be-BY"/>
        </w:rPr>
        <w:t>, якая</w:t>
      </w:r>
      <w:r w:rsidRPr="00714F64">
        <w:rPr>
          <w:b/>
        </w:rPr>
        <w:t xml:space="preserve"> пацвярджае права ўласнасці памерлага грамадзяніна на жылы дом, жылое ізаляванае памяшканне з гаспадарчымі і іншымі пабудовамі або без іх, звесткі аб якіх унесены ў </w:t>
      </w:r>
      <w:r w:rsidRPr="005321EB">
        <w:rPr>
          <w:b/>
        </w:rPr>
        <w:t>пагаспадарчую</w:t>
      </w:r>
      <w:r w:rsidRPr="00714F64">
        <w:rPr>
          <w:b/>
        </w:rPr>
        <w:t xml:space="preserve"> кнігу сельскага (пасялковага) выканаўчага і распарадчага органа да 8 мая 2003 г., але якія не зарэгістраваныя ў тэрытарыяльных арганізацыях па дзяржаўнай рэгістрацыі нерухомай маёмасці, правоў на яго і здзелак з ім</w:t>
      </w:r>
    </w:p>
    <w:p w:rsidR="009E775A" w:rsidRPr="00B52890" w:rsidRDefault="009E775A" w:rsidP="009E775A">
      <w:pPr>
        <w:jc w:val="both"/>
        <w:rPr>
          <w:b/>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EA1BA1">
              <w:rPr>
                <w:rFonts w:cs="Arial"/>
              </w:rPr>
              <w:t xml:space="preserve">-пашпарт або іншы дакумент, які </w:t>
            </w:r>
            <w:r>
              <w:rPr>
                <w:rFonts w:cs="Arial"/>
                <w:lang w:val="be-BY"/>
              </w:rPr>
              <w:t>можа за</w:t>
            </w:r>
            <w:r w:rsidRPr="00EA1BA1">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9E775A" w:rsidRPr="00714F64"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у дзень звароту, а ў выпадку запыту дакументаў і (або) звестак ад іншых дзяржаўных органаў, іншых арганізацый – 10 дзён</w:t>
            </w:r>
          </w:p>
        </w:tc>
        <w:tc>
          <w:tcPr>
            <w:tcW w:w="1971"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pStyle w:val="table10"/>
        <w:jc w:val="both"/>
        <w:rPr>
          <w:rFonts w:ascii="Times New Roman" w:hAnsi="Times New Roman"/>
          <w:color w:val="FF0000"/>
          <w:sz w:val="24"/>
          <w:szCs w:val="24"/>
        </w:rPr>
      </w:pPr>
    </w:p>
    <w:p w:rsidR="009E775A" w:rsidRPr="005321EB" w:rsidRDefault="009E775A" w:rsidP="009E775A">
      <w:pPr>
        <w:jc w:val="both"/>
        <w:rPr>
          <w:b/>
          <w:lang w:val="be-BY"/>
        </w:rPr>
      </w:pPr>
      <w:r w:rsidRPr="00714F64">
        <w:rPr>
          <w:b/>
          <w:color w:val="FF0000"/>
        </w:rPr>
        <w:t xml:space="preserve">Адміністрацыйная працэдура: </w:t>
      </w:r>
      <w:r w:rsidRPr="00714F64">
        <w:rPr>
          <w:b/>
        </w:rPr>
        <w:t xml:space="preserve">1.3.11. Выдача даведкі аб тым, што ва ўстаноўлены заканадаўствам для </w:t>
      </w:r>
      <w:r w:rsidRPr="005321EB">
        <w:rPr>
          <w:b/>
        </w:rPr>
        <w:t>прыняцця спадчыны тэрмін спадчыннік карыстаўся спадчынн</w:t>
      </w:r>
      <w:r w:rsidRPr="005321EB">
        <w:rPr>
          <w:b/>
          <w:lang w:val="be-BY"/>
        </w:rPr>
        <w:t>ай</w:t>
      </w:r>
      <w:r w:rsidRPr="005321EB">
        <w:rPr>
          <w:b/>
        </w:rPr>
        <w:t xml:space="preserve"> маёмасцю, прыняў меры </w:t>
      </w:r>
      <w:r w:rsidRPr="005321EB">
        <w:rPr>
          <w:b/>
          <w:lang w:val="be-BY"/>
        </w:rPr>
        <w:t>п</w:t>
      </w:r>
      <w:r w:rsidRPr="005321EB">
        <w:rPr>
          <w:b/>
        </w:rPr>
        <w:t>а я</w:t>
      </w:r>
      <w:r w:rsidRPr="005321EB">
        <w:rPr>
          <w:b/>
          <w:lang w:val="be-BY"/>
        </w:rPr>
        <w:t>е</w:t>
      </w:r>
      <w:r w:rsidRPr="005321EB">
        <w:rPr>
          <w:b/>
        </w:rPr>
        <w:t xml:space="preserve"> захаванн</w:t>
      </w:r>
      <w:r w:rsidRPr="005321EB">
        <w:rPr>
          <w:b/>
          <w:lang w:val="be-BY"/>
        </w:rPr>
        <w:t>і</w:t>
      </w:r>
      <w:r w:rsidRPr="005321EB">
        <w:rPr>
          <w:b/>
        </w:rPr>
        <w:t xml:space="preserve">, апрацоўваў зямельны ўчастак, вырабляў бягучы рамонт і </w:t>
      </w:r>
      <w:r w:rsidRPr="005321EB">
        <w:rPr>
          <w:b/>
          <w:lang w:val="be-BY"/>
        </w:rPr>
        <w:t>г</w:t>
      </w:r>
      <w:r w:rsidRPr="005321EB">
        <w:rPr>
          <w:b/>
        </w:rPr>
        <w:t>. д.</w:t>
      </w:r>
    </w:p>
    <w:p w:rsidR="009E775A" w:rsidRPr="005321EB" w:rsidRDefault="009E775A" w:rsidP="009E775A">
      <w:pPr>
        <w:jc w:val="both"/>
        <w:rPr>
          <w:b/>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EA1BA1" w:rsidRDefault="009E775A" w:rsidP="009E775A">
            <w:pPr>
              <w:jc w:val="both"/>
              <w:rPr>
                <w:rFonts w:cs="Arial"/>
              </w:rPr>
            </w:pPr>
            <w:r w:rsidRPr="00EA1BA1">
              <w:rPr>
                <w:rFonts w:cs="Arial"/>
              </w:rPr>
              <w:t>-заява</w:t>
            </w:r>
          </w:p>
          <w:p w:rsidR="009E775A" w:rsidRPr="00EA1BA1" w:rsidRDefault="009E775A" w:rsidP="009E775A">
            <w:pPr>
              <w:jc w:val="both"/>
              <w:rPr>
                <w:rFonts w:cs="Arial"/>
              </w:rPr>
            </w:pPr>
            <w:r w:rsidRPr="00EA1BA1">
              <w:rPr>
                <w:rFonts w:cs="Arial"/>
              </w:rPr>
              <w:t xml:space="preserve">-пашпарт або іншы дакумент, які </w:t>
            </w:r>
            <w:r>
              <w:rPr>
                <w:rFonts w:cs="Arial"/>
                <w:lang w:val="be-BY"/>
              </w:rPr>
              <w:t>можа за</w:t>
            </w:r>
            <w:r w:rsidRPr="00EA1BA1">
              <w:rPr>
                <w:rFonts w:cs="Arial"/>
              </w:rPr>
              <w:t>сведчыць асобу</w:t>
            </w:r>
          </w:p>
          <w:p w:rsidR="009E775A" w:rsidRPr="00793EC9" w:rsidRDefault="009E775A" w:rsidP="009E775A">
            <w:pPr>
              <w:jc w:val="both"/>
              <w:rPr>
                <w:rFonts w:cs="Arial"/>
              </w:rPr>
            </w:pPr>
            <w:r w:rsidRPr="00EA1BA1">
              <w:rPr>
                <w:rFonts w:cs="Arial"/>
              </w:rPr>
              <w:t xml:space="preserve">-пасведчанне аб смерці </w:t>
            </w:r>
            <w:r>
              <w:rPr>
                <w:rFonts w:cs="Arial"/>
              </w:rPr>
              <w:t>спадчынадаўца</w:t>
            </w:r>
          </w:p>
        </w:tc>
        <w:tc>
          <w:tcPr>
            <w:tcW w:w="2126" w:type="dxa"/>
            <w:tcBorders>
              <w:top w:val="single" w:sz="4" w:space="0" w:color="000000"/>
              <w:left w:val="single" w:sz="4" w:space="0" w:color="000000"/>
              <w:bottom w:val="single" w:sz="4" w:space="0" w:color="000000"/>
              <w:right w:val="single" w:sz="4" w:space="0" w:color="000000"/>
            </w:tcBorders>
          </w:tcPr>
          <w:p w:rsidR="009E775A" w:rsidRPr="00714F64"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EA1BA1">
              <w:rPr>
                <w:rFonts w:cs="Arial"/>
              </w:rPr>
              <w:t>5 дзён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pStyle w:val="table10"/>
        <w:jc w:val="both"/>
        <w:rPr>
          <w:rFonts w:ascii="Times New Roman" w:hAnsi="Times New Roman"/>
          <w:color w:val="FF0000"/>
          <w:sz w:val="24"/>
          <w:szCs w:val="24"/>
        </w:rPr>
      </w:pPr>
    </w:p>
    <w:p w:rsidR="009E775A" w:rsidRDefault="009E775A" w:rsidP="009E775A">
      <w:pPr>
        <w:ind w:left="-709"/>
        <w:jc w:val="both"/>
        <w:rPr>
          <w:b/>
          <w:lang w:val="be-BY"/>
        </w:rPr>
      </w:pPr>
      <w:r w:rsidRPr="00714F64">
        <w:rPr>
          <w:b/>
          <w:color w:val="FF0000"/>
        </w:rPr>
        <w:t xml:space="preserve">Адміністрацыйная працэдура: </w:t>
      </w:r>
      <w:r w:rsidRPr="00714F64">
        <w:rPr>
          <w:b/>
        </w:rPr>
        <w:t>1.8. Рэгістрацыя дагавора найму (арэнды) жылога памяшкання прыватнага жыллёвага фонду і дадатковых пагадненняў да яго</w:t>
      </w:r>
    </w:p>
    <w:p w:rsidR="009E775A" w:rsidRPr="00B52890" w:rsidRDefault="009E775A" w:rsidP="009E775A">
      <w:pPr>
        <w:ind w:left="-709"/>
        <w:jc w:val="both"/>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9E775A" w:rsidRPr="00497F0B"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57"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EA1BA1" w:rsidRDefault="009E775A" w:rsidP="009E775A">
            <w:pPr>
              <w:jc w:val="both"/>
              <w:rPr>
                <w:rFonts w:cs="Arial"/>
              </w:rPr>
            </w:pPr>
            <w:r>
              <w:rPr>
                <w:rFonts w:cs="Arial"/>
              </w:rPr>
              <w:t>-заяв</w:t>
            </w:r>
            <w:r>
              <w:rPr>
                <w:rFonts w:cs="Arial"/>
                <w:lang w:val="be-BY"/>
              </w:rPr>
              <w:t>а</w:t>
            </w:r>
            <w:r>
              <w:rPr>
                <w:rFonts w:cs="Arial"/>
              </w:rPr>
              <w:t>, падпісана</w:t>
            </w:r>
            <w:r>
              <w:rPr>
                <w:rFonts w:cs="Arial"/>
                <w:lang w:val="be-BY"/>
              </w:rPr>
              <w:t>я</w:t>
            </w:r>
            <w:r w:rsidRPr="00EA1BA1">
              <w:rPr>
                <w:rFonts w:cs="Arial"/>
              </w:rPr>
              <w:t xml:space="preserve"> ўласнікам жылога памяшкання прыватнага жыллёвага фонду і </w:t>
            </w:r>
            <w:r>
              <w:rPr>
                <w:rFonts w:cs="Arial"/>
                <w:lang w:val="be-BY"/>
              </w:rPr>
              <w:t>ў</w:t>
            </w:r>
            <w:r w:rsidRPr="00EA1BA1">
              <w:rPr>
                <w:rFonts w:cs="Arial"/>
              </w:rPr>
              <w:t xml:space="preserve">дзельнікамі агульнай </w:t>
            </w:r>
            <w:r w:rsidRPr="00127449">
              <w:rPr>
                <w:rFonts w:cs="Arial"/>
              </w:rPr>
              <w:t>долевай</w:t>
            </w:r>
            <w:r w:rsidRPr="00EA1BA1">
              <w:rPr>
                <w:rFonts w:cs="Arial"/>
              </w:rPr>
              <w:t xml:space="preserve"> уласнасці на жылое памяшканне</w:t>
            </w:r>
          </w:p>
          <w:p w:rsidR="009E775A" w:rsidRPr="00EA1BA1" w:rsidRDefault="009E775A" w:rsidP="009E775A">
            <w:pPr>
              <w:jc w:val="both"/>
              <w:rPr>
                <w:rFonts w:cs="Arial"/>
              </w:rPr>
            </w:pPr>
            <w:r w:rsidRPr="00EA1BA1">
              <w:rPr>
                <w:rFonts w:cs="Arial"/>
              </w:rPr>
              <w:t xml:space="preserve">- пашпарт або іншы дакумент, які </w:t>
            </w:r>
            <w:r>
              <w:rPr>
                <w:rFonts w:cs="Arial"/>
                <w:lang w:val="be-BY"/>
              </w:rPr>
              <w:t>можа за</w:t>
            </w:r>
            <w:r w:rsidRPr="00EA1BA1">
              <w:rPr>
                <w:rFonts w:cs="Arial"/>
              </w:rPr>
              <w:t xml:space="preserve">сведчыць асобу ўласніка жылога памяшкання прыватнага жыллёвага фонду і наймальніка жылога памяшкання прыватнага жыллёвага фонду (для замежных грамадзян і асоб без грамадзянства, якім прадастаўлена дадатковая абарона ў Рэспубліцы Беларусь, у выпадку адсутнасці ў іх дакумента для выезду за мяжу і замежных грамадзян і асоб без грамадзянства, якія </w:t>
            </w:r>
            <w:r w:rsidRPr="00127449">
              <w:rPr>
                <w:rFonts w:cs="Arial"/>
              </w:rPr>
              <w:t>хадайнічаюць</w:t>
            </w:r>
            <w:r w:rsidRPr="00EA1BA1">
              <w:rPr>
                <w:rFonts w:cs="Arial"/>
              </w:rPr>
              <w:t xml:space="preserve"> аб прадастаўленні статусу бежанца, дадатковай абароны або прытулку ў Рэспубліцы Беларусь, – пасведчанне аб прадастаўленні дадатковай абароны ў Рэспубліцы Беларусь або пасведчанне аб рэгістрацыі </w:t>
            </w:r>
            <w:r w:rsidRPr="00127449">
              <w:rPr>
                <w:rFonts w:cs="Arial"/>
              </w:rPr>
              <w:t>хадайніцтва</w:t>
            </w:r>
            <w:r w:rsidRPr="00EA1BA1">
              <w:rPr>
                <w:rFonts w:cs="Arial"/>
              </w:rPr>
              <w:t xml:space="preserve"> аб прадастаўленні статусу бежанца, дадатковай абароны або прытулку ў Рэспубліцы Беларусь адпаведна)</w:t>
            </w:r>
          </w:p>
          <w:p w:rsidR="009E775A" w:rsidRPr="00EA1BA1" w:rsidRDefault="009E775A" w:rsidP="009E775A">
            <w:pPr>
              <w:jc w:val="both"/>
              <w:rPr>
                <w:rFonts w:cs="Arial"/>
              </w:rPr>
            </w:pPr>
            <w:r w:rsidRPr="00EA1BA1">
              <w:rPr>
                <w:rFonts w:cs="Arial"/>
              </w:rPr>
              <w:t xml:space="preserve">- тры </w:t>
            </w:r>
            <w:r w:rsidRPr="004A408F">
              <w:rPr>
                <w:rFonts w:cs="Arial"/>
                <w:lang w:val="be-BY"/>
              </w:rPr>
              <w:t>экзэмпляры</w:t>
            </w:r>
            <w:r w:rsidRPr="00EA1BA1">
              <w:rPr>
                <w:rFonts w:cs="Arial"/>
              </w:rPr>
              <w:t xml:space="preserve"> дагавора найму (арэнды) або дадатковага пагаднення да яго</w:t>
            </w:r>
          </w:p>
          <w:p w:rsidR="009E775A" w:rsidRPr="00EA1BA1" w:rsidRDefault="009E775A" w:rsidP="009E775A">
            <w:pPr>
              <w:jc w:val="both"/>
              <w:rPr>
                <w:rFonts w:cs="Arial"/>
              </w:rPr>
            </w:pPr>
            <w:r w:rsidRPr="00EA1BA1">
              <w:rPr>
                <w:rFonts w:cs="Arial"/>
              </w:rPr>
              <w:t>- тэхнічны пашпарт і дакумент, які пацвярджае права ўласнасці на жылое памяшканне</w:t>
            </w:r>
          </w:p>
          <w:p w:rsidR="009E775A" w:rsidRPr="00FD5AB9" w:rsidRDefault="009E775A" w:rsidP="009E775A">
            <w:pPr>
              <w:jc w:val="both"/>
              <w:rPr>
                <w:rFonts w:cs="Arial"/>
              </w:rPr>
            </w:pPr>
            <w:r w:rsidRPr="00EA1BA1">
              <w:rPr>
                <w:rFonts w:cs="Arial"/>
              </w:rPr>
              <w:t>- пісьмовую згоду ўсіх уласнікаў жылога памяшкання-у выпадку, калі здаецца жылое памяшканне, якое знаходзіцца ў агульнай уласнасці</w:t>
            </w:r>
          </w:p>
        </w:tc>
        <w:tc>
          <w:tcPr>
            <w:tcW w:w="2126" w:type="dxa"/>
            <w:tcBorders>
              <w:top w:val="single" w:sz="4" w:space="0" w:color="000000"/>
              <w:left w:val="single" w:sz="4" w:space="0" w:color="000000"/>
              <w:bottom w:val="single" w:sz="4" w:space="0" w:color="000000"/>
              <w:right w:val="single" w:sz="4" w:space="0" w:color="000000"/>
            </w:tcBorders>
          </w:tcPr>
          <w:p w:rsidR="009E775A" w:rsidRPr="004B2223"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57"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2 дні з дня падачы заявы, а ў выпадку запыту дакументаў і (або) звестак ад іншых дзяржаўных органаў, іншых арганізацый – 10 дзён</w:t>
            </w:r>
          </w:p>
        </w:tc>
        <w:tc>
          <w:tcPr>
            <w:tcW w:w="2079"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Pr="00B52890" w:rsidRDefault="009E775A" w:rsidP="009E775A">
      <w:pPr>
        <w:jc w:val="both"/>
        <w:rPr>
          <w:b/>
          <w:lang w:val="be-BY"/>
        </w:rPr>
      </w:pPr>
      <w:r w:rsidRPr="004B2223">
        <w:rPr>
          <w:b/>
          <w:color w:val="FF0000"/>
        </w:rPr>
        <w:t xml:space="preserve">Адміністрацыйная працэдура: </w:t>
      </w:r>
      <w:r w:rsidRPr="004B2223">
        <w:rPr>
          <w:b/>
        </w:rPr>
        <w:t>1.9. Рэгістрацыя</w:t>
      </w:r>
      <w:r w:rsidRPr="00892581">
        <w:rPr>
          <w:b/>
        </w:rPr>
        <w:t xml:space="preserve"> дагавораў</w:t>
      </w:r>
      <w:r w:rsidRPr="004B2223">
        <w:rPr>
          <w:b/>
        </w:rPr>
        <w:t xml:space="preserve"> куплі-продажу, мены, дарэння</w:t>
      </w:r>
      <w:r>
        <w:rPr>
          <w:b/>
          <w:lang w:val="be-BY"/>
        </w:rPr>
        <w:t xml:space="preserve"> якія знаходзяцца ў сельскай мясцовасці</w:t>
      </w:r>
      <w:r>
        <w:rPr>
          <w:b/>
          <w:vertAlign w:val="superscript"/>
          <w:lang w:val="be-BY"/>
        </w:rPr>
        <w:t>**********</w:t>
      </w:r>
      <w:r w:rsidRPr="00892581">
        <w:rPr>
          <w:b/>
          <w:lang w:val="be-BY"/>
        </w:rPr>
        <w:t>і выкарыстоўваемых</w:t>
      </w:r>
      <w:r>
        <w:rPr>
          <w:b/>
          <w:lang w:val="be-BY"/>
        </w:rPr>
        <w:t xml:space="preserve"> да 8 мая 2003г. аднакватэрнага, блакіраванага жылога дома</w:t>
      </w:r>
      <w:r>
        <w:rPr>
          <w:b/>
          <w:vertAlign w:val="superscript"/>
          <w:lang w:val="be-BY"/>
        </w:rPr>
        <w:t xml:space="preserve"> </w:t>
      </w:r>
      <w:r w:rsidRPr="00892581">
        <w:rPr>
          <w:b/>
          <w:lang w:val="be-BY"/>
        </w:rPr>
        <w:t>з гаспадарчымі і іншымі пабудовамі або без іх</w:t>
      </w:r>
      <w:r>
        <w:rPr>
          <w:b/>
          <w:lang w:val="be-BY"/>
        </w:rPr>
        <w:t>,</w:t>
      </w:r>
      <w:r w:rsidRPr="00892581">
        <w:rPr>
          <w:b/>
          <w:lang w:val="be-BY"/>
        </w:rPr>
        <w:t xml:space="preserve"> </w:t>
      </w:r>
      <w:r>
        <w:rPr>
          <w:b/>
          <w:lang w:val="be-BY"/>
        </w:rPr>
        <w:t>кватэры у блакіраваным жылым доме (часткі ў праве уласнасці на іх) (далей для мэт гэтага пункта-жылы дом)</w:t>
      </w:r>
      <w:r w:rsidRPr="00892581">
        <w:rPr>
          <w:b/>
          <w:lang w:val="be-BY"/>
        </w:rPr>
        <w:t xml:space="preserve"> не </w:t>
      </w:r>
      <w:r>
        <w:rPr>
          <w:b/>
          <w:lang w:val="be-BY"/>
        </w:rPr>
        <w:t>зарэгістраваных у тэрытарыяльнай арганізацыі</w:t>
      </w:r>
      <w:r w:rsidRPr="00892581">
        <w:rPr>
          <w:b/>
          <w:lang w:val="be-BY"/>
        </w:rPr>
        <w:t xml:space="preserve"> па дзяржаўнай рэгістрацыі нерухомай маёмасці, правоў на я</w:t>
      </w:r>
      <w:r>
        <w:rPr>
          <w:b/>
          <w:lang w:val="be-BY"/>
        </w:rPr>
        <w:t xml:space="preserve">го </w:t>
      </w:r>
      <w:r w:rsidRPr="00892581">
        <w:rPr>
          <w:b/>
          <w:lang w:val="be-BY"/>
        </w:rPr>
        <w:t xml:space="preserve">і здзелак з </w:t>
      </w:r>
      <w:r>
        <w:rPr>
          <w:b/>
          <w:lang w:val="be-BY"/>
        </w:rPr>
        <w:t>ім</w:t>
      </w:r>
      <w:r w:rsidRPr="00892581">
        <w:rPr>
          <w:b/>
          <w:lang w:val="be-BY"/>
        </w:rPr>
        <w:t xml:space="preserve"> </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9E775A" w:rsidRPr="00497F0B"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57"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EA1BA1" w:rsidRDefault="009E775A" w:rsidP="009E775A">
            <w:pPr>
              <w:jc w:val="both"/>
              <w:rPr>
                <w:rFonts w:cs="Arial"/>
              </w:rPr>
            </w:pPr>
            <w:r w:rsidRPr="00EA1BA1">
              <w:rPr>
                <w:rFonts w:cs="Arial"/>
              </w:rPr>
              <w:t>-заява</w:t>
            </w:r>
          </w:p>
          <w:p w:rsidR="009E775A" w:rsidRPr="00EA1BA1" w:rsidRDefault="009E775A" w:rsidP="009E775A">
            <w:pPr>
              <w:jc w:val="both"/>
              <w:rPr>
                <w:rFonts w:cs="Arial"/>
              </w:rPr>
            </w:pPr>
            <w:r w:rsidRPr="00EA1BA1">
              <w:rPr>
                <w:rFonts w:cs="Arial"/>
              </w:rPr>
              <w:t xml:space="preserve">- пашпарты ці іншыя дакументы, якія </w:t>
            </w:r>
            <w:r>
              <w:rPr>
                <w:rFonts w:cs="Arial"/>
                <w:lang w:val="be-BY"/>
              </w:rPr>
              <w:t>могуць за</w:t>
            </w:r>
            <w:r w:rsidRPr="00EA1BA1">
              <w:rPr>
                <w:rFonts w:cs="Arial"/>
              </w:rPr>
              <w:t>сведч</w:t>
            </w:r>
            <w:r>
              <w:rPr>
                <w:rFonts w:cs="Arial"/>
                <w:lang w:val="be-BY"/>
              </w:rPr>
              <w:t>ы</w:t>
            </w:r>
            <w:r w:rsidRPr="00EA1BA1">
              <w:rPr>
                <w:rFonts w:cs="Arial"/>
              </w:rPr>
              <w:t>ць асобу бакоў дагавора</w:t>
            </w:r>
          </w:p>
          <w:p w:rsidR="009E775A" w:rsidRPr="00EA1BA1" w:rsidRDefault="009E775A" w:rsidP="009E775A">
            <w:pPr>
              <w:jc w:val="both"/>
              <w:rPr>
                <w:rFonts w:cs="Arial"/>
              </w:rPr>
            </w:pPr>
            <w:r w:rsidRPr="00EA1BA1">
              <w:rPr>
                <w:rFonts w:cs="Arial"/>
              </w:rPr>
              <w:t>-</w:t>
            </w:r>
            <w:r>
              <w:rPr>
                <w:rFonts w:cs="Arial"/>
                <w:lang w:val="be-BY"/>
              </w:rPr>
              <w:t xml:space="preserve"> 3</w:t>
            </w:r>
            <w:r w:rsidRPr="004A408F">
              <w:rPr>
                <w:rFonts w:cs="Arial"/>
                <w:lang w:val="be-BY"/>
              </w:rPr>
              <w:t>экзэмпляры</w:t>
            </w:r>
            <w:r w:rsidRPr="004A408F">
              <w:rPr>
                <w:rFonts w:cs="Arial"/>
              </w:rPr>
              <w:t xml:space="preserve"> дагавора</w:t>
            </w:r>
            <w:r w:rsidRPr="00EA1BA1">
              <w:rPr>
                <w:rFonts w:cs="Arial"/>
              </w:rPr>
              <w:t xml:space="preserve"> куплі-продажу, мены, дарэння жылога дома</w:t>
            </w:r>
          </w:p>
          <w:p w:rsidR="009E775A" w:rsidRPr="00BF6C08" w:rsidRDefault="009E775A" w:rsidP="009E775A">
            <w:pPr>
              <w:jc w:val="both"/>
              <w:rPr>
                <w:rFonts w:cs="Arial"/>
                <w:lang w:val="be-BY"/>
              </w:rPr>
            </w:pPr>
          </w:p>
        </w:tc>
        <w:tc>
          <w:tcPr>
            <w:tcW w:w="2126" w:type="dxa"/>
            <w:tcBorders>
              <w:top w:val="single" w:sz="4" w:space="0" w:color="000000"/>
              <w:left w:val="single" w:sz="4" w:space="0" w:color="000000"/>
              <w:bottom w:val="single" w:sz="4" w:space="0" w:color="000000"/>
              <w:right w:val="single" w:sz="4" w:space="0" w:color="000000"/>
            </w:tcBorders>
          </w:tcPr>
          <w:p w:rsidR="009E775A" w:rsidRPr="004B2223"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57" w:type="dxa"/>
            <w:tcBorders>
              <w:top w:val="single" w:sz="4" w:space="0" w:color="000000"/>
              <w:left w:val="single" w:sz="4" w:space="0" w:color="000000"/>
              <w:bottom w:val="single" w:sz="4" w:space="0" w:color="000000"/>
              <w:right w:val="single" w:sz="4" w:space="0" w:color="auto"/>
            </w:tcBorders>
          </w:tcPr>
          <w:p w:rsidR="009E775A" w:rsidRPr="00BF6C08" w:rsidRDefault="009E775A" w:rsidP="009E775A">
            <w:pPr>
              <w:jc w:val="both"/>
              <w:rPr>
                <w:rFonts w:cs="Arial"/>
                <w:lang w:val="be-BY"/>
              </w:rPr>
            </w:pPr>
            <w:r>
              <w:rPr>
                <w:rFonts w:cs="Arial"/>
                <w:lang w:val="be-BY"/>
              </w:rPr>
              <w:t xml:space="preserve">15 дней з дня падачы заявы, а ў выпадку </w:t>
            </w:r>
            <w:r w:rsidRPr="00D3043B">
              <w:rPr>
                <w:rFonts w:cs="Arial"/>
                <w:lang w:val="be-BY"/>
              </w:rPr>
              <w:t>запыту дакументаў і (або) звестак ад іншых дзяржаўных орга</w:t>
            </w:r>
            <w:r>
              <w:rPr>
                <w:rFonts w:cs="Arial"/>
                <w:lang w:val="be-BY"/>
              </w:rPr>
              <w:t>наў, іншых арганізацый – 1 месяц</w:t>
            </w:r>
          </w:p>
        </w:tc>
        <w:tc>
          <w:tcPr>
            <w:tcW w:w="2079"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4B2223">
        <w:rPr>
          <w:b/>
          <w:color w:val="FF0000"/>
        </w:rPr>
        <w:t xml:space="preserve">Адміністрацыйная працэдура: </w:t>
      </w:r>
      <w:r w:rsidRPr="004B2223">
        <w:rPr>
          <w:b/>
        </w:rPr>
        <w:t>1.10. Выдача копіі асабовага рахунку</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FD5AB9" w:rsidRDefault="009E775A" w:rsidP="009E775A">
            <w:pPr>
              <w:jc w:val="both"/>
              <w:rPr>
                <w:rFonts w:cs="Arial"/>
              </w:rPr>
            </w:pPr>
            <w:r w:rsidRPr="00BA7DA5">
              <w:rPr>
                <w:rFonts w:cs="Arial"/>
              </w:rPr>
              <w:t xml:space="preserve">-пашпарт або іншы дакумент, які </w:t>
            </w:r>
            <w:r>
              <w:rPr>
                <w:rFonts w:cs="Arial"/>
                <w:lang w:val="be-BY"/>
              </w:rPr>
              <w:t>можа за</w:t>
            </w:r>
            <w:r w:rsidRPr="00BA7DA5">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9E775A" w:rsidRPr="004B2223"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4B2223" w:rsidRDefault="009E775A" w:rsidP="009E775A">
            <w:pPr>
              <w:jc w:val="both"/>
              <w:rPr>
                <w:rFonts w:cs="Arial"/>
                <w:lang w:val="be-BY"/>
              </w:rPr>
            </w:pPr>
            <w:r>
              <w:rPr>
                <w:rFonts w:cs="Arial"/>
                <w:lang w:val="be-BY"/>
              </w:rPr>
              <w:t>у дзень звароту</w:t>
            </w:r>
          </w:p>
        </w:tc>
        <w:tc>
          <w:tcPr>
            <w:tcW w:w="2072" w:type="dxa"/>
            <w:tcBorders>
              <w:top w:val="single" w:sz="4" w:space="0" w:color="000000"/>
              <w:left w:val="single" w:sz="4" w:space="0" w:color="auto"/>
              <w:bottom w:val="single" w:sz="4" w:space="0" w:color="000000"/>
              <w:right w:val="single" w:sz="4" w:space="0" w:color="000000"/>
            </w:tcBorders>
          </w:tcPr>
          <w:p w:rsidR="009E775A" w:rsidRPr="00FD5AB9" w:rsidRDefault="009E775A" w:rsidP="009E775A">
            <w:pPr>
              <w:jc w:val="both"/>
              <w:rPr>
                <w:rFonts w:cs="Arial"/>
              </w:rPr>
            </w:pPr>
            <w:r w:rsidRPr="00FD5AB9">
              <w:rPr>
                <w:rFonts w:cs="Arial"/>
              </w:rPr>
              <w:t>6 месяцев</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ind w:left="-709"/>
        <w:jc w:val="both"/>
        <w:rPr>
          <w:b/>
          <w:lang w:val="be-BY"/>
        </w:rPr>
      </w:pPr>
      <w:r w:rsidRPr="004B2223">
        <w:rPr>
          <w:b/>
          <w:color w:val="FF0000"/>
        </w:rPr>
        <w:t xml:space="preserve">Адміністрацыйная працэдура: </w:t>
      </w:r>
      <w:r w:rsidRPr="004B2223">
        <w:rPr>
          <w:b/>
        </w:rPr>
        <w:t>1.13.  Рэгістрацыя пісьмовых пагадненняў аб прызнанні членам сям'і і пісьмовых пагадненняў аб парадку карыстання жылым памяшканнем, а таксама дадатковых пагадненняў да іх (скасавання пагадненняў)</w:t>
      </w:r>
    </w:p>
    <w:p w:rsidR="009E775A" w:rsidRPr="00B52890" w:rsidRDefault="009E775A" w:rsidP="009E775A">
      <w:pPr>
        <w:ind w:left="-709"/>
        <w:jc w:val="both"/>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BA7DA5" w:rsidRDefault="009E775A" w:rsidP="009E775A">
            <w:pPr>
              <w:jc w:val="both"/>
              <w:rPr>
                <w:rFonts w:cs="Arial"/>
              </w:rPr>
            </w:pPr>
            <w:r w:rsidRPr="00BA7DA5">
              <w:rPr>
                <w:rFonts w:cs="Arial"/>
              </w:rPr>
              <w:t>-заява</w:t>
            </w:r>
          </w:p>
          <w:p w:rsidR="009E775A" w:rsidRPr="00BA7DA5" w:rsidRDefault="009E775A" w:rsidP="009E775A">
            <w:pPr>
              <w:jc w:val="both"/>
              <w:rPr>
                <w:rFonts w:cs="Arial"/>
              </w:rPr>
            </w:pPr>
            <w:r w:rsidRPr="00BA7DA5">
              <w:rPr>
                <w:rFonts w:cs="Arial"/>
              </w:rPr>
              <w:t xml:space="preserve">- тры </w:t>
            </w:r>
            <w:r w:rsidRPr="004A408F">
              <w:rPr>
                <w:rFonts w:cs="Arial"/>
                <w:lang w:val="be-BY"/>
              </w:rPr>
              <w:t>экзэмпляры</w:t>
            </w:r>
            <w:r>
              <w:rPr>
                <w:rFonts w:cs="Arial"/>
                <w:lang w:val="be-BY"/>
              </w:rPr>
              <w:t xml:space="preserve"> </w:t>
            </w:r>
            <w:r w:rsidRPr="00BA7DA5">
              <w:rPr>
                <w:rFonts w:cs="Arial"/>
              </w:rPr>
              <w:t>пісьмовага пагаднення аб прызнанні членам сям'і і (або) пісьмовага пагаднення аб парадку карыстання жылым памяшканнем або дадатковых пагадненняў да іх</w:t>
            </w:r>
          </w:p>
          <w:p w:rsidR="009E775A" w:rsidRPr="00BA7DA5" w:rsidRDefault="009E775A" w:rsidP="009E775A">
            <w:pPr>
              <w:jc w:val="both"/>
              <w:rPr>
                <w:rFonts w:cs="Arial"/>
              </w:rPr>
            </w:pPr>
            <w:r w:rsidRPr="00BA7DA5">
              <w:rPr>
                <w:rFonts w:cs="Arial"/>
              </w:rPr>
              <w:t xml:space="preserve">- дакументы, якія пацвярджаюць ступень сваяцтва (пасведчанне аб заключэнні шлюбу, пасведчанне аб нараджэнні) </w:t>
            </w:r>
          </w:p>
          <w:p w:rsidR="009E775A" w:rsidRPr="00BA7DA5" w:rsidRDefault="009E775A" w:rsidP="009E775A">
            <w:pPr>
              <w:jc w:val="both"/>
              <w:rPr>
                <w:rFonts w:cs="Arial"/>
              </w:rPr>
            </w:pPr>
            <w:r w:rsidRPr="00BA7DA5">
              <w:rPr>
                <w:rFonts w:cs="Arial"/>
              </w:rPr>
              <w:t>для уласнікаў жылога памяшкання:</w:t>
            </w:r>
          </w:p>
          <w:p w:rsidR="009E775A" w:rsidRPr="00BA7DA5" w:rsidRDefault="009E775A" w:rsidP="009E775A">
            <w:pPr>
              <w:jc w:val="both"/>
              <w:rPr>
                <w:rFonts w:cs="Arial"/>
              </w:rPr>
            </w:pPr>
            <w:r w:rsidRPr="00BA7DA5">
              <w:rPr>
                <w:rFonts w:cs="Arial"/>
              </w:rPr>
              <w:t>- дакумент, які пацвярджае права ўласнасці на жылое памяшканне</w:t>
            </w:r>
          </w:p>
          <w:p w:rsidR="009E775A" w:rsidRPr="00BA7DA5" w:rsidRDefault="009E775A" w:rsidP="009E775A">
            <w:pPr>
              <w:jc w:val="both"/>
              <w:rPr>
                <w:rFonts w:cs="Arial"/>
              </w:rPr>
            </w:pPr>
            <w:r w:rsidRPr="00BA7DA5">
              <w:rPr>
                <w:rFonts w:cs="Arial"/>
              </w:rPr>
              <w:t>-пісьмовую згоду паўналетніх членаў, былых членаў сям'і ўласніка, якія пражываюць сумесна з ім і маюць долю ў праве ўласнасці на гэта жылое памяшканне</w:t>
            </w:r>
          </w:p>
          <w:p w:rsidR="009E775A" w:rsidRPr="00BA7DA5" w:rsidRDefault="009E775A" w:rsidP="009E775A">
            <w:pPr>
              <w:jc w:val="both"/>
              <w:rPr>
                <w:rFonts w:cs="Arial"/>
              </w:rPr>
            </w:pPr>
            <w:r w:rsidRPr="00BA7DA5">
              <w:rPr>
                <w:rFonts w:cs="Arial"/>
              </w:rPr>
              <w:t xml:space="preserve">- пісьмовую згоду ўсіх удзельнікаў агульнай </w:t>
            </w:r>
            <w:r w:rsidRPr="004A408F">
              <w:rPr>
                <w:rFonts w:cs="Arial"/>
              </w:rPr>
              <w:t>долевай</w:t>
            </w:r>
            <w:r w:rsidRPr="00BA7DA5">
              <w:rPr>
                <w:rFonts w:cs="Arial"/>
              </w:rPr>
              <w:t xml:space="preserve"> уласнасці на жылое памяшканне</w:t>
            </w:r>
            <w:r>
              <w:rPr>
                <w:rFonts w:cs="Arial"/>
              </w:rPr>
              <w:t xml:space="preserve">– </w:t>
            </w:r>
            <w:r w:rsidRPr="00BA7DA5">
              <w:rPr>
                <w:rFonts w:cs="Arial"/>
              </w:rPr>
              <w:t xml:space="preserve">пры прадастаўленні права валодання і карыстання жылым памяшканнем членам сям'і аднаго з удзельнікаў агульнай </w:t>
            </w:r>
            <w:r w:rsidRPr="004A408F">
              <w:rPr>
                <w:rFonts w:cs="Arial"/>
              </w:rPr>
              <w:t>долевай</w:t>
            </w:r>
            <w:r w:rsidRPr="00BA7DA5">
              <w:rPr>
                <w:rFonts w:cs="Arial"/>
              </w:rPr>
              <w:t xml:space="preserve"> уласнасці на жылое памяшканне, за выключэннем мужа (жонкі), дзяцей і бацькоў</w:t>
            </w:r>
          </w:p>
          <w:p w:rsidR="009E775A" w:rsidRPr="00BA7DA5" w:rsidRDefault="009E775A" w:rsidP="009E775A">
            <w:pPr>
              <w:jc w:val="both"/>
              <w:rPr>
                <w:rFonts w:cs="Arial"/>
              </w:rPr>
            </w:pPr>
            <w:r w:rsidRPr="00BA7DA5">
              <w:rPr>
                <w:rFonts w:cs="Arial"/>
              </w:rPr>
              <w:t>- пісьмовую згоду паўналетніх членаў сям'і члена арганізацыі забудоўшчыкаў, я</w:t>
            </w:r>
            <w:r>
              <w:rPr>
                <w:rFonts w:cs="Arial"/>
              </w:rPr>
              <w:t xml:space="preserve">кія пражываюць сумесна з ім – </w:t>
            </w:r>
            <w:r w:rsidRPr="00BA7DA5">
              <w:rPr>
                <w:rFonts w:cs="Arial"/>
              </w:rPr>
              <w:t>для членаў арганізацыі забудоўшчыкаў, якія не з'яўляюцца ўласнікамі жылых памяшканняў</w:t>
            </w:r>
          </w:p>
          <w:p w:rsidR="009E775A" w:rsidRPr="00BA7DA5" w:rsidRDefault="009E775A" w:rsidP="009E775A">
            <w:pPr>
              <w:jc w:val="both"/>
              <w:rPr>
                <w:rFonts w:cs="Arial"/>
              </w:rPr>
            </w:pPr>
            <w:r w:rsidRPr="00BA7DA5">
              <w:rPr>
                <w:rFonts w:cs="Arial"/>
              </w:rPr>
              <w:t>для наймальнікаў жылога памяшкання:</w:t>
            </w:r>
          </w:p>
          <w:p w:rsidR="009E775A" w:rsidRPr="00BA7DA5" w:rsidRDefault="009E775A" w:rsidP="009E775A">
            <w:pPr>
              <w:jc w:val="both"/>
              <w:rPr>
                <w:rFonts w:cs="Arial"/>
              </w:rPr>
            </w:pPr>
            <w:r w:rsidRPr="00BA7DA5">
              <w:rPr>
                <w:rFonts w:cs="Arial"/>
              </w:rPr>
              <w:t>- дакумент, які пацвярджае права валодання і карыстання жылым памяшканнем</w:t>
            </w:r>
          </w:p>
          <w:p w:rsidR="009E775A" w:rsidRPr="00BA7DA5" w:rsidRDefault="009E775A" w:rsidP="009E775A">
            <w:pPr>
              <w:jc w:val="both"/>
              <w:rPr>
                <w:rFonts w:cs="Arial"/>
              </w:rPr>
            </w:pPr>
            <w:r w:rsidRPr="00BA7DA5">
              <w:rPr>
                <w:rFonts w:cs="Arial"/>
              </w:rPr>
              <w:t>- пісьмовую згоду членаў, былых членаў сям'і наймальніка, якія пражываюць сумесна з ім, пісьмовую згоду іншых наймальнікаў жылога памяшкання, калі яно прадастаўлена па дамове найму жылога памяшкання некалькім наймальнікам</w:t>
            </w:r>
          </w:p>
          <w:p w:rsidR="009E775A" w:rsidRPr="00FD5AB9" w:rsidRDefault="009E775A" w:rsidP="009E775A">
            <w:pPr>
              <w:jc w:val="both"/>
              <w:rPr>
                <w:rFonts w:cs="Arial"/>
                <w:i/>
              </w:rPr>
            </w:pPr>
            <w:r w:rsidRPr="00BA7DA5">
              <w:rPr>
                <w:rFonts w:cs="Arial"/>
              </w:rPr>
              <w:t>- копія паведамлення аб скасаванні пісьмовага пагаднення аб прызнанні членам сям'і і (або) пісьмовага пагаднення аб парадку карыстання жылым памяшканнем і піс</w:t>
            </w:r>
            <w:r>
              <w:rPr>
                <w:rFonts w:cs="Arial"/>
              </w:rPr>
              <w:t>ьмовае пацверджанне яго накіроўвання</w:t>
            </w:r>
            <w:r w:rsidRPr="00BA7DA5">
              <w:rPr>
                <w:rFonts w:cs="Arial"/>
              </w:rPr>
              <w:t xml:space="preserve"> - для рэгістрацыі скасавання пісьмовых</w:t>
            </w:r>
            <w:r>
              <w:rPr>
                <w:rFonts w:cs="Arial"/>
              </w:rPr>
              <w:t xml:space="preserve"> пагадненняў шляхам аднабаковай</w:t>
            </w:r>
            <w:r w:rsidRPr="00BA7DA5">
              <w:rPr>
                <w:rFonts w:cs="Arial"/>
              </w:rPr>
              <w:t xml:space="preserve"> адмовы ад іх выканання</w:t>
            </w:r>
          </w:p>
        </w:tc>
        <w:tc>
          <w:tcPr>
            <w:tcW w:w="2126" w:type="dxa"/>
            <w:tcBorders>
              <w:top w:val="single" w:sz="4" w:space="0" w:color="000000"/>
              <w:left w:val="single" w:sz="4" w:space="0" w:color="000000"/>
              <w:bottom w:val="single" w:sz="4" w:space="0" w:color="000000"/>
              <w:right w:val="single" w:sz="4" w:space="0" w:color="000000"/>
            </w:tcBorders>
          </w:tcPr>
          <w:p w:rsidR="009E775A" w:rsidRPr="004B2223"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54"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2 дні з дня падачы заявы, а ў выпадку запыту дакументаў і (або) звестак ад іншых дзяржаўных органаў, іншых арганізацый – 10 дзён</w:t>
            </w:r>
          </w:p>
        </w:tc>
        <w:tc>
          <w:tcPr>
            <w:tcW w:w="208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4B2223">
        <w:rPr>
          <w:b/>
          <w:color w:val="FF0000"/>
        </w:rPr>
        <w:t xml:space="preserve">Адміністрацыйная працэдура: </w:t>
      </w:r>
      <w:r w:rsidRPr="004B2223">
        <w:rPr>
          <w:b/>
        </w:rPr>
        <w:t>2.1. Выдача выпіскі (копіі) з працоўнай кніжкі</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8164FD" w:rsidRDefault="009E775A" w:rsidP="009E775A">
            <w:pPr>
              <w:rPr>
                <w:lang w:val="be-BY"/>
              </w:rPr>
            </w:pPr>
            <w:r>
              <w:rPr>
                <w:lang w:val="be-BY"/>
              </w:rPr>
              <w:t>Адказный</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p>
          <w:p w:rsidR="009E775A" w:rsidRPr="00793EC9" w:rsidRDefault="009E775A" w:rsidP="009E775A">
            <w:pPr>
              <w:jc w:val="both"/>
              <w:rPr>
                <w:rFonts w:cs="Arial"/>
              </w:rPr>
            </w:pPr>
          </w:p>
        </w:tc>
        <w:tc>
          <w:tcPr>
            <w:tcW w:w="2126" w:type="dxa"/>
            <w:tcBorders>
              <w:top w:val="single" w:sz="4" w:space="0" w:color="000000"/>
              <w:left w:val="single" w:sz="4" w:space="0" w:color="000000"/>
              <w:bottom w:val="single" w:sz="4" w:space="0" w:color="000000"/>
              <w:right w:val="single" w:sz="4" w:space="0" w:color="000000"/>
            </w:tcBorders>
          </w:tcPr>
          <w:p w:rsidR="009E775A" w:rsidRPr="004B2223"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BA7DA5">
              <w:rPr>
                <w:rFonts w:cs="Arial"/>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pStyle w:val="article"/>
        <w:spacing w:before="0" w:after="0"/>
        <w:ind w:left="0" w:firstLine="0"/>
        <w:jc w:val="both"/>
        <w:rPr>
          <w:color w:val="FF0000"/>
        </w:rPr>
      </w:pPr>
    </w:p>
    <w:p w:rsidR="009E775A" w:rsidRDefault="009E775A" w:rsidP="009E775A">
      <w:pPr>
        <w:jc w:val="both"/>
        <w:rPr>
          <w:b/>
          <w:bCs/>
          <w:lang w:val="be-BY"/>
        </w:rPr>
      </w:pPr>
      <w:r w:rsidRPr="004B2223">
        <w:rPr>
          <w:b/>
          <w:bCs/>
          <w:color w:val="FF0000"/>
        </w:rPr>
        <w:t xml:space="preserve">Адміністрацыйная працэдура: </w:t>
      </w:r>
      <w:r w:rsidRPr="004B2223">
        <w:rPr>
          <w:b/>
          <w:bCs/>
        </w:rPr>
        <w:t>2.2. Выдача даведкі аб месцы працы, службы і займаемай пасады</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p>
        </w:tc>
        <w:tc>
          <w:tcPr>
            <w:tcW w:w="2126" w:type="dxa"/>
            <w:tcBorders>
              <w:top w:val="single" w:sz="4" w:space="0" w:color="000000"/>
              <w:left w:val="single" w:sz="4" w:space="0" w:color="000000"/>
              <w:bottom w:val="single" w:sz="4" w:space="0" w:color="000000"/>
              <w:right w:val="single" w:sz="4" w:space="0" w:color="000000"/>
            </w:tcBorders>
          </w:tcPr>
          <w:p w:rsidR="009E775A" w:rsidRPr="004B2223"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BA7DA5">
              <w:rPr>
                <w:rFonts w:cs="Arial"/>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pStyle w:val="article"/>
        <w:spacing w:before="0" w:after="0"/>
        <w:ind w:left="0" w:firstLine="0"/>
        <w:jc w:val="both"/>
        <w:rPr>
          <w:color w:val="FF0000"/>
        </w:rPr>
      </w:pPr>
    </w:p>
    <w:p w:rsidR="009E775A" w:rsidRDefault="009E775A" w:rsidP="009E775A">
      <w:pPr>
        <w:jc w:val="both"/>
        <w:rPr>
          <w:b/>
          <w:bCs/>
          <w:lang w:val="be-BY"/>
        </w:rPr>
      </w:pPr>
      <w:r w:rsidRPr="004B2223">
        <w:rPr>
          <w:b/>
          <w:bCs/>
          <w:color w:val="FF0000"/>
        </w:rPr>
        <w:t xml:space="preserve">Адміністрацыйная працэдура: </w:t>
      </w:r>
      <w:r w:rsidRPr="004B2223">
        <w:rPr>
          <w:b/>
          <w:bCs/>
        </w:rPr>
        <w:t>2.3. Выдача даведкі аб перыядзе працы, службы</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p>
        </w:tc>
        <w:tc>
          <w:tcPr>
            <w:tcW w:w="2126" w:type="dxa"/>
            <w:tcBorders>
              <w:top w:val="single" w:sz="4" w:space="0" w:color="000000"/>
              <w:left w:val="single" w:sz="4" w:space="0" w:color="000000"/>
              <w:bottom w:val="single" w:sz="4" w:space="0" w:color="000000"/>
              <w:right w:val="single" w:sz="4" w:space="0" w:color="000000"/>
            </w:tcBorders>
          </w:tcPr>
          <w:p w:rsidR="009E775A" w:rsidRPr="004B2223"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BA7DA5">
              <w:rPr>
                <w:rFonts w:cs="Arial"/>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4B2223">
        <w:rPr>
          <w:b/>
          <w:color w:val="FF0000"/>
        </w:rPr>
        <w:t xml:space="preserve">Адміністрацыйная працэдура: </w:t>
      </w:r>
      <w:r w:rsidRPr="004B2223">
        <w:rPr>
          <w:b/>
        </w:rPr>
        <w:t xml:space="preserve">2.4. Выдача даведкі аб памеры </w:t>
      </w:r>
      <w:r w:rsidRPr="005321EB">
        <w:rPr>
          <w:b/>
        </w:rPr>
        <w:t>заработнай</w:t>
      </w:r>
      <w:r w:rsidRPr="004B2223">
        <w:rPr>
          <w:b/>
        </w:rPr>
        <w:t xml:space="preserve"> платы (грашовага забеспячэння, штомесячнага грашовага ўтрымання)</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p>
        </w:tc>
        <w:tc>
          <w:tcPr>
            <w:tcW w:w="2126" w:type="dxa"/>
            <w:tcBorders>
              <w:top w:val="single" w:sz="4" w:space="0" w:color="000000"/>
              <w:left w:val="single" w:sz="4" w:space="0" w:color="000000"/>
              <w:bottom w:val="single" w:sz="4" w:space="0" w:color="000000"/>
              <w:right w:val="single" w:sz="4" w:space="0" w:color="000000"/>
            </w:tcBorders>
          </w:tcPr>
          <w:p w:rsidR="009E775A" w:rsidRPr="00B66C16"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B66C16" w:rsidRDefault="009E775A" w:rsidP="009E775A">
            <w:pPr>
              <w:jc w:val="both"/>
              <w:rPr>
                <w:rFonts w:cs="Arial"/>
                <w:lang w:val="be-BY"/>
              </w:rPr>
            </w:pPr>
            <w:r>
              <w:rPr>
                <w:rFonts w:cs="Arial"/>
                <w:lang w:val="be-BY"/>
              </w:rPr>
              <w:t>у дзень звароту</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B66C16">
        <w:rPr>
          <w:b/>
          <w:color w:val="FF0000"/>
        </w:rPr>
        <w:t xml:space="preserve">Адміністрацыйная працэдура: </w:t>
      </w:r>
      <w:r w:rsidRPr="00B66C16">
        <w:rPr>
          <w:b/>
        </w:rPr>
        <w:t>2.5. Прызначэнне дапамогі па цяжарнасці і родах</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BA7DA5" w:rsidRDefault="009E775A" w:rsidP="009E775A">
            <w:pPr>
              <w:jc w:val="both"/>
              <w:rPr>
                <w:rFonts w:cs="Arial"/>
              </w:rPr>
            </w:pPr>
            <w:r w:rsidRPr="00BA7DA5">
              <w:rPr>
                <w:rFonts w:cs="Arial"/>
              </w:rPr>
              <w:t xml:space="preserve">-пашпарт або іншы дакумент, які </w:t>
            </w:r>
            <w:r>
              <w:rPr>
                <w:rFonts w:cs="Arial"/>
                <w:lang w:val="be-BY"/>
              </w:rPr>
              <w:t>можа за</w:t>
            </w:r>
            <w:r w:rsidRPr="00BA7DA5">
              <w:rPr>
                <w:rFonts w:cs="Arial"/>
              </w:rPr>
              <w:t>сведчыць асобу</w:t>
            </w:r>
          </w:p>
          <w:p w:rsidR="009E775A" w:rsidRPr="00BA7DA5" w:rsidRDefault="009E775A" w:rsidP="009E775A">
            <w:pPr>
              <w:jc w:val="both"/>
              <w:rPr>
                <w:rFonts w:cs="Arial"/>
              </w:rPr>
            </w:pPr>
            <w:r w:rsidRPr="00BA7DA5">
              <w:rPr>
                <w:rFonts w:cs="Arial"/>
              </w:rPr>
              <w:t>- лісток непрацаздольнасці</w:t>
            </w:r>
          </w:p>
          <w:p w:rsidR="009E775A" w:rsidRPr="00793EC9" w:rsidRDefault="009E775A" w:rsidP="009E775A">
            <w:pPr>
              <w:jc w:val="both"/>
              <w:rPr>
                <w:rFonts w:cs="Arial"/>
              </w:rPr>
            </w:pPr>
            <w:r w:rsidRPr="00BA7DA5">
              <w:rPr>
                <w:rFonts w:cs="Arial"/>
              </w:rPr>
              <w:t xml:space="preserve">-даведка аб памеры </w:t>
            </w:r>
            <w:r w:rsidRPr="004A408F">
              <w:rPr>
                <w:rFonts w:cs="Arial"/>
              </w:rPr>
              <w:t>заработнай</w:t>
            </w:r>
            <w:r w:rsidRPr="00BA7DA5">
              <w:rPr>
                <w:rFonts w:cs="Arial"/>
              </w:rPr>
              <w:t xml:space="preserve"> платы – у выпадку, калі перыяд, за які вызначаецца сярэднядзённы заробак для назначэння дапамогі, складаецца з перыядаў работы ў розных наймальнікаў</w:t>
            </w:r>
          </w:p>
        </w:tc>
        <w:tc>
          <w:tcPr>
            <w:tcW w:w="2126" w:type="dxa"/>
            <w:tcBorders>
              <w:top w:val="single" w:sz="4" w:space="0" w:color="000000"/>
              <w:left w:val="single" w:sz="4" w:space="0" w:color="000000"/>
              <w:bottom w:val="single" w:sz="4" w:space="0" w:color="000000"/>
              <w:right w:val="single" w:sz="4" w:space="0" w:color="000000"/>
            </w:tcBorders>
          </w:tcPr>
          <w:p w:rsidR="009E775A" w:rsidRPr="00B66C16"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10 дзён з дня звароту, а ў выпадку запыту альбо прадстаўлення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9E775A" w:rsidRPr="00793EC9" w:rsidRDefault="009E775A" w:rsidP="009E775A">
            <w:pPr>
              <w:jc w:val="both"/>
              <w:rPr>
                <w:rFonts w:cs="Arial"/>
              </w:rPr>
            </w:pPr>
            <w:r w:rsidRPr="00BA7DA5">
              <w:rPr>
                <w:rFonts w:cs="Arial"/>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B66C16">
        <w:rPr>
          <w:b/>
          <w:color w:val="FF0000"/>
        </w:rPr>
        <w:t xml:space="preserve">Адміністрацыйная працэдура: </w:t>
      </w:r>
      <w:r w:rsidRPr="00B66C16">
        <w:rPr>
          <w:b/>
        </w:rPr>
        <w:t>2.6. Прызначэнне дапамогі ў сувязі з нараджэннем дзіцяці</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5E582E" w:rsidTr="009E775A">
        <w:tc>
          <w:tcPr>
            <w:tcW w:w="7372" w:type="dxa"/>
            <w:tcBorders>
              <w:top w:val="single" w:sz="4" w:space="0" w:color="000000"/>
              <w:left w:val="single" w:sz="4" w:space="0" w:color="000000"/>
              <w:bottom w:val="single" w:sz="4" w:space="0" w:color="000000"/>
              <w:right w:val="single" w:sz="4" w:space="0" w:color="000000"/>
            </w:tcBorders>
          </w:tcPr>
          <w:p w:rsidR="009E775A" w:rsidRPr="00BA7DA5" w:rsidRDefault="009E775A" w:rsidP="009E775A">
            <w:pPr>
              <w:jc w:val="both"/>
              <w:rPr>
                <w:rFonts w:cs="Arial"/>
              </w:rPr>
            </w:pPr>
            <w:r w:rsidRPr="00BA7DA5">
              <w:rPr>
                <w:rFonts w:cs="Arial"/>
              </w:rPr>
              <w:t>-</w:t>
            </w:r>
            <w:r>
              <w:rPr>
                <w:rFonts w:cs="Arial"/>
                <w:lang w:val="be-BY"/>
              </w:rPr>
              <w:t xml:space="preserve"> з</w:t>
            </w:r>
            <w:r w:rsidRPr="00BA7DA5">
              <w:rPr>
                <w:rFonts w:cs="Arial"/>
              </w:rPr>
              <w:t>аява</w:t>
            </w:r>
          </w:p>
          <w:p w:rsidR="009E775A" w:rsidRPr="00BA7DA5" w:rsidRDefault="009E775A" w:rsidP="009E775A">
            <w:pPr>
              <w:jc w:val="both"/>
              <w:rPr>
                <w:rFonts w:cs="Arial"/>
              </w:rPr>
            </w:pPr>
            <w:r w:rsidRPr="00BA7DA5">
              <w:rPr>
                <w:rFonts w:cs="Arial"/>
              </w:rPr>
              <w:t xml:space="preserve">-пашпарт або іншы дакумент, які </w:t>
            </w:r>
            <w:r>
              <w:rPr>
                <w:rFonts w:cs="Arial"/>
                <w:lang w:val="be-BY"/>
              </w:rPr>
              <w:t>можа за</w:t>
            </w:r>
            <w:r w:rsidRPr="00BA7DA5">
              <w:rPr>
                <w:rFonts w:cs="Arial"/>
              </w:rPr>
              <w:t>сведчыць асобу</w:t>
            </w:r>
          </w:p>
          <w:p w:rsidR="009E775A" w:rsidRPr="00BA7DA5" w:rsidRDefault="009E775A" w:rsidP="009E775A">
            <w:pPr>
              <w:jc w:val="both"/>
              <w:rPr>
                <w:rFonts w:cs="Arial"/>
              </w:rPr>
            </w:pPr>
            <w:r w:rsidRPr="00BA7DA5">
              <w:rPr>
                <w:rFonts w:cs="Arial"/>
              </w:rPr>
              <w:t>- даведка аб нараджэнні дзіцяці (за выключэннем асоб, якія ўсынавілі (удачарылі) дзіця ва ўзросце да 6 месяцаў, прызначаных апекунамі дзіцяці ва ўзросце да 6 месяцаў) – у выпадку, калі дзіця нарадзілася ў Рэспубліцы Беларусь</w:t>
            </w:r>
          </w:p>
          <w:p w:rsidR="009E775A" w:rsidRPr="00BA7DA5" w:rsidRDefault="009E775A" w:rsidP="009E775A">
            <w:pPr>
              <w:jc w:val="both"/>
              <w:rPr>
                <w:rFonts w:cs="Arial"/>
              </w:rPr>
            </w:pPr>
            <w:r w:rsidRPr="00BA7DA5">
              <w:rPr>
                <w:rFonts w:cs="Arial"/>
              </w:rPr>
              <w:t>- 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w:t>
            </w:r>
            <w:r>
              <w:rPr>
                <w:rFonts w:cs="Arial"/>
              </w:rPr>
              <w:t xml:space="preserve">ярджаюць фактычнае пражыванне </w:t>
            </w:r>
            <w:r w:rsidRPr="001F1D81">
              <w:rPr>
                <w:rFonts w:cs="Arial"/>
              </w:rPr>
              <w:t>баць</w:t>
            </w:r>
            <w:r w:rsidRPr="001F1D81">
              <w:rPr>
                <w:rFonts w:cs="Arial"/>
                <w:lang w:val="be-BY"/>
              </w:rPr>
              <w:t>коў</w:t>
            </w:r>
            <w:r w:rsidRPr="001F1D81">
              <w:rPr>
                <w:rFonts w:cs="Arial"/>
              </w:rPr>
              <w:t>,</w:t>
            </w:r>
            <w:r w:rsidRPr="00BA7DA5">
              <w:rPr>
                <w:rFonts w:cs="Arial"/>
              </w:rPr>
              <w:t xml:space="preserve"> усынавіцеля (удачарыцеля), апекуна дзіцяці ў Рэспубліцы Беларусь не менш за 6 месяцаў у агульнай складанасці ў межах 12 каляндарных месяцаў, якія папярэднічаюць месяцу нараджэння дзіцяці, зарэгістраванага па месцы 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грамадзянства, якім прадастаўлены статус бежанца або прытулак у Рэспубліцы Беларусь), – у выпадку, калі дзіця нарадзілася за межамі Рэспублікі Беларусь</w:t>
            </w:r>
          </w:p>
          <w:p w:rsidR="009E775A" w:rsidRPr="00BA7DA5" w:rsidRDefault="009E775A" w:rsidP="009E775A">
            <w:pPr>
              <w:jc w:val="both"/>
              <w:rPr>
                <w:rFonts w:cs="Arial"/>
              </w:rPr>
            </w:pPr>
            <w:r w:rsidRPr="00BA7DA5">
              <w:rPr>
                <w:rFonts w:cs="Arial"/>
              </w:rPr>
              <w:t>- пасведчанні аб нараджэнні, смерці дзяцей, у тым ліку старэйшы</w:t>
            </w:r>
            <w:r>
              <w:rPr>
                <w:rFonts w:cs="Arial"/>
                <w:lang w:val="be-BY"/>
              </w:rPr>
              <w:t>х</w:t>
            </w:r>
            <w:r w:rsidRPr="00BA7DA5">
              <w:rPr>
                <w:rFonts w:cs="Arial"/>
              </w:rPr>
              <w:t xml:space="preserve"> за 18 гадоў (прадстаўляюцца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9E775A" w:rsidRPr="00BA7DA5" w:rsidRDefault="009E775A" w:rsidP="009E775A">
            <w:pPr>
              <w:jc w:val="both"/>
              <w:rPr>
                <w:rFonts w:cs="Arial"/>
              </w:rPr>
            </w:pPr>
            <w:r w:rsidRPr="00BA7DA5">
              <w:rPr>
                <w:rFonts w:cs="Arial"/>
              </w:rPr>
              <w:t>- выпіска з рашэння суда аб усынаўленні (удачарэнні) – для сем'яў, якія ўсынавілі (удачарылі) дзяцей (</w:t>
            </w:r>
            <w:r>
              <w:rPr>
                <w:rFonts w:cs="Arial"/>
                <w:lang w:val="be-BY"/>
              </w:rPr>
              <w:t>прадстаўляецца</w:t>
            </w:r>
            <w:r>
              <w:rPr>
                <w:rFonts w:cs="Arial"/>
              </w:rPr>
              <w:t xml:space="preserve"> на ўсыноўленае (удачаронае) дзіця</w:t>
            </w:r>
            <w:r w:rsidRPr="00BA7DA5">
              <w:rPr>
                <w:rFonts w:cs="Arial"/>
              </w:rPr>
              <w:t xml:space="preserve"> (усыноўленых (удачароных) дзяцей), у дачыненні да якога (якіх) заяўнік звяртаецца за прызначэннем дапамогі ў сувязі з нараджэннем дзіцяці) </w:t>
            </w:r>
          </w:p>
          <w:p w:rsidR="009E775A" w:rsidRPr="00BA7DA5" w:rsidRDefault="009E775A" w:rsidP="009E775A">
            <w:pPr>
              <w:jc w:val="both"/>
              <w:rPr>
                <w:rFonts w:cs="Arial"/>
              </w:rPr>
            </w:pPr>
            <w:r w:rsidRPr="00BA7DA5">
              <w:rPr>
                <w:rFonts w:cs="Arial"/>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 (</w:t>
            </w:r>
            <w:r>
              <w:rPr>
                <w:rFonts w:cs="Arial"/>
                <w:lang w:val="be-BY"/>
              </w:rPr>
              <w:t>прадстаў</w:t>
            </w:r>
            <w:r w:rsidRPr="00BA7DA5">
              <w:rPr>
                <w:rFonts w:cs="Arial"/>
              </w:rPr>
              <w:t xml:space="preserve">ляецца на ўсіх падапечных дзяцей) </w:t>
            </w:r>
          </w:p>
          <w:p w:rsidR="009E775A" w:rsidRPr="00BA7DA5" w:rsidRDefault="009E775A" w:rsidP="009E775A">
            <w:pPr>
              <w:jc w:val="both"/>
              <w:rPr>
                <w:rFonts w:cs="Arial"/>
              </w:rPr>
            </w:pPr>
            <w:r w:rsidRPr="00BA7DA5">
              <w:rPr>
                <w:rFonts w:cs="Arial"/>
              </w:rPr>
              <w:t xml:space="preserve">- пасведчанне аб заключэнні шлюбу - у выпадку, калі заяўнік </w:t>
            </w:r>
            <w:r>
              <w:rPr>
                <w:rFonts w:cs="Arial"/>
                <w:lang w:val="be-BY"/>
              </w:rPr>
              <w:t>знаходзіцца</w:t>
            </w:r>
            <w:r w:rsidRPr="00BA7DA5">
              <w:rPr>
                <w:rFonts w:cs="Arial"/>
              </w:rPr>
              <w:t xml:space="preserve"> ў шлюбе</w:t>
            </w:r>
          </w:p>
          <w:p w:rsidR="009E775A" w:rsidRPr="00BA7DA5" w:rsidRDefault="009E775A" w:rsidP="009E775A">
            <w:pPr>
              <w:jc w:val="both"/>
              <w:rPr>
                <w:rFonts w:cs="Arial"/>
              </w:rPr>
            </w:pPr>
            <w:r w:rsidRPr="00BA7DA5">
              <w:rPr>
                <w:rFonts w:cs="Arial"/>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9E775A" w:rsidRPr="00BA7DA5" w:rsidRDefault="009E775A" w:rsidP="009E775A">
            <w:pPr>
              <w:jc w:val="both"/>
              <w:rPr>
                <w:rFonts w:cs="Arial"/>
              </w:rPr>
            </w:pPr>
            <w:r w:rsidRPr="00BA7DA5">
              <w:rPr>
                <w:rFonts w:cs="Arial"/>
              </w:rPr>
              <w:t>- выпіскі (копіі) з працоўных кніжак бацькоў (усынавіцеляў (удачарыцеляў), апекуноў) ці іншыя дакументы, які</w:t>
            </w:r>
            <w:r>
              <w:rPr>
                <w:rFonts w:cs="Arial"/>
              </w:rPr>
              <w:t xml:space="preserve">я пацвярджаюць іх занятасць – </w:t>
            </w:r>
            <w:r w:rsidRPr="00BA7DA5">
              <w:rPr>
                <w:rFonts w:cs="Arial"/>
              </w:rPr>
              <w:t>у выпадку неабходнасці вызначэння месца прызначэння дапамогі</w:t>
            </w:r>
          </w:p>
          <w:p w:rsidR="009E775A" w:rsidRPr="00BA7DA5" w:rsidRDefault="009E775A" w:rsidP="009E775A">
            <w:pPr>
              <w:jc w:val="both"/>
              <w:rPr>
                <w:rFonts w:cs="Arial"/>
              </w:rPr>
            </w:pPr>
            <w:r w:rsidRPr="00BA7DA5">
              <w:rPr>
                <w:rFonts w:cs="Arial"/>
              </w:rPr>
              <w:t>- дакументы і (або) звесткі аб выбыцці дзіцяці з дома дзіцяці, прыёмнай сям'і, дзіцячага дома сямейнага тыпу, дзіцяча</w:t>
            </w:r>
            <w:r>
              <w:rPr>
                <w:rFonts w:cs="Arial"/>
                <w:lang w:val="be-BY"/>
              </w:rPr>
              <w:t>й</w:t>
            </w:r>
            <w:r w:rsidRPr="00BA7DA5">
              <w:rPr>
                <w:rFonts w:cs="Arial"/>
              </w:rPr>
              <w:t xml:space="preserve"> 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rsidR="009E775A" w:rsidRPr="00FD5AB9" w:rsidRDefault="009E775A" w:rsidP="009E775A">
            <w:pPr>
              <w:jc w:val="both"/>
              <w:rPr>
                <w:rFonts w:cs="Arial"/>
              </w:rPr>
            </w:pPr>
            <w:r w:rsidRPr="00BA7DA5">
              <w:rPr>
                <w:rFonts w:cs="Arial"/>
              </w:rPr>
              <w:t xml:space="preserve">- дакументы, якія пацвярджаюць неатрыманне аналагічнай дапамогі на тэрыторыі дзяржавы, з якой </w:t>
            </w:r>
            <w:r>
              <w:rPr>
                <w:rFonts w:cs="Arial"/>
                <w:lang w:val="be-BY"/>
              </w:rPr>
              <w:t>у</w:t>
            </w:r>
            <w:r w:rsidRPr="00BA7DA5">
              <w:rPr>
                <w:rFonts w:cs="Arial"/>
              </w:rPr>
              <w:t xml:space="preserve"> Рэспублікі Беларусь заключаны Міжнародныя дагаворы аб супрацоўніцтве </w:t>
            </w:r>
            <w:r>
              <w:rPr>
                <w:rFonts w:cs="Arial"/>
              </w:rPr>
              <w:t xml:space="preserve">ў галіне сацыяльнай абароны – </w:t>
            </w:r>
            <w:r w:rsidRPr="00BA7DA5">
              <w:rPr>
                <w:rFonts w:cs="Arial"/>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9E775A" w:rsidRPr="00B66C16" w:rsidRDefault="009E775A" w:rsidP="009E775A">
            <w:pPr>
              <w:jc w:val="both"/>
              <w:rPr>
                <w:rFonts w:cs="Arial"/>
                <w:lang w:val="be-BY"/>
              </w:rPr>
            </w:pPr>
            <w:r>
              <w:rPr>
                <w:rFonts w:cs="Arial"/>
              </w:rPr>
              <w:t>б</w:t>
            </w:r>
            <w:r>
              <w:rPr>
                <w:rFonts w:cs="Arial"/>
                <w:lang w:val="be-BY"/>
              </w:rPr>
              <w:t>я</w:t>
            </w:r>
            <w:r w:rsidRPr="00FD5AB9">
              <w:rPr>
                <w:rFonts w:cs="Arial"/>
              </w:rPr>
              <w:t>спл</w:t>
            </w:r>
            <w:r>
              <w:rPr>
                <w:rFonts w:cs="Arial"/>
              </w:rPr>
              <w:t>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9E775A" w:rsidRPr="00B66C16" w:rsidRDefault="009E775A" w:rsidP="009E775A">
            <w:pPr>
              <w:jc w:val="both"/>
              <w:rPr>
                <w:rFonts w:cs="Arial"/>
                <w:lang w:val="be-BY"/>
              </w:rPr>
            </w:pPr>
            <w:r>
              <w:rPr>
                <w:rFonts w:cs="Arial"/>
                <w:lang w:val="be-BY"/>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Pr="00B66C16" w:rsidRDefault="009E775A" w:rsidP="009E775A">
      <w:pPr>
        <w:jc w:val="both"/>
        <w:rPr>
          <w:color w:val="FF0000"/>
          <w:lang w:val="be-BY"/>
        </w:rPr>
      </w:pPr>
    </w:p>
    <w:p w:rsidR="009E775A" w:rsidRDefault="009E775A" w:rsidP="009E775A">
      <w:pPr>
        <w:jc w:val="both"/>
        <w:rPr>
          <w:b/>
          <w:color w:val="FF0000"/>
          <w:lang w:val="be-BY"/>
        </w:rPr>
      </w:pPr>
    </w:p>
    <w:p w:rsidR="009E775A" w:rsidRDefault="009E775A" w:rsidP="009E775A">
      <w:pPr>
        <w:jc w:val="both"/>
        <w:rPr>
          <w:b/>
          <w:lang w:val="be-BY"/>
        </w:rPr>
      </w:pPr>
      <w:r w:rsidRPr="00D3043B">
        <w:rPr>
          <w:b/>
          <w:color w:val="FF0000"/>
          <w:lang w:val="be-BY"/>
        </w:rPr>
        <w:t xml:space="preserve">Адміністрацыйная працэдура: </w:t>
      </w:r>
      <w:r w:rsidRPr="00D3043B">
        <w:rPr>
          <w:b/>
          <w:lang w:val="be-BY"/>
        </w:rPr>
        <w:t>2.8. Прызначэнне дапамогі жанчынам, якія сталі на ўлік у арганізацыях аховы здароўя да 12-тыднёвага тэрміну цяжарнасці</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082576" w:rsidRDefault="009E775A" w:rsidP="009E775A">
            <w:pPr>
              <w:jc w:val="both"/>
              <w:rPr>
                <w:rFonts w:cs="Arial"/>
              </w:rPr>
            </w:pPr>
            <w:r w:rsidRPr="00082576">
              <w:rPr>
                <w:rFonts w:cs="Arial"/>
              </w:rPr>
              <w:t>-заява</w:t>
            </w:r>
          </w:p>
          <w:p w:rsidR="009E775A" w:rsidRPr="00082576" w:rsidRDefault="009E775A" w:rsidP="009E775A">
            <w:pPr>
              <w:jc w:val="both"/>
              <w:rPr>
                <w:rFonts w:cs="Arial"/>
              </w:rPr>
            </w:pPr>
            <w:r w:rsidRPr="00082576">
              <w:rPr>
                <w:rFonts w:cs="Arial"/>
              </w:rPr>
              <w:t xml:space="preserve">-пашпарт або іншы дакумент, які </w:t>
            </w:r>
            <w:r>
              <w:rPr>
                <w:rFonts w:cs="Arial"/>
                <w:lang w:val="be-BY"/>
              </w:rPr>
              <w:t>можа за</w:t>
            </w:r>
            <w:r w:rsidRPr="00082576">
              <w:rPr>
                <w:rFonts w:cs="Arial"/>
              </w:rPr>
              <w:t>сведчыць асобу</w:t>
            </w:r>
          </w:p>
          <w:p w:rsidR="009E775A" w:rsidRPr="00082576" w:rsidRDefault="009E775A" w:rsidP="009E775A">
            <w:pPr>
              <w:jc w:val="both"/>
              <w:rPr>
                <w:rFonts w:cs="Arial"/>
              </w:rPr>
            </w:pPr>
            <w:r w:rsidRPr="00082576">
              <w:rPr>
                <w:rFonts w:cs="Arial"/>
              </w:rPr>
              <w:t>-заключэнне ўрачэбна-кансультацыйнай камісіі</w:t>
            </w:r>
          </w:p>
          <w:p w:rsidR="009E775A" w:rsidRPr="00082576" w:rsidRDefault="009E775A" w:rsidP="009E775A">
            <w:pPr>
              <w:jc w:val="both"/>
              <w:rPr>
                <w:rFonts w:cs="Arial"/>
              </w:rPr>
            </w:pPr>
            <w:r w:rsidRPr="00082576">
              <w:rPr>
                <w:rFonts w:cs="Arial"/>
              </w:rPr>
              <w:t xml:space="preserve">- выпіскі (копіі) з працоўных кніжак заяўніка і </w:t>
            </w:r>
            <w:r>
              <w:rPr>
                <w:rFonts w:cs="Arial"/>
                <w:lang w:val="be-BY"/>
              </w:rPr>
              <w:t>мужа (</w:t>
            </w:r>
            <w:r w:rsidRPr="00082576">
              <w:rPr>
                <w:rFonts w:cs="Arial"/>
              </w:rPr>
              <w:t>жонк</w:t>
            </w:r>
            <w:r>
              <w:rPr>
                <w:rFonts w:cs="Arial"/>
                <w:lang w:val="be-BY"/>
              </w:rPr>
              <w:t>і)</w:t>
            </w:r>
            <w:r w:rsidRPr="00082576">
              <w:rPr>
                <w:rFonts w:cs="Arial"/>
              </w:rPr>
              <w:t xml:space="preserve"> заяўніка ці іншыя дакументы, якія </w:t>
            </w:r>
            <w:r>
              <w:rPr>
                <w:rFonts w:cs="Arial"/>
              </w:rPr>
              <w:t xml:space="preserve">пацвярджаюць іх занятасць – </w:t>
            </w:r>
            <w:r w:rsidRPr="00082576">
              <w:rPr>
                <w:rFonts w:cs="Arial"/>
              </w:rPr>
              <w:t>у выпадку неабходнасці вызначэння месца прызначэння дапамогі</w:t>
            </w:r>
          </w:p>
          <w:p w:rsidR="009E775A" w:rsidRPr="00082576" w:rsidRDefault="009E775A" w:rsidP="009E775A">
            <w:pPr>
              <w:jc w:val="both"/>
              <w:rPr>
                <w:rFonts w:cs="Arial"/>
              </w:rPr>
            </w:pPr>
            <w:r w:rsidRPr="00082576">
              <w:rPr>
                <w:rFonts w:cs="Arial"/>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9E775A" w:rsidRPr="00FD5AB9" w:rsidRDefault="009E775A" w:rsidP="009E775A">
            <w:pPr>
              <w:jc w:val="both"/>
              <w:rPr>
                <w:rFonts w:cs="Arial"/>
              </w:rPr>
            </w:pPr>
            <w:r w:rsidRPr="00082576">
              <w:rPr>
                <w:rFonts w:cs="Arial"/>
              </w:rPr>
              <w:t>- пасведчанне аб заключэнні шлюбу - у выпадку, калі заяўнік складаецца ў шлюбе</w:t>
            </w:r>
          </w:p>
        </w:tc>
        <w:tc>
          <w:tcPr>
            <w:tcW w:w="2126" w:type="dxa"/>
            <w:tcBorders>
              <w:top w:val="single" w:sz="4" w:space="0" w:color="000000"/>
              <w:left w:val="single" w:sz="4" w:space="0" w:color="000000"/>
              <w:bottom w:val="single" w:sz="4" w:space="0" w:color="000000"/>
              <w:right w:val="single" w:sz="4" w:space="0" w:color="000000"/>
            </w:tcBorders>
          </w:tcPr>
          <w:p w:rsidR="009E775A" w:rsidRPr="00B66C16"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9E775A" w:rsidRPr="00FD5AB9" w:rsidRDefault="009E775A" w:rsidP="009E775A">
            <w:pPr>
              <w:jc w:val="both"/>
              <w:rPr>
                <w:rFonts w:cs="Arial"/>
              </w:rPr>
            </w:pPr>
            <w:r>
              <w:rPr>
                <w:rFonts w:cs="Arial"/>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B66C16">
        <w:rPr>
          <w:b/>
          <w:color w:val="FF0000"/>
        </w:rPr>
        <w:t xml:space="preserve">Адміністрацыйная працэдура: </w:t>
      </w:r>
      <w:r w:rsidRPr="00B66C16">
        <w:rPr>
          <w:b/>
        </w:rPr>
        <w:t>2.9. Прызначэнне дапамогі па догляд</w:t>
      </w:r>
      <w:r>
        <w:rPr>
          <w:b/>
          <w:lang w:val="be-BY"/>
        </w:rPr>
        <w:t>зе</w:t>
      </w:r>
      <w:r w:rsidRPr="00B66C16">
        <w:rPr>
          <w:b/>
        </w:rPr>
        <w:t xml:space="preserve"> за дзіц</w:t>
      </w:r>
      <w:r>
        <w:rPr>
          <w:b/>
          <w:lang w:val="be-BY"/>
        </w:rPr>
        <w:t>ё</w:t>
      </w:r>
      <w:r w:rsidRPr="00B66C16">
        <w:rPr>
          <w:b/>
        </w:rPr>
        <w:t>м ва ўзросце да 3 гадоў</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082576" w:rsidRDefault="009E775A" w:rsidP="009E775A">
            <w:pPr>
              <w:jc w:val="both"/>
              <w:rPr>
                <w:rFonts w:cs="Arial"/>
              </w:rPr>
            </w:pPr>
            <w:r w:rsidRPr="00082576">
              <w:rPr>
                <w:rFonts w:cs="Arial"/>
              </w:rPr>
              <w:t>-заява</w:t>
            </w:r>
          </w:p>
          <w:p w:rsidR="009E775A" w:rsidRPr="00082576" w:rsidRDefault="009E775A" w:rsidP="009E775A">
            <w:pPr>
              <w:jc w:val="both"/>
              <w:rPr>
                <w:rFonts w:cs="Arial"/>
              </w:rPr>
            </w:pPr>
            <w:r w:rsidRPr="00082576">
              <w:rPr>
                <w:rFonts w:cs="Arial"/>
              </w:rPr>
              <w:t xml:space="preserve">-пашпарт або іншы дакумент, які </w:t>
            </w:r>
            <w:r>
              <w:rPr>
                <w:rFonts w:cs="Arial"/>
                <w:lang w:val="be-BY"/>
              </w:rPr>
              <w:t>можа за</w:t>
            </w:r>
            <w:r w:rsidRPr="00082576">
              <w:rPr>
                <w:rFonts w:cs="Arial"/>
              </w:rPr>
              <w:t>сведчыць асобу</w:t>
            </w:r>
          </w:p>
          <w:p w:rsidR="009E775A" w:rsidRPr="00082576" w:rsidRDefault="009E775A" w:rsidP="009E775A">
            <w:pPr>
              <w:jc w:val="both"/>
              <w:rPr>
                <w:rFonts w:cs="Arial"/>
              </w:rPr>
            </w:pPr>
            <w:r w:rsidRPr="00082576">
              <w:rPr>
                <w:rFonts w:cs="Arial"/>
              </w:rPr>
              <w:t>- пасведчанні аб нараджэнні дзяцей (пры выхаванні ў сям'і дваіх і больш непаўналетніх дзяцей – не менш за два пасведчанн</w:t>
            </w:r>
            <w:r>
              <w:rPr>
                <w:rFonts w:cs="Arial"/>
                <w:lang w:val="be-BY"/>
              </w:rPr>
              <w:t>і</w:t>
            </w:r>
            <w:r w:rsidRPr="00082576">
              <w:rPr>
                <w:rFonts w:cs="Arial"/>
              </w:rPr>
              <w:t xml:space="preserve"> аб нараджэнні)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9E775A" w:rsidRPr="00082576" w:rsidRDefault="009E775A" w:rsidP="009E775A">
            <w:pPr>
              <w:jc w:val="both"/>
              <w:rPr>
                <w:rFonts w:cs="Arial"/>
              </w:rPr>
            </w:pPr>
            <w:r w:rsidRPr="00082576">
              <w:rPr>
                <w:rFonts w:cs="Arial"/>
              </w:rPr>
              <w:t>- 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межамі Рэспублікі Беларусь</w:t>
            </w:r>
          </w:p>
          <w:p w:rsidR="009E775A" w:rsidRPr="00082576" w:rsidRDefault="009E775A" w:rsidP="009E775A">
            <w:pPr>
              <w:jc w:val="both"/>
              <w:rPr>
                <w:rFonts w:cs="Arial"/>
              </w:rPr>
            </w:pPr>
            <w:r w:rsidRPr="00082576">
              <w:rPr>
                <w:rFonts w:cs="Arial"/>
              </w:rPr>
              <w:t>- выпіска з рашэння суда аб усынаўленні (удачарэнні) – для сем'яў, якія ўсынавілі (удачарылі) дзяцей (</w:t>
            </w:r>
            <w:r>
              <w:rPr>
                <w:rFonts w:cs="Arial"/>
                <w:lang w:val="be-BY"/>
              </w:rPr>
              <w:t>прадстаўляецца</w:t>
            </w:r>
            <w:r w:rsidRPr="00082576">
              <w:rPr>
                <w:rFonts w:cs="Arial"/>
              </w:rPr>
              <w:t xml:space="preserve"> па жаданні заяўніка) </w:t>
            </w:r>
          </w:p>
          <w:p w:rsidR="009E775A" w:rsidRPr="00082576" w:rsidRDefault="009E775A" w:rsidP="009E775A">
            <w:pPr>
              <w:jc w:val="both"/>
              <w:rPr>
                <w:rFonts w:cs="Arial"/>
              </w:rPr>
            </w:pPr>
            <w:r w:rsidRPr="00082576">
              <w:rPr>
                <w:rFonts w:cs="Arial"/>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9E775A" w:rsidRPr="00082576" w:rsidRDefault="009E775A" w:rsidP="009E775A">
            <w:pPr>
              <w:jc w:val="both"/>
              <w:rPr>
                <w:rFonts w:cs="Arial"/>
              </w:rPr>
            </w:pPr>
            <w:r w:rsidRPr="00082576">
              <w:rPr>
                <w:rFonts w:cs="Arial"/>
              </w:rPr>
              <w:t>- пасведчанне інваліда альбо заключэнне медыка-рэабілітацыйнай экспертнай камісіі - для дзіцяці-інваліда ва ўзросце да 3 гадоў</w:t>
            </w:r>
          </w:p>
          <w:p w:rsidR="009E775A" w:rsidRPr="00082576" w:rsidRDefault="009E775A" w:rsidP="009E775A">
            <w:pPr>
              <w:jc w:val="both"/>
              <w:rPr>
                <w:rFonts w:cs="Arial"/>
              </w:rPr>
            </w:pPr>
            <w:r w:rsidRPr="00082576">
              <w:rPr>
                <w:rFonts w:cs="Arial"/>
              </w:rPr>
              <w:t>- пасведчанне пацярпелага ад катастрофы на Чарнобыльскай АЭС, іншых радыяцыйных аварый - для грамадзян, якія пастаянна (пераважна) пражываюць на тэрыторыі, якая падверглася радыеактыўнаму забруджванню, у зоне наступнага адсялення або ў зоне з правам на адсяленне</w:t>
            </w:r>
          </w:p>
          <w:p w:rsidR="009E775A" w:rsidRPr="00082576" w:rsidRDefault="009E775A" w:rsidP="009E775A">
            <w:pPr>
              <w:jc w:val="both"/>
              <w:rPr>
                <w:rFonts w:cs="Arial"/>
              </w:rPr>
            </w:pPr>
            <w:r w:rsidRPr="00082576">
              <w:rPr>
                <w:rFonts w:cs="Arial"/>
              </w:rPr>
              <w:t xml:space="preserve">- пасведчанне аб заключэнні шлюбу - у выпадку, калі заяўнік </w:t>
            </w:r>
            <w:r>
              <w:rPr>
                <w:rFonts w:cs="Arial"/>
                <w:lang w:val="be-BY"/>
              </w:rPr>
              <w:t>знаходзіцца</w:t>
            </w:r>
            <w:r w:rsidRPr="00082576">
              <w:rPr>
                <w:rFonts w:cs="Arial"/>
              </w:rPr>
              <w:t xml:space="preserve"> ў шлюбе</w:t>
            </w:r>
          </w:p>
          <w:p w:rsidR="009E775A" w:rsidRPr="00082576" w:rsidRDefault="009E775A" w:rsidP="009E775A">
            <w:pPr>
              <w:jc w:val="both"/>
              <w:rPr>
                <w:rFonts w:cs="Arial"/>
              </w:rPr>
            </w:pPr>
            <w:r w:rsidRPr="00082576">
              <w:rPr>
                <w:rFonts w:cs="Arial"/>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9E775A" w:rsidRPr="00082576" w:rsidRDefault="009E775A" w:rsidP="009E775A">
            <w:pPr>
              <w:jc w:val="both"/>
              <w:rPr>
                <w:rFonts w:cs="Arial"/>
              </w:rPr>
            </w:pPr>
            <w:r w:rsidRPr="00082576">
              <w:rPr>
                <w:rFonts w:cs="Arial"/>
              </w:rPr>
              <w:t>- даведка аб перыядзе, за які выплачана дапамога па цяжарнасці і родах</w:t>
            </w:r>
          </w:p>
          <w:p w:rsidR="009E775A" w:rsidRPr="00082576" w:rsidRDefault="009E775A" w:rsidP="009E775A">
            <w:pPr>
              <w:jc w:val="both"/>
              <w:rPr>
                <w:rFonts w:cs="Arial"/>
              </w:rPr>
            </w:pPr>
            <w:r w:rsidRPr="00082576">
              <w:rPr>
                <w:rFonts w:cs="Arial"/>
              </w:rPr>
              <w:t xml:space="preserve">- даведка аб знаходжанні ў адпачынку па доглядзе дзіцяці да дасягнення ім узросту 3 гадоў або выпіска (копія) з загаду аб прадастаўленні </w:t>
            </w:r>
            <w:r>
              <w:rPr>
                <w:rFonts w:cs="Arial"/>
                <w:lang w:val="be-BY"/>
              </w:rPr>
              <w:t>адпачынку</w:t>
            </w:r>
            <w:r w:rsidRPr="00082576">
              <w:rPr>
                <w:rFonts w:cs="Arial"/>
              </w:rPr>
              <w:t xml:space="preserve"> па доглядзе дзіцяці да дасягне</w:t>
            </w:r>
            <w:r>
              <w:rPr>
                <w:rFonts w:cs="Arial"/>
              </w:rPr>
              <w:t>ння ім узросту 3 гадоў (адпачынку</w:t>
            </w:r>
            <w:r w:rsidRPr="00082576">
              <w:rPr>
                <w:rFonts w:cs="Arial"/>
              </w:rPr>
              <w:t xml:space="preserve"> па доглядзе за дзецьмі) - для асоб, якія знаходзяцца ў такім адпачынку</w:t>
            </w:r>
          </w:p>
          <w:p w:rsidR="009E775A" w:rsidRPr="00082576" w:rsidRDefault="009E775A" w:rsidP="009E775A">
            <w:pPr>
              <w:jc w:val="both"/>
              <w:rPr>
                <w:rFonts w:cs="Arial"/>
              </w:rPr>
            </w:pPr>
            <w:r w:rsidRPr="00082576">
              <w:rPr>
                <w:rFonts w:cs="Arial"/>
              </w:rPr>
              <w:t>- выпіскі (копіі) з працоўных кніжак бацькоў (усынавіцеляў (удачарыцеляў), апекуноў) ці іншыя дакументы, які</w:t>
            </w:r>
            <w:r>
              <w:rPr>
                <w:rFonts w:cs="Arial"/>
              </w:rPr>
              <w:t xml:space="preserve">я пацвярджаюць іх занятасць – </w:t>
            </w:r>
            <w:r w:rsidRPr="00082576">
              <w:rPr>
                <w:rFonts w:cs="Arial"/>
              </w:rPr>
              <w:t>у выпадку неабходнасці вызначэння месца прызначэння дапамогі</w:t>
            </w:r>
          </w:p>
          <w:p w:rsidR="009E775A" w:rsidRPr="00082576" w:rsidRDefault="009E775A" w:rsidP="009E775A">
            <w:pPr>
              <w:jc w:val="both"/>
              <w:rPr>
                <w:rFonts w:cs="Arial"/>
              </w:rPr>
            </w:pPr>
            <w:r w:rsidRPr="00082576">
              <w:rPr>
                <w:rFonts w:cs="Arial"/>
              </w:rPr>
              <w:t>- даведка аб тым, што грамадзянін з'яўляецца навучэнцам</w:t>
            </w:r>
          </w:p>
          <w:p w:rsidR="009E775A" w:rsidRPr="00082576" w:rsidRDefault="009E775A" w:rsidP="009E775A">
            <w:pPr>
              <w:jc w:val="both"/>
              <w:rPr>
                <w:rFonts w:cs="Arial"/>
              </w:rPr>
            </w:pPr>
            <w:r w:rsidRPr="00082576">
              <w:rPr>
                <w:rFonts w:cs="Arial"/>
              </w:rPr>
              <w:t xml:space="preserve">-даведка аб выхадзе на працу, службу да заканчэння </w:t>
            </w:r>
            <w:r>
              <w:rPr>
                <w:rFonts w:cs="Arial"/>
                <w:lang w:val="be-BY"/>
              </w:rPr>
              <w:t>адпачынку</w:t>
            </w:r>
            <w:r w:rsidRPr="00082576">
              <w:rPr>
                <w:rFonts w:cs="Arial"/>
              </w:rPr>
              <w:t xml:space="preserve"> па догляд</w:t>
            </w:r>
            <w:r>
              <w:rPr>
                <w:rFonts w:cs="Arial"/>
                <w:lang w:val="be-BY"/>
              </w:rPr>
              <w:t>зе</w:t>
            </w:r>
            <w:r w:rsidRPr="00082576">
              <w:rPr>
                <w:rFonts w:cs="Arial"/>
              </w:rPr>
              <w:t xml:space="preserve"> за дзіцем ва ўзросце да 3 гадоў і спыненні выплаты дапамогі маці (мачыхі) у поўнай сям'і, аднаму з бацькоў у няпоўнай сям'і, усын</w:t>
            </w:r>
            <w:r>
              <w:rPr>
                <w:rFonts w:cs="Arial"/>
                <w:lang w:val="be-BY"/>
              </w:rPr>
              <w:t>авіцелю</w:t>
            </w:r>
            <w:r>
              <w:rPr>
                <w:rFonts w:cs="Arial"/>
              </w:rPr>
              <w:t xml:space="preserve"> (удачарыцелю</w:t>
            </w:r>
            <w:r w:rsidRPr="00082576">
              <w:rPr>
                <w:rFonts w:cs="Arial"/>
              </w:rPr>
              <w:t>) д</w:t>
            </w:r>
            <w:r>
              <w:rPr>
                <w:rFonts w:cs="Arial"/>
              </w:rPr>
              <w:t>зіцяці – пры афармленні адпачынку па доглядзе</w:t>
            </w:r>
            <w:r w:rsidRPr="00082576">
              <w:rPr>
                <w:rFonts w:cs="Arial"/>
              </w:rPr>
              <w:t xml:space="preserve"> за дзіцем да дасягнення ім узросту 3 гадоў (</w:t>
            </w:r>
            <w:r>
              <w:rPr>
                <w:rFonts w:cs="Arial"/>
                <w:lang w:val="be-BY"/>
              </w:rPr>
              <w:t>адпачынку па доглядзе</w:t>
            </w:r>
            <w:r w:rsidRPr="00082576">
              <w:rPr>
                <w:rFonts w:cs="Arial"/>
              </w:rPr>
              <w:t xml:space="preserve"> за дзецьмі) або спыненні прадпрымальніцкай, натарыяльнай, адвакацкай, рамеснай дзейнасці, дзейнасці па аказанні паслуг у сферы аграэкатурызму ў сувязі з </w:t>
            </w:r>
            <w:r>
              <w:rPr>
                <w:rFonts w:cs="Arial"/>
                <w:lang w:val="be-BY"/>
              </w:rPr>
              <w:t>доглядам</w:t>
            </w:r>
            <w:r w:rsidRPr="00082576">
              <w:rPr>
                <w:rFonts w:cs="Arial"/>
              </w:rPr>
              <w:t xml:space="preserve"> за дзіцем ва ўзросце да 3 гадоў іншым членам сям'і або сваяком дзіцяці</w:t>
            </w:r>
          </w:p>
          <w:p w:rsidR="009E775A" w:rsidRPr="00082576" w:rsidRDefault="009E775A" w:rsidP="009E775A">
            <w:pPr>
              <w:jc w:val="both"/>
              <w:rPr>
                <w:rFonts w:cs="Arial"/>
              </w:rPr>
            </w:pPr>
            <w:r w:rsidRPr="00082576">
              <w:rPr>
                <w:rFonts w:cs="Arial"/>
              </w:rPr>
              <w:t xml:space="preserve">- даведка аб памеры дапамогі на дзяцей і перыядзе </w:t>
            </w:r>
            <w:r>
              <w:rPr>
                <w:rFonts w:cs="Arial"/>
                <w:lang w:val="be-BY"/>
              </w:rPr>
              <w:t>яе</w:t>
            </w:r>
            <w:r w:rsidRPr="00082576">
              <w:rPr>
                <w:rFonts w:cs="Arial"/>
              </w:rPr>
              <w:t xml:space="preserve"> выплаты (даведка аб неатрыманні дапамогі на дзяцей) - у выпадку змены месца выплаты дапамогі</w:t>
            </w:r>
          </w:p>
          <w:p w:rsidR="009E775A" w:rsidRPr="00082576" w:rsidRDefault="009E775A" w:rsidP="009E775A">
            <w:pPr>
              <w:jc w:val="both"/>
              <w:rPr>
                <w:rFonts w:cs="Arial"/>
              </w:rPr>
            </w:pPr>
            <w:r w:rsidRPr="00082576">
              <w:rPr>
                <w:rFonts w:cs="Arial"/>
              </w:rPr>
              <w:t>- дакументы і (або) звесткі аб выбыцці дзіцяці з дома дзіцяці, прыёмнай сям'і, дзіцячага дома сямейнага тыпу, дзіцяча</w:t>
            </w:r>
            <w:r>
              <w:rPr>
                <w:rFonts w:cs="Arial"/>
                <w:lang w:val="be-BY"/>
              </w:rPr>
              <w:t>й</w:t>
            </w:r>
            <w:r w:rsidRPr="00082576">
              <w:rPr>
                <w:rFonts w:cs="Arial"/>
              </w:rPr>
              <w:t xml:space="preserve"> 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rsidR="009E775A" w:rsidRPr="00FD5AB9" w:rsidRDefault="009E775A" w:rsidP="009E775A">
            <w:pPr>
              <w:jc w:val="both"/>
              <w:rPr>
                <w:rFonts w:cs="Arial"/>
              </w:rPr>
            </w:pPr>
            <w:r w:rsidRPr="00082576">
              <w:rPr>
                <w:rFonts w:cs="Arial"/>
              </w:rPr>
              <w:t xml:space="preserve">- дакументы, якія пацвярджаюць неатрыманне аналагічнай дапамогі на тэрыторыі дзяржавы, з якой </w:t>
            </w:r>
            <w:r>
              <w:rPr>
                <w:rFonts w:cs="Arial"/>
                <w:lang w:val="be-BY"/>
              </w:rPr>
              <w:t>у</w:t>
            </w:r>
            <w:r w:rsidRPr="00082576">
              <w:rPr>
                <w:rFonts w:cs="Arial"/>
              </w:rPr>
              <w:t xml:space="preserve"> Рэспублікі Беларусь заключаны Міжнародныя дагаворы аб супрацоўніцтве </w:t>
            </w:r>
            <w:r>
              <w:rPr>
                <w:rFonts w:cs="Arial"/>
              </w:rPr>
              <w:t xml:space="preserve">ў галіне сацыяльнай абароны – </w:t>
            </w:r>
            <w:r w:rsidRPr="00082576">
              <w:rPr>
                <w:rFonts w:cs="Arial"/>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9E775A" w:rsidRPr="00B66C16"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9E775A" w:rsidRPr="00FD5AB9" w:rsidRDefault="009E775A" w:rsidP="009E775A">
            <w:pPr>
              <w:jc w:val="both"/>
              <w:rPr>
                <w:rFonts w:cs="Arial"/>
              </w:rPr>
            </w:pPr>
            <w:r w:rsidRPr="00082576">
              <w:rPr>
                <w:rFonts w:cs="Arial"/>
              </w:rPr>
              <w:t>па дзень дасягнення дзіцем узросту 3 гадоў</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1161F1">
        <w:rPr>
          <w:b/>
          <w:color w:val="FF0000"/>
        </w:rPr>
        <w:t xml:space="preserve">Адміністрацыйная працэдура: </w:t>
      </w:r>
      <w:r w:rsidRPr="001161F1">
        <w:rPr>
          <w:b/>
        </w:rPr>
        <w:t>2.9</w:t>
      </w:r>
      <w:r w:rsidRPr="001161F1">
        <w:rPr>
          <w:b/>
          <w:vertAlign w:val="superscript"/>
        </w:rPr>
        <w:t>1</w:t>
      </w:r>
      <w:r w:rsidRPr="001161F1">
        <w:rPr>
          <w:b/>
        </w:rPr>
        <w:t>. Прызначэнне дапамогі сем'ям на дзяцей ва ўзросце ад 3 да 18 гадоў у перыяд выхавання дзіцяці ва ўзросце да 3 гадоў</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082576" w:rsidRDefault="009E775A" w:rsidP="009E775A">
            <w:pPr>
              <w:jc w:val="both"/>
              <w:rPr>
                <w:rFonts w:cs="Arial"/>
              </w:rPr>
            </w:pPr>
            <w:r w:rsidRPr="00082576">
              <w:rPr>
                <w:rFonts w:cs="Arial"/>
              </w:rPr>
              <w:t>-заява</w:t>
            </w:r>
          </w:p>
          <w:p w:rsidR="009E775A" w:rsidRPr="00082576" w:rsidRDefault="009E775A" w:rsidP="009E775A">
            <w:pPr>
              <w:jc w:val="both"/>
              <w:rPr>
                <w:rFonts w:cs="Arial"/>
              </w:rPr>
            </w:pPr>
            <w:r w:rsidRPr="00082576">
              <w:rPr>
                <w:rFonts w:cs="Arial"/>
              </w:rPr>
              <w:t xml:space="preserve">-пашпарт або іншы дакумент, які </w:t>
            </w:r>
            <w:r>
              <w:rPr>
                <w:rFonts w:cs="Arial"/>
                <w:lang w:val="be-BY"/>
              </w:rPr>
              <w:t>можа за</w:t>
            </w:r>
            <w:r w:rsidRPr="00082576">
              <w:rPr>
                <w:rFonts w:cs="Arial"/>
              </w:rPr>
              <w:t>сведчыць асобу</w:t>
            </w:r>
          </w:p>
          <w:p w:rsidR="009E775A" w:rsidRPr="00082576" w:rsidRDefault="009E775A" w:rsidP="009E775A">
            <w:pPr>
              <w:jc w:val="both"/>
              <w:rPr>
                <w:rFonts w:cs="Arial"/>
              </w:rPr>
            </w:pPr>
            <w:r w:rsidRPr="00082576">
              <w:rPr>
                <w:rFonts w:cs="Arial"/>
              </w:rPr>
              <w:t xml:space="preserve">-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9E775A" w:rsidRPr="00082576" w:rsidRDefault="009E775A" w:rsidP="009E775A">
            <w:pPr>
              <w:jc w:val="both"/>
              <w:rPr>
                <w:rFonts w:cs="Arial"/>
              </w:rPr>
            </w:pPr>
            <w:r w:rsidRPr="00082576">
              <w:rPr>
                <w:rFonts w:cs="Arial"/>
              </w:rPr>
              <w:t xml:space="preserve">-даведка аб тым, што грамадзянін з'яўляецца навучэнцам, – прадстаўляецца на адно дзіця ва ўзросце ад 3 да 18 гадоў, </w:t>
            </w:r>
            <w:r>
              <w:rPr>
                <w:rFonts w:cs="Arial"/>
                <w:lang w:val="be-BY"/>
              </w:rPr>
              <w:t xml:space="preserve">якое </w:t>
            </w:r>
            <w:r w:rsidRPr="00082576">
              <w:rPr>
                <w:rFonts w:cs="Arial"/>
              </w:rPr>
              <w:t xml:space="preserve">навучаецца ва ўстанове адукацыі (у тым ліку дашкольнай) </w:t>
            </w:r>
          </w:p>
          <w:p w:rsidR="009E775A" w:rsidRPr="00082576" w:rsidRDefault="009E775A" w:rsidP="009E775A">
            <w:pPr>
              <w:jc w:val="both"/>
              <w:rPr>
                <w:rFonts w:cs="Arial"/>
              </w:rPr>
            </w:pPr>
            <w:r w:rsidRPr="00082576">
              <w:rPr>
                <w:rFonts w:cs="Arial"/>
              </w:rPr>
              <w:t>- выпіска з рашэння суда аб усынаўленні (удачарэнні) – для сем'яў, якія ўсынавілі (удачарылі) дзяцей (</w:t>
            </w:r>
            <w:r>
              <w:rPr>
                <w:rFonts w:cs="Arial"/>
                <w:lang w:val="be-BY"/>
              </w:rPr>
              <w:t>прадстаў</w:t>
            </w:r>
            <w:r w:rsidRPr="00082576">
              <w:rPr>
                <w:rFonts w:cs="Arial"/>
              </w:rPr>
              <w:t xml:space="preserve">ляецца па жаданні заяўніка) </w:t>
            </w:r>
          </w:p>
          <w:p w:rsidR="009E775A" w:rsidRPr="00082576" w:rsidRDefault="009E775A" w:rsidP="009E775A">
            <w:pPr>
              <w:jc w:val="both"/>
              <w:rPr>
                <w:rFonts w:cs="Arial"/>
              </w:rPr>
            </w:pPr>
            <w:r w:rsidRPr="00082576">
              <w:rPr>
                <w:rFonts w:cs="Arial"/>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9E775A" w:rsidRPr="00082576" w:rsidRDefault="009E775A" w:rsidP="009E775A">
            <w:pPr>
              <w:jc w:val="both"/>
              <w:rPr>
                <w:rFonts w:cs="Arial"/>
              </w:rPr>
            </w:pPr>
            <w:r w:rsidRPr="00082576">
              <w:rPr>
                <w:rFonts w:cs="Arial"/>
              </w:rPr>
              <w:t xml:space="preserve">- пасведчанне аб заключэнні шлюбу - у выпадку, калі заяўнік </w:t>
            </w:r>
            <w:r>
              <w:rPr>
                <w:rFonts w:cs="Arial"/>
                <w:lang w:val="be-BY"/>
              </w:rPr>
              <w:t>знаходзіцца</w:t>
            </w:r>
            <w:r w:rsidRPr="00082576">
              <w:rPr>
                <w:rFonts w:cs="Arial"/>
              </w:rPr>
              <w:t xml:space="preserve"> ў шлюбе</w:t>
            </w:r>
          </w:p>
          <w:p w:rsidR="009E775A" w:rsidRPr="00082576" w:rsidRDefault="009E775A" w:rsidP="009E775A">
            <w:pPr>
              <w:jc w:val="both"/>
              <w:rPr>
                <w:rFonts w:cs="Arial"/>
              </w:rPr>
            </w:pPr>
            <w:r w:rsidRPr="00082576">
              <w:rPr>
                <w:rFonts w:cs="Arial"/>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9E775A" w:rsidRPr="00082576" w:rsidRDefault="009E775A" w:rsidP="009E775A">
            <w:pPr>
              <w:jc w:val="both"/>
              <w:rPr>
                <w:rFonts w:cs="Arial"/>
              </w:rPr>
            </w:pPr>
            <w:r w:rsidRPr="00082576">
              <w:rPr>
                <w:rFonts w:cs="Arial"/>
              </w:rPr>
              <w:t>- выпіскі (копіі) з працоўных кніжак бацькоў (усынавіцеляў (удачарыцеляў), апекуноў (папячыцеляў) ці іншыя дакументы, які</w:t>
            </w:r>
            <w:r>
              <w:rPr>
                <w:rFonts w:cs="Arial"/>
              </w:rPr>
              <w:t xml:space="preserve">я пацвярджаюць іх занятасць – </w:t>
            </w:r>
            <w:r w:rsidRPr="00082576">
              <w:rPr>
                <w:rFonts w:cs="Arial"/>
              </w:rPr>
              <w:t>у выпадку неабходнасці вызначэння месца прызначэння дапамогі</w:t>
            </w:r>
          </w:p>
          <w:p w:rsidR="009E775A" w:rsidRPr="00082576" w:rsidRDefault="009E775A" w:rsidP="009E775A">
            <w:pPr>
              <w:jc w:val="both"/>
              <w:rPr>
                <w:rFonts w:cs="Arial"/>
              </w:rPr>
            </w:pPr>
            <w:r w:rsidRPr="00082576">
              <w:rPr>
                <w:rFonts w:cs="Arial"/>
              </w:rPr>
              <w:t>- даведка аб памеры дапамогі на дзяцей і перыядзе я</w:t>
            </w:r>
            <w:r>
              <w:rPr>
                <w:rFonts w:cs="Arial"/>
                <w:lang w:val="be-BY"/>
              </w:rPr>
              <w:t>е</w:t>
            </w:r>
            <w:r w:rsidRPr="00082576">
              <w:rPr>
                <w:rFonts w:cs="Arial"/>
              </w:rPr>
              <w:t xml:space="preserve"> выплаты (даведка аб неатрыманні дапамогі на дзяцей) – у выпадку змены месца выплаты дапамогі або прызначэння дапамогі па доглядзе дзіцяці ва ўзросце да 3 гадоў іншаму сваяку або члену сям'і дзіцяці (дзяцей), якія знаходзяцца ў адпачынку па доглядзе дзіцяці да дасягнення ім узросту 3 гадоў (</w:t>
            </w:r>
            <w:r>
              <w:rPr>
                <w:rFonts w:cs="Arial"/>
                <w:lang w:val="be-BY"/>
              </w:rPr>
              <w:t>адпачынку</w:t>
            </w:r>
            <w:r w:rsidRPr="00082576">
              <w:rPr>
                <w:rFonts w:cs="Arial"/>
              </w:rPr>
              <w:t xml:space="preserve"> па доглядзе за дзецьмі) або прыпынілі прадпрымальніцкую, натарыяльную, адвакацкую, рамесную дзейнасць, дзейнасць па аказанні паслуг у сферы аграэкатурызму ў сувязі з </w:t>
            </w:r>
            <w:r>
              <w:rPr>
                <w:rFonts w:cs="Arial"/>
                <w:lang w:val="be-BY"/>
              </w:rPr>
              <w:t>доглядам</w:t>
            </w:r>
            <w:r w:rsidRPr="00082576">
              <w:rPr>
                <w:rFonts w:cs="Arial"/>
              </w:rPr>
              <w:t xml:space="preserve"> за дзіцем ва ўзросце да 3 гадоў і не з'яўляюцца дзіцяці (дзецям) маці (мачахай) або бацькам (айчымам) у поўнай сям'і, бацькам, усынавіцелем (удачарыцелем) </w:t>
            </w:r>
          </w:p>
          <w:p w:rsidR="009E775A" w:rsidRPr="00FD5AB9" w:rsidRDefault="009E775A" w:rsidP="009E775A">
            <w:pPr>
              <w:jc w:val="both"/>
              <w:rPr>
                <w:rFonts w:cs="Arial"/>
              </w:rPr>
            </w:pPr>
            <w:r w:rsidRPr="00082576">
              <w:rPr>
                <w:rFonts w:cs="Arial"/>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9E775A" w:rsidRPr="00FD5AB9" w:rsidRDefault="009E775A" w:rsidP="009E775A">
            <w:pPr>
              <w:jc w:val="both"/>
              <w:rPr>
                <w:rFonts w:cs="Arial"/>
              </w:rPr>
            </w:pPr>
            <w:r w:rsidRPr="00082576">
              <w:rPr>
                <w:rFonts w:cs="Arial"/>
              </w:rPr>
              <w:t>на тэрмін да даты наступлення абставін, што цягнуць спыненне выплаты дапамогі</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1161F1">
        <w:rPr>
          <w:b/>
          <w:color w:val="FF0000"/>
        </w:rPr>
        <w:t xml:space="preserve">Адміністрацыйная працэдура: </w:t>
      </w:r>
      <w:r w:rsidRPr="001161F1">
        <w:rPr>
          <w:b/>
        </w:rPr>
        <w:t>2.12. Прызначэнне дапамогі на дзяцей, старэйшых за 3 гады</w:t>
      </w:r>
      <w:r>
        <w:rPr>
          <w:b/>
          <w:lang w:val="be-BY"/>
        </w:rPr>
        <w:t>,</w:t>
      </w:r>
      <w:r w:rsidRPr="001161F1">
        <w:rPr>
          <w:b/>
        </w:rPr>
        <w:t xml:space="preserve"> з асобных катэгорый сем'яў</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5E582E" w:rsidTr="009E775A">
        <w:tc>
          <w:tcPr>
            <w:tcW w:w="7372" w:type="dxa"/>
            <w:tcBorders>
              <w:top w:val="single" w:sz="4" w:space="0" w:color="000000"/>
              <w:left w:val="single" w:sz="4" w:space="0" w:color="000000"/>
              <w:bottom w:val="single" w:sz="4" w:space="0" w:color="000000"/>
              <w:right w:val="single" w:sz="4" w:space="0" w:color="000000"/>
            </w:tcBorders>
          </w:tcPr>
          <w:p w:rsidR="009E775A" w:rsidRPr="00082576" w:rsidRDefault="009E775A" w:rsidP="009E775A">
            <w:pPr>
              <w:jc w:val="both"/>
              <w:rPr>
                <w:rFonts w:cs="Arial"/>
              </w:rPr>
            </w:pPr>
            <w:r w:rsidRPr="00082576">
              <w:rPr>
                <w:rFonts w:cs="Arial"/>
              </w:rPr>
              <w:t>-заява</w:t>
            </w:r>
          </w:p>
          <w:p w:rsidR="009E775A" w:rsidRPr="00082576" w:rsidRDefault="009E775A" w:rsidP="009E775A">
            <w:pPr>
              <w:jc w:val="both"/>
              <w:rPr>
                <w:rFonts w:cs="Arial"/>
              </w:rPr>
            </w:pPr>
            <w:r w:rsidRPr="00082576">
              <w:rPr>
                <w:rFonts w:cs="Arial"/>
              </w:rPr>
              <w:t xml:space="preserve">-пашпарт або іншы дакумент, які </w:t>
            </w:r>
            <w:r>
              <w:rPr>
                <w:rFonts w:cs="Arial"/>
                <w:lang w:val="be-BY"/>
              </w:rPr>
              <w:t>можа за</w:t>
            </w:r>
            <w:r w:rsidRPr="00082576">
              <w:rPr>
                <w:rFonts w:cs="Arial"/>
              </w:rPr>
              <w:t>сведчыць асобу</w:t>
            </w:r>
          </w:p>
          <w:p w:rsidR="009E775A" w:rsidRPr="00082576" w:rsidRDefault="009E775A" w:rsidP="009E775A">
            <w:pPr>
              <w:jc w:val="both"/>
              <w:rPr>
                <w:rFonts w:cs="Arial"/>
              </w:rPr>
            </w:pPr>
            <w:r w:rsidRPr="00082576">
              <w:rPr>
                <w:rFonts w:cs="Arial"/>
              </w:rPr>
              <w:t>-пасведчанн</w:t>
            </w:r>
            <w:r>
              <w:rPr>
                <w:rFonts w:cs="Arial"/>
                <w:lang w:val="be-BY"/>
              </w:rPr>
              <w:t>і</w:t>
            </w:r>
            <w:r w:rsidRPr="00082576">
              <w:rPr>
                <w:rFonts w:cs="Arial"/>
              </w:rPr>
              <w:t xml:space="preserve"> аб нараджэнні непаўналетніх дзяцей (падаюцца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9E775A" w:rsidRPr="00082576" w:rsidRDefault="009E775A" w:rsidP="009E775A">
            <w:pPr>
              <w:jc w:val="both"/>
              <w:rPr>
                <w:rFonts w:cs="Arial"/>
              </w:rPr>
            </w:pPr>
            <w:r w:rsidRPr="00082576">
              <w:rPr>
                <w:rFonts w:cs="Arial"/>
              </w:rPr>
              <w:t xml:space="preserve">- выпіска з рашэння суда аб усынаўленні (удачарэнні) – для сем'яў, якія ўсынавілі (удачарылі) дзяцей (уяўляецца па жаданні заяўніка) </w:t>
            </w:r>
          </w:p>
          <w:p w:rsidR="009E775A" w:rsidRPr="00082576" w:rsidRDefault="009E775A" w:rsidP="009E775A">
            <w:pPr>
              <w:jc w:val="both"/>
              <w:rPr>
                <w:rFonts w:cs="Arial"/>
              </w:rPr>
            </w:pPr>
            <w:r w:rsidRPr="00082576">
              <w:rPr>
                <w:rFonts w:cs="Arial"/>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9E775A" w:rsidRPr="00082576" w:rsidRDefault="009E775A" w:rsidP="009E775A">
            <w:pPr>
              <w:jc w:val="both"/>
              <w:rPr>
                <w:rFonts w:cs="Arial"/>
              </w:rPr>
            </w:pPr>
            <w:r w:rsidRPr="00082576">
              <w:rPr>
                <w:rFonts w:cs="Arial"/>
              </w:rPr>
              <w:t xml:space="preserve">- пасведчанне інваліда альбо заключэнне медыка-рэабілітацыйнай экспертнай камісіі </w:t>
            </w:r>
            <w:r>
              <w:rPr>
                <w:rFonts w:cs="Arial"/>
                <w:lang w:val="be-BY"/>
              </w:rPr>
              <w:t>а</w:t>
            </w:r>
            <w:r w:rsidRPr="00082576">
              <w:rPr>
                <w:rFonts w:cs="Arial"/>
              </w:rPr>
              <w:t>б устанаўленні інваліднасці - для дзіцяці-інваліда ва ўзросце да 18 гадоў</w:t>
            </w:r>
          </w:p>
          <w:p w:rsidR="009E775A" w:rsidRPr="00082576" w:rsidRDefault="009E775A" w:rsidP="009E775A">
            <w:pPr>
              <w:jc w:val="both"/>
              <w:rPr>
                <w:rFonts w:cs="Arial"/>
              </w:rPr>
            </w:pPr>
            <w:r w:rsidRPr="00082576">
              <w:rPr>
                <w:rFonts w:cs="Arial"/>
              </w:rPr>
              <w:t>- пасведчанне інваліда - для маці (мачахі), бацькі (айчыма), усынавіцеля (удачарыцеля), апекуна (папячыцеля), якія з'яўляюцца інвалідамі</w:t>
            </w:r>
          </w:p>
          <w:p w:rsidR="009E775A" w:rsidRPr="00082576" w:rsidRDefault="009E775A" w:rsidP="009E775A">
            <w:pPr>
              <w:jc w:val="both"/>
              <w:rPr>
                <w:rFonts w:cs="Arial"/>
              </w:rPr>
            </w:pPr>
            <w:r w:rsidRPr="00082576">
              <w:rPr>
                <w:rFonts w:cs="Arial"/>
              </w:rPr>
              <w:t>-даведка аб прызыве на тэрміновую ваенную службу – для сем'яў ваеннаслужачых, якія праходзяць тэрміновую ваенную службу</w:t>
            </w:r>
          </w:p>
          <w:p w:rsidR="009E775A" w:rsidRPr="00082576" w:rsidRDefault="009E775A" w:rsidP="009E775A">
            <w:pPr>
              <w:jc w:val="both"/>
              <w:rPr>
                <w:rFonts w:cs="Arial"/>
              </w:rPr>
            </w:pPr>
            <w:r w:rsidRPr="00082576">
              <w:rPr>
                <w:rFonts w:cs="Arial"/>
              </w:rPr>
              <w:t>- даведка аб накіраванні на альтэрнатыўную службу - для сем'яў грамадзян, якія праходзяць альтэрнатыўную службу</w:t>
            </w:r>
          </w:p>
          <w:p w:rsidR="009E775A" w:rsidRPr="00082576" w:rsidRDefault="009E775A" w:rsidP="009E775A">
            <w:pPr>
              <w:jc w:val="both"/>
              <w:rPr>
                <w:rFonts w:cs="Arial"/>
              </w:rPr>
            </w:pPr>
            <w:r w:rsidRPr="00082576">
              <w:rPr>
                <w:rFonts w:cs="Arial"/>
              </w:rPr>
              <w:t>- пасведчанне аб заключэнні шл</w:t>
            </w:r>
            <w:r>
              <w:rPr>
                <w:rFonts w:cs="Arial"/>
              </w:rPr>
              <w:t>юбу - у выпадку, калі заяўнік знаходзі</w:t>
            </w:r>
            <w:r w:rsidRPr="00082576">
              <w:rPr>
                <w:rFonts w:cs="Arial"/>
              </w:rPr>
              <w:t>цца ў шлюбе</w:t>
            </w:r>
          </w:p>
          <w:p w:rsidR="009E775A" w:rsidRPr="00082576" w:rsidRDefault="009E775A" w:rsidP="009E775A">
            <w:pPr>
              <w:jc w:val="both"/>
              <w:rPr>
                <w:rFonts w:cs="Arial"/>
              </w:rPr>
            </w:pPr>
            <w:r w:rsidRPr="00082576">
              <w:rPr>
                <w:rFonts w:cs="Arial"/>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9E775A" w:rsidRPr="00082576" w:rsidRDefault="009E775A" w:rsidP="009E775A">
            <w:pPr>
              <w:jc w:val="both"/>
              <w:rPr>
                <w:rFonts w:cs="Arial"/>
              </w:rPr>
            </w:pPr>
            <w:r w:rsidRPr="00082576">
              <w:rPr>
                <w:rFonts w:cs="Arial"/>
              </w:rPr>
              <w:t xml:space="preserve">-даведка аб тым, што грамадзянін з'яўляецца навучэнцам (прадстаўляецца на ўсіх дзяцей, на дзяцей, старэйшых за 14 гадоў прадстаўляецца на дату вызначэння права на дапамогу і на пачатак навучальнага года) </w:t>
            </w:r>
          </w:p>
          <w:p w:rsidR="009E775A" w:rsidRPr="00082576" w:rsidRDefault="009E775A" w:rsidP="009E775A">
            <w:pPr>
              <w:jc w:val="both"/>
              <w:rPr>
                <w:rFonts w:cs="Arial"/>
              </w:rPr>
            </w:pPr>
            <w:r w:rsidRPr="00082576">
              <w:rPr>
                <w:rFonts w:cs="Arial"/>
              </w:rPr>
              <w:t>- выпіскі (копіі) з працоўных кніжак бацькоў (усынавіцеляў (удачарыцеляў), апекуноў (папячыцеляў) ці іншыя дакументы, якія пацвярджаюць іх занятасць</w:t>
            </w:r>
          </w:p>
          <w:p w:rsidR="009E775A" w:rsidRPr="00082576" w:rsidRDefault="009E775A" w:rsidP="009E775A">
            <w:pPr>
              <w:jc w:val="both"/>
              <w:rPr>
                <w:rFonts w:cs="Arial"/>
              </w:rPr>
            </w:pPr>
            <w:r w:rsidRPr="00082576">
              <w:rPr>
                <w:rFonts w:cs="Arial"/>
              </w:rPr>
              <w:t xml:space="preserve">- звесткі аб атрыманых даходах за 6 месяцаў у агульнай складанасці ў каляндарным годзе, </w:t>
            </w:r>
            <w:r>
              <w:rPr>
                <w:rFonts w:cs="Arial"/>
                <w:lang w:val="be-BY"/>
              </w:rPr>
              <w:t xml:space="preserve">які </w:t>
            </w:r>
            <w:r w:rsidRPr="00082576">
              <w:rPr>
                <w:rFonts w:cs="Arial"/>
              </w:rPr>
              <w:t>папярэдні</w:t>
            </w:r>
            <w:r>
              <w:rPr>
                <w:rFonts w:cs="Arial"/>
                <w:lang w:val="be-BY"/>
              </w:rPr>
              <w:t>чае</w:t>
            </w:r>
            <w:r w:rsidRPr="00082576">
              <w:rPr>
                <w:rFonts w:cs="Arial"/>
              </w:rPr>
              <w:t xml:space="preserve"> год</w:t>
            </w:r>
            <w:r>
              <w:rPr>
                <w:rFonts w:cs="Arial"/>
                <w:lang w:val="be-BY"/>
              </w:rPr>
              <w:t>у</w:t>
            </w:r>
            <w:r>
              <w:rPr>
                <w:rFonts w:cs="Arial"/>
              </w:rPr>
              <w:t xml:space="preserve"> звароту – </w:t>
            </w:r>
            <w:r w:rsidRPr="00082576">
              <w:rPr>
                <w:rFonts w:cs="Arial"/>
              </w:rPr>
              <w:t xml:space="preserve">для працаздольнага бацькі (айчыма) у поўнай сям'і, аднаго з бацькоў у няпоўнай сям'і, усынавіцеля (удачарыцеля), апекуна (папячыцеля) </w:t>
            </w:r>
          </w:p>
          <w:p w:rsidR="009E775A" w:rsidRPr="00082576" w:rsidRDefault="009E775A" w:rsidP="009E775A">
            <w:pPr>
              <w:jc w:val="both"/>
              <w:rPr>
                <w:rFonts w:cs="Arial"/>
              </w:rPr>
            </w:pPr>
            <w:r w:rsidRPr="00082576">
              <w:rPr>
                <w:rFonts w:cs="Arial"/>
              </w:rPr>
              <w:t>- даведка аб памеры дапамогі на дзяцей і перыядзе я</w:t>
            </w:r>
            <w:r>
              <w:rPr>
                <w:rFonts w:cs="Arial"/>
                <w:lang w:val="be-BY"/>
              </w:rPr>
              <w:t>е</w:t>
            </w:r>
            <w:r w:rsidRPr="00082576">
              <w:rPr>
                <w:rFonts w:cs="Arial"/>
              </w:rPr>
              <w:t xml:space="preserve"> выплаты (даведка аб неатрыманні дапамогі на дзяцей) - у выпадку змены месца выплаты дапамогі</w:t>
            </w:r>
          </w:p>
          <w:p w:rsidR="009E775A" w:rsidRPr="00FD5AB9" w:rsidRDefault="009E775A" w:rsidP="009E775A">
            <w:pPr>
              <w:jc w:val="both"/>
              <w:rPr>
                <w:rFonts w:cs="Arial"/>
              </w:rPr>
            </w:pPr>
            <w:r w:rsidRPr="00082576">
              <w:rPr>
                <w:rFonts w:cs="Arial"/>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9E775A" w:rsidRPr="00091ED3" w:rsidRDefault="009E775A" w:rsidP="009E775A">
            <w:pPr>
              <w:jc w:val="both"/>
              <w:rPr>
                <w:rFonts w:cs="Arial"/>
                <w:lang w:val="be-BY"/>
              </w:rPr>
            </w:pPr>
            <w:r w:rsidRPr="00091ED3">
              <w:rPr>
                <w:rFonts w:cs="Arial"/>
                <w:lang w:val="be-BY"/>
              </w:rPr>
              <w:t>па 30 чэрвеня або па 31 снежня каляндарнага года, у якім прызначана дапамога, або па дзень дасягнення дзіц</w:t>
            </w:r>
            <w:r>
              <w:rPr>
                <w:rFonts w:cs="Arial"/>
                <w:lang w:val="be-BY"/>
              </w:rPr>
              <w:t>ё</w:t>
            </w:r>
            <w:r w:rsidRPr="00091ED3">
              <w:rPr>
                <w:rFonts w:cs="Arial"/>
                <w:lang w:val="be-BY"/>
              </w:rPr>
              <w:t>м 16-, 18-гадовага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Pr="005E582E" w:rsidRDefault="009E775A" w:rsidP="009E775A">
      <w:pPr>
        <w:tabs>
          <w:tab w:val="left" w:pos="1477"/>
        </w:tabs>
        <w:jc w:val="both"/>
        <w:rPr>
          <w:color w:val="FF0000"/>
          <w:lang w:val="be-BY"/>
        </w:rPr>
      </w:pPr>
      <w:r w:rsidRPr="005E582E">
        <w:rPr>
          <w:color w:val="FF0000"/>
          <w:lang w:val="be-BY"/>
        </w:rPr>
        <w:tab/>
      </w:r>
    </w:p>
    <w:p w:rsidR="009E775A" w:rsidRDefault="009E775A" w:rsidP="009E775A">
      <w:pPr>
        <w:jc w:val="both"/>
        <w:rPr>
          <w:b/>
          <w:lang w:val="be-BY"/>
        </w:rPr>
      </w:pPr>
      <w:r w:rsidRPr="008164FD">
        <w:rPr>
          <w:b/>
          <w:color w:val="FF0000"/>
          <w:lang w:val="be-BY"/>
        </w:rPr>
        <w:t xml:space="preserve">Адміністрацыйная працэдура: </w:t>
      </w:r>
      <w:r w:rsidRPr="008164FD">
        <w:rPr>
          <w:b/>
          <w:lang w:val="be-BY"/>
        </w:rPr>
        <w:t>2.13. Прызначэнне дапамогі па часовай непрацаздольнасці па догляд</w:t>
      </w:r>
      <w:r>
        <w:rPr>
          <w:b/>
          <w:lang w:val="be-BY"/>
        </w:rPr>
        <w:t>зе</w:t>
      </w:r>
      <w:r w:rsidRPr="008164FD">
        <w:rPr>
          <w:b/>
          <w:lang w:val="be-BY"/>
        </w:rPr>
        <w:t xml:space="preserve"> за хворым дзіцем ва ўзросце да 14 гадоў (дзіцяці-інваліда ва ўзросце да 18 гадоў)</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082576">
              <w:rPr>
                <w:rFonts w:cs="Arial"/>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9E775A" w:rsidRPr="00793EC9" w:rsidRDefault="009E775A" w:rsidP="009E775A">
            <w:pPr>
              <w:jc w:val="both"/>
              <w:rPr>
                <w:rFonts w:cs="Arial"/>
              </w:rPr>
            </w:pPr>
            <w:r w:rsidRPr="00082576">
              <w:rPr>
                <w:rFonts w:cs="Arial"/>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pStyle w:val="article"/>
        <w:spacing w:before="0" w:after="0"/>
        <w:ind w:left="0" w:firstLine="0"/>
        <w:jc w:val="both"/>
        <w:rPr>
          <w:color w:val="FF0000"/>
        </w:rPr>
      </w:pPr>
    </w:p>
    <w:p w:rsidR="009E775A" w:rsidRDefault="009E775A" w:rsidP="009E775A">
      <w:pPr>
        <w:jc w:val="both"/>
        <w:rPr>
          <w:b/>
          <w:lang w:val="be-BY"/>
        </w:rPr>
      </w:pPr>
      <w:r w:rsidRPr="001161F1">
        <w:rPr>
          <w:b/>
          <w:bCs/>
          <w:color w:val="FF0000"/>
        </w:rPr>
        <w:t xml:space="preserve">Адміністрацыйная працэдура: </w:t>
      </w:r>
      <w:r w:rsidRPr="001161F1">
        <w:rPr>
          <w:b/>
          <w:bCs/>
        </w:rPr>
        <w:t>2.14. Прызначэнне дапамогі па часовай непрацаздольнасці па доглядзе дзіцяці ва ўзросце да 3 гадоў ідзіц</w:t>
      </w:r>
      <w:r>
        <w:rPr>
          <w:b/>
          <w:bCs/>
          <w:lang w:val="be-BY"/>
        </w:rPr>
        <w:t>ё</w:t>
      </w:r>
      <w:r w:rsidRPr="001161F1">
        <w:rPr>
          <w:b/>
          <w:bCs/>
        </w:rPr>
        <w:t>м-інвалідам ва ўзросце да 18 гадоў у выпадку хваробы маці альбо іншай асобы, якая фактычна ажыццяўляе догляд дзіцяці</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082576">
              <w:rPr>
                <w:rFonts w:cs="Arial"/>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9E775A" w:rsidRPr="00793EC9" w:rsidRDefault="009E775A" w:rsidP="009E775A">
            <w:pPr>
              <w:jc w:val="both"/>
              <w:rPr>
                <w:rFonts w:cs="Arial"/>
              </w:rPr>
            </w:pPr>
            <w:r w:rsidRPr="00082576">
              <w:rPr>
                <w:rFonts w:cs="Arial"/>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1161F1">
        <w:rPr>
          <w:b/>
          <w:color w:val="FF0000"/>
        </w:rPr>
        <w:t xml:space="preserve">Адміністрацыйная працэдура: </w:t>
      </w:r>
      <w:r w:rsidRPr="001161F1">
        <w:rPr>
          <w:b/>
        </w:rPr>
        <w:t>2.16. Прызначэнне дапамогі па часовай непрацаздольнасці па догляд</w:t>
      </w:r>
      <w:r>
        <w:rPr>
          <w:b/>
          <w:lang w:val="be-BY"/>
        </w:rPr>
        <w:t>зе</w:t>
      </w:r>
      <w:r w:rsidRPr="001161F1">
        <w:rPr>
          <w:b/>
        </w:rPr>
        <w:t xml:space="preserve"> за дзіцём-інвалідам ва ўзросце да 18 гадоў у выпадку яго санаторна-курортнага лячэння, медыцынскай рэабілітацыі</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082576">
              <w:rPr>
                <w:rFonts w:cs="Arial"/>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9E775A" w:rsidRPr="00793EC9" w:rsidRDefault="009E775A" w:rsidP="009E775A">
            <w:pPr>
              <w:jc w:val="both"/>
              <w:rPr>
                <w:rFonts w:cs="Arial"/>
              </w:rPr>
            </w:pPr>
            <w:r w:rsidRPr="00910C27">
              <w:rPr>
                <w:rFonts w:cs="Arial"/>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1161F1">
        <w:rPr>
          <w:b/>
          <w:color w:val="FF0000"/>
        </w:rPr>
        <w:t xml:space="preserve">Адміністрацыйная працэдура: </w:t>
      </w:r>
      <w:r w:rsidRPr="001161F1">
        <w:rPr>
          <w:b/>
        </w:rPr>
        <w:t>2.18. Выдача даведкі аб памеры дапамогі на дзяцей і перыядзе яго выплаты</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910C27">
              <w:rPr>
                <w:rFonts w:cs="Arial"/>
              </w:rPr>
              <w:t xml:space="preserve">-пашпарт або іншы дакумент, які </w:t>
            </w:r>
            <w:r>
              <w:rPr>
                <w:rFonts w:cs="Arial"/>
                <w:lang w:val="be-BY"/>
              </w:rPr>
              <w:t>можа за</w:t>
            </w:r>
            <w:r w:rsidRPr="00910C27">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910C27">
              <w:rPr>
                <w:rFonts w:cs="Arial"/>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1161F1">
        <w:rPr>
          <w:b/>
          <w:color w:val="FF0000"/>
        </w:rPr>
        <w:t xml:space="preserve">Адміністрацыйная працэдура: </w:t>
      </w:r>
      <w:r w:rsidRPr="001161F1">
        <w:rPr>
          <w:b/>
        </w:rPr>
        <w:t>2.18</w:t>
      </w:r>
      <w:r w:rsidRPr="001161F1">
        <w:rPr>
          <w:b/>
          <w:vertAlign w:val="superscript"/>
        </w:rPr>
        <w:t>1</w:t>
      </w:r>
      <w:r w:rsidRPr="001161F1">
        <w:rPr>
          <w:b/>
        </w:rPr>
        <w:t xml:space="preserve"> Выдача даведкі аб неатрыманні дапамогі на дзяцей</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910C27">
              <w:rPr>
                <w:rFonts w:cs="Arial"/>
              </w:rPr>
              <w:t xml:space="preserve">-пашпарт або іншы дакумент, які </w:t>
            </w:r>
            <w:r>
              <w:rPr>
                <w:rFonts w:cs="Arial"/>
                <w:lang w:val="be-BY"/>
              </w:rPr>
              <w:t>можа за</w:t>
            </w:r>
            <w:r w:rsidRPr="00910C27">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910C27">
              <w:rPr>
                <w:rFonts w:cs="Arial"/>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1161F1">
        <w:rPr>
          <w:b/>
          <w:color w:val="FF0000"/>
        </w:rPr>
        <w:t xml:space="preserve">Адміністрацыйная працэдура: </w:t>
      </w:r>
      <w:r w:rsidRPr="001161F1">
        <w:rPr>
          <w:b/>
        </w:rPr>
        <w:t xml:space="preserve">2.19. Выдача даведкі аб выхадзе на працу, службу да заканчэння </w:t>
      </w:r>
      <w:r>
        <w:rPr>
          <w:b/>
          <w:lang w:val="be-BY"/>
        </w:rPr>
        <w:t>адпачынку</w:t>
      </w:r>
      <w:r w:rsidRPr="001161F1">
        <w:rPr>
          <w:b/>
        </w:rPr>
        <w:t xml:space="preserve"> па догляд</w:t>
      </w:r>
      <w:r>
        <w:rPr>
          <w:b/>
          <w:lang w:val="be-BY"/>
        </w:rPr>
        <w:t>зе</w:t>
      </w:r>
      <w:r w:rsidRPr="001161F1">
        <w:rPr>
          <w:b/>
        </w:rPr>
        <w:t xml:space="preserve"> за дзіц</w:t>
      </w:r>
      <w:r>
        <w:rPr>
          <w:b/>
          <w:lang w:val="be-BY"/>
        </w:rPr>
        <w:t>ё</w:t>
      </w:r>
      <w:r w:rsidRPr="001161F1">
        <w:rPr>
          <w:b/>
        </w:rPr>
        <w:t>м ва ўзросце да 3 гадоў і спыненні выплаты дапамогі</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910C27">
              <w:rPr>
                <w:rFonts w:cs="Arial"/>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0C5E56"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1161F1">
        <w:rPr>
          <w:b/>
          <w:color w:val="FF0000"/>
        </w:rPr>
        <w:t xml:space="preserve">Адміністрацыйная працэдура: </w:t>
      </w:r>
      <w:r w:rsidRPr="001161F1">
        <w:rPr>
          <w:b/>
        </w:rPr>
        <w:t>2.20. Выдача даведкі аб ўтрыманні аліментаў і іх памеры</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910C27">
              <w:rPr>
                <w:rFonts w:cs="Arial"/>
              </w:rPr>
              <w:t xml:space="preserve">-пашпарт або іншы дакумент, які </w:t>
            </w:r>
            <w:r>
              <w:rPr>
                <w:rFonts w:cs="Arial"/>
                <w:lang w:val="be-BY"/>
              </w:rPr>
              <w:t>можа за</w:t>
            </w:r>
            <w:r w:rsidRPr="00910C27">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910C27">
              <w:rPr>
                <w:rFonts w:cs="Arial"/>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Pr="002E1F22" w:rsidRDefault="009E775A" w:rsidP="009E775A">
      <w:pPr>
        <w:jc w:val="both"/>
        <w:rPr>
          <w:color w:val="FF0000"/>
          <w:lang w:val="be-BY"/>
        </w:rPr>
      </w:pPr>
    </w:p>
    <w:p w:rsidR="009E775A" w:rsidRPr="009E775A" w:rsidRDefault="009E775A" w:rsidP="009E775A">
      <w:pPr>
        <w:jc w:val="both"/>
        <w:rPr>
          <w:b/>
          <w:lang w:val="be-BY"/>
        </w:rPr>
      </w:pPr>
      <w:r w:rsidRPr="009E775A">
        <w:rPr>
          <w:b/>
          <w:color w:val="FF0000"/>
          <w:lang w:val="be-BY"/>
        </w:rPr>
        <w:t xml:space="preserve">Адміністрацыйная працэдура: </w:t>
      </w:r>
      <w:r w:rsidRPr="009E775A">
        <w:rPr>
          <w:b/>
          <w:lang w:val="be-BY"/>
        </w:rPr>
        <w:t>2.24. Выдача даведкі аб незабяспечанасці дзіцяці ў бягучым годзе пуцёўкай за кошт сродкаў дзяржаўнага сацыяльнага страхавання ў лагер з кругласутачным знаходжаннем</w:t>
      </w:r>
    </w:p>
    <w:p w:rsidR="009E775A" w:rsidRPr="009E775A" w:rsidRDefault="009E775A" w:rsidP="009E775A">
      <w:pPr>
        <w:jc w:val="both"/>
        <w:rPr>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910C27">
              <w:rPr>
                <w:rFonts w:cs="Arial"/>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color w:val="FF0000"/>
        </w:rPr>
      </w:pPr>
    </w:p>
    <w:p w:rsidR="009E775A" w:rsidRDefault="009E775A" w:rsidP="009E775A">
      <w:pPr>
        <w:jc w:val="both"/>
        <w:rPr>
          <w:b/>
          <w:lang w:val="be-BY"/>
        </w:rPr>
      </w:pPr>
      <w:r w:rsidRPr="001161F1">
        <w:rPr>
          <w:b/>
          <w:color w:val="FF0000"/>
        </w:rPr>
        <w:t xml:space="preserve">Адміністрацыйная працэдура: </w:t>
      </w:r>
      <w:r w:rsidRPr="001161F1">
        <w:rPr>
          <w:b/>
        </w:rPr>
        <w:t>2.25. Выдача даведкі аб знаходжанні ў адпачынку па догляд</w:t>
      </w:r>
      <w:r>
        <w:rPr>
          <w:b/>
          <w:lang w:val="be-BY"/>
        </w:rPr>
        <w:t>зе</w:t>
      </w:r>
      <w:r w:rsidRPr="001161F1">
        <w:rPr>
          <w:b/>
        </w:rPr>
        <w:t xml:space="preserve"> за дзіц</w:t>
      </w:r>
      <w:r>
        <w:rPr>
          <w:b/>
          <w:lang w:val="be-BY"/>
        </w:rPr>
        <w:t>ё</w:t>
      </w:r>
      <w:r w:rsidRPr="001161F1">
        <w:rPr>
          <w:b/>
        </w:rPr>
        <w:t>м да дасягнення ім ўзросту 3 гадоў</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p>
          <w:p w:rsidR="009E775A" w:rsidRPr="00793EC9" w:rsidRDefault="009E775A" w:rsidP="009E775A">
            <w:pPr>
              <w:jc w:val="both"/>
              <w:rPr>
                <w:rFonts w:cs="Arial"/>
              </w:rPr>
            </w:pP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910C27">
              <w:rPr>
                <w:rFonts w:cs="Arial"/>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1161F1">
        <w:rPr>
          <w:b/>
          <w:color w:val="FF0000"/>
        </w:rPr>
        <w:t xml:space="preserve">Адміністрацыйная працэдура: </w:t>
      </w:r>
      <w:r w:rsidRPr="001161F1">
        <w:rPr>
          <w:b/>
        </w:rPr>
        <w:t>2.29. Выдача даведкі аб перыядзе, за які выплачана дапамога па цяжарнасці і родах</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910C27">
              <w:rPr>
                <w:rFonts w:cs="Arial"/>
              </w:rPr>
              <w:t xml:space="preserve">-пашпарт або іншы дакумент, які </w:t>
            </w:r>
            <w:r>
              <w:rPr>
                <w:rFonts w:cs="Arial"/>
                <w:lang w:val="be-BY"/>
              </w:rPr>
              <w:t>можа за</w:t>
            </w:r>
            <w:r w:rsidRPr="00910C27">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Pr>
                <w:rFonts w:cs="Arial"/>
              </w:rPr>
              <w:t>3 дні</w:t>
            </w:r>
            <w:r w:rsidRPr="00910C27">
              <w:rPr>
                <w:rFonts w:cs="Arial"/>
              </w:rPr>
              <w:t xml:space="preserve">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ind w:left="-709"/>
        <w:jc w:val="both"/>
        <w:rPr>
          <w:color w:val="FF0000"/>
        </w:rPr>
      </w:pPr>
    </w:p>
    <w:p w:rsidR="009E775A" w:rsidRDefault="009E775A" w:rsidP="009E775A">
      <w:pPr>
        <w:ind w:left="-709"/>
        <w:jc w:val="both"/>
        <w:rPr>
          <w:color w:val="FF0000"/>
        </w:rPr>
      </w:pPr>
    </w:p>
    <w:p w:rsidR="009E775A" w:rsidRPr="001161F1" w:rsidRDefault="009E775A" w:rsidP="009E775A">
      <w:pPr>
        <w:jc w:val="both"/>
        <w:rPr>
          <w:b/>
        </w:rPr>
      </w:pPr>
      <w:r w:rsidRPr="001161F1">
        <w:rPr>
          <w:b/>
          <w:color w:val="FF0000"/>
        </w:rPr>
        <w:t xml:space="preserve">Адміністрацыйная працэдура: </w:t>
      </w:r>
      <w:r w:rsidRPr="001161F1">
        <w:rPr>
          <w:b/>
        </w:rPr>
        <w:t>2.35.  Выплата дапамогі на пахаванне</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5E582E" w:rsidTr="009E775A">
        <w:tc>
          <w:tcPr>
            <w:tcW w:w="7372" w:type="dxa"/>
            <w:tcBorders>
              <w:top w:val="single" w:sz="4" w:space="0" w:color="000000"/>
              <w:left w:val="single" w:sz="4" w:space="0" w:color="000000"/>
              <w:bottom w:val="single" w:sz="4" w:space="0" w:color="000000"/>
              <w:right w:val="single" w:sz="4" w:space="0" w:color="000000"/>
            </w:tcBorders>
          </w:tcPr>
          <w:p w:rsidR="009E775A" w:rsidRPr="00910C27" w:rsidRDefault="009E775A" w:rsidP="009E775A">
            <w:pPr>
              <w:jc w:val="both"/>
              <w:rPr>
                <w:rFonts w:cs="Arial"/>
              </w:rPr>
            </w:pPr>
            <w:r w:rsidRPr="00910C27">
              <w:rPr>
                <w:rFonts w:cs="Arial"/>
              </w:rPr>
              <w:t>-заява асобы, як</w:t>
            </w:r>
            <w:r>
              <w:rPr>
                <w:rFonts w:cs="Arial"/>
                <w:lang w:val="be-BY"/>
              </w:rPr>
              <w:t>ая</w:t>
            </w:r>
            <w:r w:rsidRPr="00910C27">
              <w:rPr>
                <w:rFonts w:cs="Arial"/>
              </w:rPr>
              <w:t xml:space="preserve"> ўзя</w:t>
            </w:r>
            <w:r>
              <w:rPr>
                <w:rFonts w:cs="Arial"/>
                <w:lang w:val="be-BY"/>
              </w:rPr>
              <w:t>ла</w:t>
            </w:r>
            <w:r w:rsidRPr="00910C27">
              <w:rPr>
                <w:rFonts w:cs="Arial"/>
              </w:rPr>
              <w:t xml:space="preserve"> на сябе арганізацыю пахавання памерлага (загінулага)</w:t>
            </w:r>
          </w:p>
          <w:p w:rsidR="009E775A" w:rsidRPr="00910C27" w:rsidRDefault="009E775A" w:rsidP="009E775A">
            <w:pPr>
              <w:jc w:val="both"/>
              <w:rPr>
                <w:rFonts w:cs="Arial"/>
              </w:rPr>
            </w:pPr>
            <w:r w:rsidRPr="00910C27">
              <w:rPr>
                <w:rFonts w:cs="Arial"/>
              </w:rPr>
              <w:t xml:space="preserve">-пашпарт або іншы дакумент, які </w:t>
            </w:r>
            <w:r>
              <w:rPr>
                <w:rFonts w:cs="Arial"/>
                <w:lang w:val="be-BY"/>
              </w:rPr>
              <w:t>можа за</w:t>
            </w:r>
            <w:r w:rsidRPr="00910C27">
              <w:rPr>
                <w:rFonts w:cs="Arial"/>
              </w:rPr>
              <w:t>сведчыць асобу заяўніка</w:t>
            </w:r>
          </w:p>
          <w:p w:rsidR="009E775A" w:rsidRPr="00910C27" w:rsidRDefault="009E775A" w:rsidP="009E775A">
            <w:pPr>
              <w:jc w:val="both"/>
              <w:rPr>
                <w:rFonts w:cs="Arial"/>
              </w:rPr>
            </w:pPr>
            <w:r w:rsidRPr="00910C27">
              <w:rPr>
                <w:rFonts w:cs="Arial"/>
              </w:rPr>
              <w:t>-даведка аб смерці – у выпадку, калі смерць зарэгістравана ў Рэспубліцы Беларусь</w:t>
            </w:r>
          </w:p>
          <w:p w:rsidR="009E775A" w:rsidRPr="00910C27" w:rsidRDefault="009E775A" w:rsidP="009E775A">
            <w:pPr>
              <w:jc w:val="both"/>
              <w:rPr>
                <w:rFonts w:cs="Arial"/>
              </w:rPr>
            </w:pPr>
            <w:r w:rsidRPr="00910C27">
              <w:rPr>
                <w:rFonts w:cs="Arial"/>
              </w:rPr>
              <w:t>- пасведчанне аб смерці-у выпадку, калі смерць зарэгістравана за межамі Рэспублікі Беларусь</w:t>
            </w:r>
          </w:p>
          <w:p w:rsidR="009E775A" w:rsidRPr="00910C27" w:rsidRDefault="009E775A" w:rsidP="009E775A">
            <w:pPr>
              <w:jc w:val="both"/>
              <w:rPr>
                <w:rFonts w:cs="Arial"/>
              </w:rPr>
            </w:pPr>
            <w:r w:rsidRPr="00910C27">
              <w:rPr>
                <w:rFonts w:cs="Arial"/>
              </w:rPr>
              <w:t xml:space="preserve">- пасведчанне аб нараджэнні (пры яго наяўнасці) - </w:t>
            </w:r>
            <w:r>
              <w:rPr>
                <w:rFonts w:cs="Arial"/>
                <w:lang w:val="be-BY"/>
              </w:rPr>
              <w:t>у</w:t>
            </w:r>
            <w:r w:rsidRPr="00910C27">
              <w:rPr>
                <w:rFonts w:cs="Arial"/>
              </w:rPr>
              <w:t xml:space="preserve"> выпадку смерці дзіцяці (дзяцей)</w:t>
            </w:r>
          </w:p>
          <w:p w:rsidR="009E775A" w:rsidRPr="00910C27" w:rsidRDefault="009E775A" w:rsidP="009E775A">
            <w:pPr>
              <w:jc w:val="both"/>
              <w:rPr>
                <w:rFonts w:cs="Arial"/>
              </w:rPr>
            </w:pPr>
            <w:r w:rsidRPr="00910C27">
              <w:rPr>
                <w:rFonts w:cs="Arial"/>
              </w:rPr>
              <w:t>- даведка аб тым, што памерлы ва ўзросце ад 18 да 23 гадоў на дзень смерці з'яўляўся навучэнцам, - у выпадку смерці асобы ва ўзросце ад 18 да 23 гадоў</w:t>
            </w:r>
          </w:p>
          <w:p w:rsidR="009E775A" w:rsidRPr="00FD5AB9" w:rsidRDefault="009E775A" w:rsidP="009E775A">
            <w:pPr>
              <w:jc w:val="both"/>
              <w:rPr>
                <w:rFonts w:cs="Arial"/>
              </w:rPr>
            </w:pPr>
            <w:r w:rsidRPr="00910C27">
              <w:rPr>
                <w:rFonts w:cs="Arial"/>
              </w:rPr>
              <w:t xml:space="preserve">- працоўная кніжка і (або) іншыя дакументы аб стажы працы памерлага (пры іх наяўнасці) – </w:t>
            </w:r>
            <w:r>
              <w:rPr>
                <w:rFonts w:cs="Arial"/>
                <w:lang w:val="be-BY"/>
              </w:rPr>
              <w:t>у</w:t>
            </w:r>
            <w:r w:rsidRPr="00910C27">
              <w:rPr>
                <w:rFonts w:cs="Arial"/>
              </w:rPr>
              <w:t xml:space="preserve"> выпадку смерці асобы, на як</w:t>
            </w:r>
            <w:r>
              <w:rPr>
                <w:rFonts w:cs="Arial"/>
                <w:lang w:val="be-BY"/>
              </w:rPr>
              <w:t>ую</w:t>
            </w:r>
            <w:r w:rsidRPr="00910C27">
              <w:rPr>
                <w:rFonts w:cs="Arial"/>
              </w:rPr>
              <w:t xml:space="preserve"> па дадзеных індывідуальнага (персаніфік</w:t>
            </w:r>
            <w:r>
              <w:rPr>
                <w:rFonts w:cs="Arial"/>
                <w:lang w:val="be-BY"/>
              </w:rPr>
              <w:t>аванага</w:t>
            </w:r>
            <w:r w:rsidRPr="00910C27">
              <w:rPr>
                <w:rFonts w:cs="Arial"/>
              </w:rPr>
              <w:t>) уліку дзяржаўнае сацыяльнае страхаванне распаўсюджвалася менш за 10 гадоў</w:t>
            </w: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54"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1 рабочы дзень са дня падачы заявы, а ў выпадку запыту дакументаў і (або) звестак ад іншых дзяржаўных органаў, іншых арганізацый – 1 месяц</w:t>
            </w:r>
          </w:p>
        </w:tc>
        <w:tc>
          <w:tcPr>
            <w:tcW w:w="2082" w:type="dxa"/>
            <w:tcBorders>
              <w:top w:val="single" w:sz="4" w:space="0" w:color="000000"/>
              <w:left w:val="single" w:sz="4" w:space="0" w:color="auto"/>
              <w:bottom w:val="single" w:sz="4" w:space="0" w:color="000000"/>
              <w:right w:val="single" w:sz="4" w:space="0" w:color="000000"/>
            </w:tcBorders>
          </w:tcPr>
          <w:p w:rsidR="009E775A" w:rsidRPr="001161F1" w:rsidRDefault="009E775A" w:rsidP="009E775A">
            <w:pPr>
              <w:jc w:val="both"/>
              <w:rPr>
                <w:rFonts w:cs="Arial"/>
                <w:lang w:val="be-BY"/>
              </w:rPr>
            </w:pPr>
            <w:r>
              <w:rPr>
                <w:rFonts w:cs="Arial"/>
                <w:lang w:val="be-BY"/>
              </w:rPr>
              <w:t>аднаразова</w:t>
            </w: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b/>
          <w:color w:val="FF0000"/>
          <w:lang w:val="be-BY"/>
        </w:rPr>
      </w:pPr>
    </w:p>
    <w:p w:rsidR="009E775A" w:rsidRPr="002F115F" w:rsidRDefault="009E775A" w:rsidP="009E775A">
      <w:pPr>
        <w:jc w:val="both"/>
        <w:rPr>
          <w:b/>
          <w:lang w:val="be-BY"/>
        </w:rPr>
      </w:pPr>
      <w:r>
        <w:rPr>
          <w:b/>
          <w:vanish/>
          <w:color w:val="FF0000"/>
          <w:lang w:val="be-BY"/>
        </w:rPr>
        <w:cr/>
        <w:t>месяцншых арганізацый – 10 дзёня (часткі ў праание здорового образа жизнильсоветая,</w:t>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Pr>
          <w:b/>
          <w:vanish/>
          <w:color w:val="FF0000"/>
          <w:lang w:val="be-BY"/>
        </w:rPr>
        <w:pgNum/>
      </w:r>
      <w:r w:rsidRPr="00FD3670">
        <w:rPr>
          <w:b/>
          <w:color w:val="FF0000"/>
          <w:lang w:val="be-BY"/>
        </w:rPr>
        <w:t>Адміністрацыйная працэдура:</w:t>
      </w:r>
      <w:r w:rsidRPr="00FD3670">
        <w:rPr>
          <w:b/>
          <w:lang w:val="be-BY"/>
        </w:rPr>
        <w:t>2.35</w:t>
      </w:r>
      <w:r w:rsidRPr="00FD3670">
        <w:rPr>
          <w:b/>
          <w:vertAlign w:val="superscript"/>
          <w:lang w:val="be-BY"/>
        </w:rPr>
        <w:t>1</w:t>
      </w:r>
      <w:r w:rsidRPr="00FD3670">
        <w:rPr>
          <w:b/>
          <w:lang w:val="be-BY"/>
        </w:rPr>
        <w:t>. Выплата аднаразавай дапамог</w:t>
      </w:r>
      <w:r w:rsidRPr="002F115F">
        <w:rPr>
          <w:b/>
          <w:lang w:val="be-BY"/>
        </w:rPr>
        <w:t>і ў выпадку смерці</w:t>
      </w:r>
      <w:r w:rsidRPr="00FD3670">
        <w:rPr>
          <w:b/>
          <w:lang w:val="be-BY"/>
        </w:rPr>
        <w:t xml:space="preserve"> </w:t>
      </w:r>
      <w:r w:rsidRPr="002F115F">
        <w:rPr>
          <w:b/>
          <w:lang w:val="be-BY"/>
        </w:rPr>
        <w:t>дзяржаўнага грамадзянскага служачага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9E775A" w:rsidRPr="000208A4" w:rsidRDefault="009E775A" w:rsidP="009E775A">
            <w:pPr>
              <w:jc w:val="center"/>
            </w:pPr>
            <w:r w:rsidRPr="000208A4">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9E775A" w:rsidRPr="000208A4" w:rsidRDefault="009E775A" w:rsidP="009E775A">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Ответственный</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5B263A" w:rsidRDefault="009E775A" w:rsidP="009E775A">
            <w:pPr>
              <w:pStyle w:val="a6"/>
              <w:jc w:val="both"/>
              <w:rPr>
                <w:rFonts w:ascii="Times New Roman" w:hAnsi="Times New Roman"/>
                <w:sz w:val="24"/>
                <w:szCs w:val="24"/>
              </w:rPr>
            </w:pPr>
            <w:r w:rsidRPr="005B263A">
              <w:rPr>
                <w:rFonts w:ascii="Times New Roman" w:hAnsi="Times New Roman"/>
                <w:sz w:val="24"/>
                <w:szCs w:val="24"/>
                <w:lang w:val="be-BY"/>
              </w:rPr>
              <w:t>-</w:t>
            </w:r>
            <w:r w:rsidRPr="005B263A">
              <w:rPr>
                <w:rFonts w:ascii="Times New Roman" w:hAnsi="Times New Roman"/>
                <w:sz w:val="24"/>
                <w:szCs w:val="24"/>
              </w:rPr>
              <w:t>заява</w:t>
            </w:r>
            <w:r w:rsidRPr="005B263A">
              <w:rPr>
                <w:rFonts w:ascii="Times New Roman" w:hAnsi="Times New Roman"/>
                <w:sz w:val="24"/>
                <w:szCs w:val="24"/>
              </w:rPr>
              <w:br/>
              <w:t xml:space="preserve">-пашпарт або іншы дакумент, які ўказвае на асобу </w:t>
            </w:r>
            <w:r w:rsidRPr="005B263A">
              <w:rPr>
                <w:rFonts w:ascii="Times New Roman" w:hAnsi="Times New Roman"/>
                <w:sz w:val="24"/>
                <w:szCs w:val="24"/>
              </w:rPr>
              <w:br/>
              <w:t xml:space="preserve">-дакументы, якія пацвярджаюць заключэнне шлюбу, роднасныя адносіны </w:t>
            </w:r>
          </w:p>
          <w:p w:rsidR="009E775A" w:rsidRPr="005B263A" w:rsidRDefault="009E775A" w:rsidP="009E775A">
            <w:pPr>
              <w:pStyle w:val="a6"/>
              <w:jc w:val="both"/>
              <w:rPr>
                <w:rFonts w:ascii="Times New Roman" w:hAnsi="Times New Roman"/>
                <w:sz w:val="24"/>
                <w:szCs w:val="24"/>
                <w:lang w:val="be-BY"/>
              </w:rPr>
            </w:pPr>
            <w:r w:rsidRPr="005B263A">
              <w:rPr>
                <w:rFonts w:ascii="Times New Roman" w:hAnsi="Times New Roman"/>
                <w:sz w:val="24"/>
                <w:szCs w:val="24"/>
              </w:rPr>
              <w:t xml:space="preserve">-пасведчанне аб смерці </w:t>
            </w:r>
            <w:r w:rsidRPr="005B263A">
              <w:rPr>
                <w:rFonts w:ascii="Times New Roman" w:hAnsi="Times New Roman"/>
                <w:sz w:val="24"/>
                <w:szCs w:val="24"/>
              </w:rPr>
              <w:br/>
              <w:t>-копія працоўнай кніжкі або іншыя дакументы, якія пацвярджаюць апошняе месца дзяржаўнай грамадзянскай службы памерлага</w:t>
            </w:r>
            <w:r w:rsidRPr="005B263A">
              <w:rPr>
                <w:rFonts w:ascii="Times New Roman" w:hAnsi="Times New Roman"/>
                <w:sz w:val="24"/>
                <w:szCs w:val="24"/>
                <w:lang w:val="be-BY"/>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E775A" w:rsidRPr="005B263A" w:rsidRDefault="009E775A" w:rsidP="009E775A">
            <w:pPr>
              <w:pStyle w:val="table10"/>
              <w:spacing w:before="120"/>
              <w:jc w:val="both"/>
              <w:rPr>
                <w:rFonts w:ascii="Times New Roman" w:hAnsi="Times New Roman"/>
                <w:sz w:val="24"/>
                <w:szCs w:val="24"/>
              </w:rPr>
            </w:pPr>
            <w:r w:rsidRPr="005B263A">
              <w:rPr>
                <w:rFonts w:ascii="Times New Roman" w:hAnsi="Times New Roman"/>
                <w:sz w:val="24"/>
                <w:szCs w:val="24"/>
              </w:rPr>
              <w:t xml:space="preserve">бясплатна </w:t>
            </w:r>
          </w:p>
          <w:p w:rsidR="009E775A" w:rsidRPr="005B263A" w:rsidRDefault="009E775A" w:rsidP="009E775A">
            <w:pPr>
              <w:pStyle w:val="table10"/>
              <w:spacing w:before="120"/>
              <w:jc w:val="both"/>
              <w:rPr>
                <w:rFonts w:ascii="Times New Roman" w:hAnsi="Times New Roman"/>
                <w:sz w:val="24"/>
                <w:szCs w:val="24"/>
              </w:rPr>
            </w:pPr>
          </w:p>
        </w:tc>
        <w:tc>
          <w:tcPr>
            <w:tcW w:w="2454" w:type="dxa"/>
            <w:tcBorders>
              <w:top w:val="single" w:sz="4" w:space="0" w:color="000000"/>
              <w:left w:val="single" w:sz="4" w:space="0" w:color="000000"/>
              <w:bottom w:val="single" w:sz="4" w:space="0" w:color="000000"/>
              <w:right w:val="single" w:sz="4" w:space="0" w:color="auto"/>
            </w:tcBorders>
          </w:tcPr>
          <w:p w:rsidR="009E775A" w:rsidRPr="005B263A" w:rsidRDefault="009E775A" w:rsidP="009E775A">
            <w:pPr>
              <w:pStyle w:val="table10"/>
              <w:spacing w:before="120"/>
              <w:jc w:val="both"/>
              <w:rPr>
                <w:rFonts w:ascii="Times New Roman" w:hAnsi="Times New Roman"/>
                <w:sz w:val="24"/>
                <w:szCs w:val="24"/>
              </w:rPr>
            </w:pPr>
            <w:r w:rsidRPr="005B263A">
              <w:rPr>
                <w:rFonts w:ascii="Times New Roman" w:hAnsi="Times New Roman"/>
                <w:sz w:val="24"/>
                <w:szCs w:val="24"/>
              </w:rPr>
              <w:t>5 прац</w:t>
            </w:r>
            <w:r w:rsidRPr="005B263A">
              <w:rPr>
                <w:rFonts w:ascii="Times New Roman" w:hAnsi="Times New Roman"/>
                <w:sz w:val="24"/>
                <w:szCs w:val="24"/>
                <w:lang w:val="be-BY"/>
              </w:rPr>
              <w:t xml:space="preserve">оўных дзён </w:t>
            </w:r>
          </w:p>
        </w:tc>
        <w:tc>
          <w:tcPr>
            <w:tcW w:w="2082" w:type="dxa"/>
            <w:tcBorders>
              <w:top w:val="single" w:sz="4" w:space="0" w:color="000000"/>
              <w:left w:val="single" w:sz="4" w:space="0" w:color="auto"/>
              <w:bottom w:val="single" w:sz="4" w:space="0" w:color="000000"/>
              <w:right w:val="single" w:sz="4" w:space="0" w:color="000000"/>
            </w:tcBorders>
          </w:tcPr>
          <w:p w:rsidR="009E775A" w:rsidRPr="005B263A" w:rsidRDefault="009E775A" w:rsidP="009E775A">
            <w:pPr>
              <w:pStyle w:val="table10"/>
              <w:spacing w:before="120"/>
              <w:jc w:val="both"/>
              <w:rPr>
                <w:rFonts w:ascii="Times New Roman" w:hAnsi="Times New Roman"/>
                <w:sz w:val="24"/>
                <w:szCs w:val="24"/>
              </w:rPr>
            </w:pPr>
            <w:r w:rsidRPr="005B263A">
              <w:rPr>
                <w:rFonts w:ascii="Times New Roman" w:hAnsi="Times New Roman"/>
                <w:sz w:val="24"/>
                <w:szCs w:val="24"/>
                <w:lang w:val="be-BY"/>
              </w:rPr>
              <w:t>адначасова</w:t>
            </w:r>
          </w:p>
          <w:p w:rsidR="009E775A" w:rsidRPr="005B263A" w:rsidRDefault="009E775A" w:rsidP="009E775A">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793EC9" w:rsidRDefault="009E775A" w:rsidP="009E775A">
            <w:pPr>
              <w:jc w:val="both"/>
              <w:rPr>
                <w:rFonts w:cs="Arial"/>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Pr="005E582E" w:rsidRDefault="009E775A" w:rsidP="009E775A">
      <w:pPr>
        <w:ind w:left="-709"/>
        <w:jc w:val="both"/>
        <w:rPr>
          <w:color w:val="FF0000"/>
          <w:lang w:val="be-BY"/>
        </w:rPr>
      </w:pPr>
    </w:p>
    <w:p w:rsidR="009E775A" w:rsidRDefault="009E775A" w:rsidP="009E775A">
      <w:pPr>
        <w:ind w:left="-709" w:firstLine="709"/>
        <w:jc w:val="both"/>
        <w:rPr>
          <w:b/>
          <w:lang w:val="be-BY"/>
        </w:rPr>
      </w:pPr>
      <w:r w:rsidRPr="001161F1">
        <w:rPr>
          <w:b/>
          <w:color w:val="FF0000"/>
        </w:rPr>
        <w:t xml:space="preserve">Адміністрацыйная працэдура: </w:t>
      </w:r>
      <w:r w:rsidRPr="001161F1">
        <w:rPr>
          <w:b/>
        </w:rPr>
        <w:t>2.37.  Выдача даведкі аб месцы пахавання сваякоў</w:t>
      </w:r>
    </w:p>
    <w:p w:rsidR="009E775A" w:rsidRPr="00B52890" w:rsidRDefault="009E775A" w:rsidP="009E775A">
      <w:pPr>
        <w:ind w:left="-709" w:firstLine="709"/>
        <w:jc w:val="both"/>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417E87" w:rsidRDefault="009E775A" w:rsidP="009E775A">
            <w:pPr>
              <w:rPr>
                <w:rFonts w:cs="Arial"/>
                <w:lang w:val="be-BY"/>
              </w:rPr>
            </w:pPr>
            <w:r>
              <w:rPr>
                <w:rFonts w:cs="Arial"/>
              </w:rPr>
              <w:t>-</w:t>
            </w:r>
            <w:r>
              <w:rPr>
                <w:rFonts w:cs="Arial"/>
                <w:lang w:val="be-BY"/>
              </w:rPr>
              <w:t>заява</w:t>
            </w:r>
            <w:r w:rsidRPr="00793EC9">
              <w:rPr>
                <w:rFonts w:cs="Arial"/>
              </w:rPr>
              <w:br/>
            </w:r>
          </w:p>
        </w:tc>
        <w:tc>
          <w:tcPr>
            <w:tcW w:w="2126" w:type="dxa"/>
            <w:tcBorders>
              <w:top w:val="single" w:sz="4" w:space="0" w:color="000000"/>
              <w:left w:val="single" w:sz="4" w:space="0" w:color="000000"/>
              <w:bottom w:val="single" w:sz="4" w:space="0" w:color="000000"/>
              <w:right w:val="single" w:sz="4" w:space="0" w:color="000000"/>
            </w:tcBorders>
          </w:tcPr>
          <w:p w:rsidR="009E775A" w:rsidRPr="001161F1"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5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910C27">
              <w:rPr>
                <w:rFonts w:cs="Arial"/>
              </w:rPr>
              <w:t>5 дзён з дня звароту</w:t>
            </w:r>
          </w:p>
        </w:tc>
        <w:tc>
          <w:tcPr>
            <w:tcW w:w="208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ind w:left="-709"/>
        <w:jc w:val="both"/>
        <w:rPr>
          <w:color w:val="FF0000"/>
        </w:rPr>
      </w:pPr>
    </w:p>
    <w:p w:rsidR="009E775A" w:rsidRDefault="009E775A" w:rsidP="009E775A">
      <w:pPr>
        <w:ind w:left="-709" w:firstLine="709"/>
        <w:jc w:val="both"/>
        <w:rPr>
          <w:b/>
          <w:lang w:val="be-BY"/>
        </w:rPr>
      </w:pPr>
      <w:r w:rsidRPr="001161F1">
        <w:rPr>
          <w:b/>
          <w:color w:val="FF0000"/>
        </w:rPr>
        <w:t xml:space="preserve">Адміністрацыйная працэдура: </w:t>
      </w:r>
      <w:r w:rsidRPr="001161F1">
        <w:rPr>
          <w:b/>
        </w:rPr>
        <w:t>2.37</w:t>
      </w:r>
      <w:r w:rsidRPr="001161F1">
        <w:rPr>
          <w:b/>
          <w:vertAlign w:val="superscript"/>
        </w:rPr>
        <w:t>1</w:t>
      </w:r>
      <w:r w:rsidRPr="001161F1">
        <w:rPr>
          <w:b/>
        </w:rPr>
        <w:t>.  Прадастаўленне участкаў для пахавання</w:t>
      </w:r>
    </w:p>
    <w:p w:rsidR="009E775A" w:rsidRPr="00B52890" w:rsidRDefault="009E775A" w:rsidP="009E775A">
      <w:pPr>
        <w:ind w:left="-709" w:firstLine="709"/>
        <w:jc w:val="both"/>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8"/>
        <w:gridCol w:w="2290"/>
        <w:gridCol w:w="2434"/>
        <w:gridCol w:w="2063"/>
        <w:gridCol w:w="1842"/>
      </w:tblGrid>
      <w:tr w:rsidR="009E775A" w:rsidRPr="000208A4" w:rsidTr="009E775A">
        <w:tc>
          <w:tcPr>
            <w:tcW w:w="7248"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3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63"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248" w:type="dxa"/>
            <w:tcBorders>
              <w:top w:val="single" w:sz="4" w:space="0" w:color="000000"/>
              <w:left w:val="single" w:sz="4" w:space="0" w:color="000000"/>
              <w:bottom w:val="single" w:sz="4" w:space="0" w:color="000000"/>
              <w:right w:val="single" w:sz="4" w:space="0" w:color="000000"/>
            </w:tcBorders>
          </w:tcPr>
          <w:p w:rsidR="009E775A" w:rsidRPr="00910C27" w:rsidRDefault="009E775A" w:rsidP="009E775A">
            <w:pPr>
              <w:jc w:val="both"/>
              <w:rPr>
                <w:rFonts w:cs="Arial"/>
              </w:rPr>
            </w:pPr>
            <w:r w:rsidRPr="00910C27">
              <w:rPr>
                <w:rFonts w:cs="Arial"/>
              </w:rPr>
              <w:t>-заява асобы, як</w:t>
            </w:r>
            <w:r>
              <w:rPr>
                <w:rFonts w:cs="Arial"/>
                <w:lang w:val="be-BY"/>
              </w:rPr>
              <w:t>ая</w:t>
            </w:r>
            <w:r w:rsidRPr="00910C27">
              <w:rPr>
                <w:rFonts w:cs="Arial"/>
              </w:rPr>
              <w:t xml:space="preserve"> ўзя</w:t>
            </w:r>
            <w:r>
              <w:rPr>
                <w:rFonts w:cs="Arial"/>
                <w:lang w:val="be-BY"/>
              </w:rPr>
              <w:t>ла</w:t>
            </w:r>
            <w:r w:rsidRPr="00910C27">
              <w:rPr>
                <w:rFonts w:cs="Arial"/>
              </w:rPr>
              <w:t xml:space="preserve"> на сябе арганізацыю пахавання памерлага (загінулага)</w:t>
            </w:r>
          </w:p>
          <w:p w:rsidR="009E775A" w:rsidRPr="00793EC9" w:rsidRDefault="009E775A" w:rsidP="009E775A">
            <w:pPr>
              <w:jc w:val="both"/>
              <w:rPr>
                <w:rFonts w:cs="Arial"/>
              </w:rPr>
            </w:pPr>
            <w:r w:rsidRPr="00910C27">
              <w:rPr>
                <w:rFonts w:cs="Arial"/>
              </w:rPr>
              <w:t xml:space="preserve">- пасведчанне аб смерці або </w:t>
            </w:r>
            <w:r>
              <w:rPr>
                <w:rFonts w:cs="Arial"/>
                <w:lang w:val="be-BY"/>
              </w:rPr>
              <w:t>медыцынскае</w:t>
            </w:r>
            <w:r w:rsidRPr="00910C27">
              <w:rPr>
                <w:rFonts w:cs="Arial"/>
              </w:rPr>
              <w:t xml:space="preserve"> пасведчанне аб смерці (мёртванароджаных)</w:t>
            </w:r>
          </w:p>
        </w:tc>
        <w:tc>
          <w:tcPr>
            <w:tcW w:w="2290" w:type="dxa"/>
            <w:tcBorders>
              <w:top w:val="single" w:sz="4" w:space="0" w:color="000000"/>
              <w:left w:val="single" w:sz="4" w:space="0" w:color="000000"/>
              <w:bottom w:val="single" w:sz="4" w:space="0" w:color="000000"/>
              <w:right w:val="single" w:sz="4" w:space="0" w:color="000000"/>
            </w:tcBorders>
          </w:tcPr>
          <w:p w:rsidR="009E775A" w:rsidRPr="005B263A" w:rsidRDefault="009E775A" w:rsidP="009E775A">
            <w:pPr>
              <w:jc w:val="both"/>
              <w:rPr>
                <w:lang w:val="be-BY"/>
              </w:rPr>
            </w:pPr>
            <w:r w:rsidRPr="00A34717">
              <w:rPr>
                <w:highlight w:val="yellow"/>
                <w:lang w:val="be-BY"/>
              </w:rPr>
              <w:t xml:space="preserve"> </w:t>
            </w:r>
            <w:r w:rsidRPr="00E27E67">
              <w:rPr>
                <w:lang w:val="be-BY"/>
              </w:rPr>
              <w:t>бясплатна ( у суадносінах да ўчасткаў для пахавання, прадугледжаных часткай другой артыкула 35 Закона Рэспублікі Беларусь ад 12 лістапада 2001 г. № 55-3 “Аб пахаванні і пахавальнай праве”)</w:t>
            </w:r>
            <w:r w:rsidRPr="005B263A">
              <w:rPr>
                <w:lang w:val="be-BY"/>
              </w:rPr>
              <w:t xml:space="preserve"> </w:t>
            </w:r>
          </w:p>
          <w:p w:rsidR="009E775A" w:rsidRPr="001161F1" w:rsidRDefault="009E775A" w:rsidP="009E775A">
            <w:pPr>
              <w:jc w:val="both"/>
              <w:rPr>
                <w:rFonts w:cs="Arial"/>
                <w:lang w:val="be-BY"/>
              </w:rPr>
            </w:pPr>
          </w:p>
        </w:tc>
        <w:tc>
          <w:tcPr>
            <w:tcW w:w="243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910C27">
              <w:rPr>
                <w:rFonts w:cs="Arial"/>
              </w:rPr>
              <w:t>1 дзень з дня падачы заявы</w:t>
            </w:r>
          </w:p>
        </w:tc>
        <w:tc>
          <w:tcPr>
            <w:tcW w:w="2063"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ind w:left="-709"/>
        <w:jc w:val="both"/>
        <w:rPr>
          <w:color w:val="FF0000"/>
        </w:rPr>
      </w:pPr>
    </w:p>
    <w:p w:rsidR="009E775A" w:rsidRDefault="009E775A" w:rsidP="009E775A">
      <w:pPr>
        <w:jc w:val="both"/>
        <w:rPr>
          <w:color w:val="FF0000"/>
        </w:rPr>
      </w:pPr>
    </w:p>
    <w:p w:rsidR="009E775A" w:rsidRDefault="009E775A" w:rsidP="009E775A">
      <w:pPr>
        <w:jc w:val="both"/>
        <w:rPr>
          <w:b/>
          <w:lang w:val="be-BY"/>
        </w:rPr>
      </w:pPr>
      <w:r w:rsidRPr="00352B7C">
        <w:rPr>
          <w:b/>
          <w:color w:val="FF0000"/>
        </w:rPr>
        <w:t xml:space="preserve">Адміністрацыйная працэдура: </w:t>
      </w:r>
      <w:r w:rsidRPr="00352B7C">
        <w:rPr>
          <w:b/>
        </w:rPr>
        <w:t>2.44. Выдача даведкі аб невыдзяленні пуцёўкі на дзяцей на санаторна-курортнае лячэнне і аздараўленне ў бягучым годзе</w:t>
      </w:r>
    </w:p>
    <w:p w:rsidR="009E775A" w:rsidRPr="00B52890" w:rsidRDefault="009E775A" w:rsidP="009E775A">
      <w:pPr>
        <w:jc w:val="both"/>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2290"/>
        <w:gridCol w:w="2435"/>
        <w:gridCol w:w="2064"/>
        <w:gridCol w:w="1842"/>
      </w:tblGrid>
      <w:tr w:rsidR="009E775A" w:rsidRPr="000208A4" w:rsidTr="009E775A">
        <w:tc>
          <w:tcPr>
            <w:tcW w:w="724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35"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64"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246"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910C27">
              <w:rPr>
                <w:rFonts w:cs="Arial"/>
              </w:rPr>
              <w:t xml:space="preserve">-пашпарт або іншы дакумент, які </w:t>
            </w:r>
            <w:r>
              <w:rPr>
                <w:rFonts w:cs="Arial"/>
                <w:lang w:val="be-BY"/>
              </w:rPr>
              <w:t>можа за</w:t>
            </w:r>
            <w:r w:rsidRPr="00910C27">
              <w:rPr>
                <w:rFonts w:cs="Arial"/>
              </w:rPr>
              <w:t>сведчыць асобу</w:t>
            </w:r>
          </w:p>
        </w:tc>
        <w:tc>
          <w:tcPr>
            <w:tcW w:w="2290" w:type="dxa"/>
            <w:tcBorders>
              <w:top w:val="single" w:sz="4" w:space="0" w:color="000000"/>
              <w:left w:val="single" w:sz="4" w:space="0" w:color="000000"/>
              <w:bottom w:val="single" w:sz="4" w:space="0" w:color="000000"/>
              <w:right w:val="single" w:sz="4" w:space="0" w:color="000000"/>
            </w:tcBorders>
          </w:tcPr>
          <w:p w:rsidR="009E775A" w:rsidRPr="00352B7C"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35"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910C27">
              <w:rPr>
                <w:rFonts w:cs="Arial"/>
              </w:rPr>
              <w:t>5 дзён з дня звароту</w:t>
            </w:r>
          </w:p>
        </w:tc>
        <w:tc>
          <w:tcPr>
            <w:tcW w:w="2064"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352B7C">
        <w:rPr>
          <w:b/>
          <w:color w:val="FF0000"/>
        </w:rPr>
        <w:t xml:space="preserve">Адміністрацыйная працэдура: </w:t>
      </w:r>
      <w:r w:rsidRPr="00352B7C">
        <w:rPr>
          <w:b/>
        </w:rPr>
        <w:t>5.1. Рэгістрацыя нараджэння</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E775A" w:rsidRPr="000208A4" w:rsidTr="009E775A">
        <w:tc>
          <w:tcPr>
            <w:tcW w:w="7372"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372" w:type="dxa"/>
            <w:tcBorders>
              <w:top w:val="single" w:sz="4" w:space="0" w:color="000000"/>
              <w:left w:val="single" w:sz="4" w:space="0" w:color="000000"/>
              <w:bottom w:val="single" w:sz="4" w:space="0" w:color="000000"/>
              <w:right w:val="single" w:sz="4" w:space="0" w:color="000000"/>
            </w:tcBorders>
          </w:tcPr>
          <w:p w:rsidR="009E775A" w:rsidRPr="00AA178B" w:rsidRDefault="009E775A" w:rsidP="009E775A">
            <w:pPr>
              <w:jc w:val="both"/>
              <w:rPr>
                <w:rFonts w:cs="Arial"/>
              </w:rPr>
            </w:pPr>
            <w:r w:rsidRPr="00AA178B">
              <w:rPr>
                <w:rFonts w:cs="Arial"/>
              </w:rPr>
              <w:t>-заява</w:t>
            </w:r>
          </w:p>
          <w:p w:rsidR="009E775A" w:rsidRPr="00AA178B" w:rsidRDefault="009E775A" w:rsidP="009E775A">
            <w:pPr>
              <w:jc w:val="both"/>
              <w:rPr>
                <w:rFonts w:cs="Arial"/>
              </w:rPr>
            </w:pPr>
            <w:r w:rsidRPr="00AA178B">
              <w:rPr>
                <w:rFonts w:cs="Arial"/>
              </w:rPr>
              <w:t xml:space="preserve">- пашпарты ці іншыя дакументы, якія </w:t>
            </w:r>
            <w:r>
              <w:rPr>
                <w:rFonts w:cs="Arial"/>
                <w:lang w:val="be-BY"/>
              </w:rPr>
              <w:t>могуць за</w:t>
            </w:r>
            <w:r w:rsidRPr="00AA178B">
              <w:rPr>
                <w:rFonts w:cs="Arial"/>
              </w:rPr>
              <w:t>сведч</w:t>
            </w:r>
            <w:r>
              <w:rPr>
                <w:rFonts w:cs="Arial"/>
                <w:lang w:val="be-BY"/>
              </w:rPr>
              <w:t>ы</w:t>
            </w:r>
            <w:r w:rsidRPr="00AA178B">
              <w:rPr>
                <w:rFonts w:cs="Arial"/>
              </w:rPr>
              <w:t>ць асоб</w:t>
            </w:r>
            <w:r>
              <w:rPr>
                <w:rFonts w:cs="Arial"/>
                <w:lang w:val="be-BY"/>
              </w:rPr>
              <w:t>ы</w:t>
            </w:r>
            <w:r w:rsidRPr="00AA178B">
              <w:rPr>
                <w:rFonts w:cs="Arial"/>
              </w:rPr>
              <w:t xml:space="preserve"> бацькоў (аднаго з бацькоў),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9E775A" w:rsidRPr="00AA178B" w:rsidRDefault="009E775A" w:rsidP="009E775A">
            <w:pPr>
              <w:jc w:val="both"/>
              <w:rPr>
                <w:rFonts w:cs="Arial"/>
              </w:rPr>
            </w:pPr>
            <w:r w:rsidRPr="00AA178B">
              <w:rPr>
                <w:rFonts w:cs="Arial"/>
              </w:rPr>
              <w:t xml:space="preserve">- пасведчанне аб рэгістрацыі </w:t>
            </w:r>
            <w:r w:rsidRPr="006445A9">
              <w:rPr>
                <w:rFonts w:cs="Arial"/>
              </w:rPr>
              <w:t>хадайніцтва</w:t>
            </w:r>
            <w:r w:rsidRPr="00AA178B">
              <w:rPr>
                <w:rFonts w:cs="Arial"/>
              </w:rPr>
              <w:t xml:space="preserve">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9E775A" w:rsidRPr="00AA178B" w:rsidRDefault="009E775A" w:rsidP="009E775A">
            <w:pPr>
              <w:jc w:val="both"/>
              <w:rPr>
                <w:rFonts w:cs="Arial"/>
              </w:rPr>
            </w:pPr>
            <w:r w:rsidRPr="00AA178B">
              <w:rPr>
                <w:rFonts w:cs="Arial"/>
              </w:rPr>
              <w:t>- 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w:t>
            </w:r>
          </w:p>
          <w:p w:rsidR="009E775A" w:rsidRPr="00AA178B" w:rsidRDefault="009E775A" w:rsidP="009E775A">
            <w:pPr>
              <w:jc w:val="both"/>
              <w:rPr>
                <w:rFonts w:cs="Arial"/>
              </w:rPr>
            </w:pPr>
            <w:r>
              <w:rPr>
                <w:rFonts w:cs="Arial"/>
                <w:lang w:val="be-BY"/>
              </w:rPr>
              <w:t xml:space="preserve">- </w:t>
            </w:r>
            <w:r w:rsidRPr="00AA178B">
              <w:rPr>
                <w:rFonts w:cs="Arial"/>
              </w:rPr>
              <w:t>медыцынская даведка аб нараджэнні альбо копія рашэння суда аб устанаўленні факту нараджэння</w:t>
            </w:r>
          </w:p>
          <w:p w:rsidR="009E775A" w:rsidRPr="00AA178B" w:rsidRDefault="009E775A" w:rsidP="009E775A">
            <w:pPr>
              <w:jc w:val="both"/>
              <w:rPr>
                <w:rFonts w:cs="Arial"/>
              </w:rPr>
            </w:pPr>
            <w:r w:rsidRPr="00AA178B">
              <w:rPr>
                <w:rFonts w:cs="Arial"/>
              </w:rPr>
              <w:t>- дакумент, які з'яўляецца падставай для запісу звестак пра бацьку дзіцяці ў запісе акта аб нараджэнні (сумесную заяву бацькоў дзіцяці, якія не знаходзяцца ў шлюбе паміж сабой, копія рашэння суда аб устанаўленні бацькоўства), – у выпадку, калі бацькі дзіцяці не знаходзяцца ў шлюбе паміж сабой</w:t>
            </w:r>
          </w:p>
          <w:p w:rsidR="009E775A" w:rsidRPr="00AA178B" w:rsidRDefault="009E775A" w:rsidP="009E775A">
            <w:pPr>
              <w:jc w:val="both"/>
              <w:rPr>
                <w:rFonts w:cs="Arial"/>
              </w:rPr>
            </w:pPr>
            <w:r w:rsidRPr="00AA178B">
              <w:rPr>
                <w:rFonts w:cs="Arial"/>
              </w:rPr>
              <w:t>- заява маці дзіцяці, як</w:t>
            </w:r>
            <w:r>
              <w:rPr>
                <w:rFonts w:cs="Arial"/>
                <w:lang w:val="be-BY"/>
              </w:rPr>
              <w:t>ой</w:t>
            </w:r>
            <w:r w:rsidRPr="00AA178B">
              <w:rPr>
                <w:rFonts w:cs="Arial"/>
              </w:rPr>
              <w:t xml:space="preserve"> пацвярджае</w:t>
            </w:r>
            <w:r>
              <w:rPr>
                <w:rFonts w:cs="Arial"/>
                <w:lang w:val="be-BY"/>
              </w:rPr>
              <w:t>цца</w:t>
            </w:r>
            <w:r w:rsidRPr="00AA178B">
              <w:rPr>
                <w:rFonts w:cs="Arial"/>
              </w:rPr>
              <w:t xml:space="preserve">, што яе муж, былы муж не з'яўляецца бацькам дзіцяці, пашпарт ці іншы дакумент, які </w:t>
            </w:r>
            <w:r>
              <w:rPr>
                <w:rFonts w:cs="Arial"/>
                <w:lang w:val="be-BY"/>
              </w:rPr>
              <w:t>можа за</w:t>
            </w:r>
            <w:r w:rsidRPr="00AA178B">
              <w:rPr>
                <w:rFonts w:cs="Arial"/>
              </w:rPr>
              <w:t>сведчыць асобу фактычнага бацькі дзіцяці, заяву мужа, былога мужа маці дзіцяці, як</w:t>
            </w:r>
            <w:r>
              <w:rPr>
                <w:rFonts w:cs="Arial"/>
                <w:lang w:val="be-BY"/>
              </w:rPr>
              <w:t>ой</w:t>
            </w:r>
            <w:r w:rsidRPr="00AA178B">
              <w:rPr>
                <w:rFonts w:cs="Arial"/>
              </w:rPr>
              <w:t xml:space="preserve"> пацвярджае</w:t>
            </w:r>
            <w:r>
              <w:rPr>
                <w:rFonts w:cs="Arial"/>
                <w:lang w:val="be-BY"/>
              </w:rPr>
              <w:t>цца</w:t>
            </w:r>
            <w:r w:rsidRPr="00AA178B">
              <w:rPr>
                <w:rFonts w:cs="Arial"/>
              </w:rPr>
              <w:t>, што ён не з'яўляецца бацькам дзіцяці, сумесную заяву маці і фактычнага бацькі дзіцяці аб рэгістрацыі ўстанаўлення бацькоўства - у выпадку рэгістрацыі нараджэння дзіцяці ў маці, якая заяўляе, што яе муж, былы муж не з'яўляецца бацькам</w:t>
            </w:r>
          </w:p>
          <w:p w:rsidR="009E775A" w:rsidRPr="00AA178B" w:rsidRDefault="009E775A" w:rsidP="009E775A">
            <w:pPr>
              <w:jc w:val="both"/>
              <w:rPr>
                <w:rFonts w:cs="Arial"/>
              </w:rPr>
            </w:pPr>
            <w:r w:rsidRPr="00AA178B">
              <w:rPr>
                <w:rFonts w:cs="Arial"/>
              </w:rPr>
              <w:t>- дакумент, які пацвярджае заключэнне шлюбу паміж бацькамі дз</w:t>
            </w:r>
            <w:r>
              <w:rPr>
                <w:rFonts w:cs="Arial"/>
              </w:rPr>
              <w:t xml:space="preserve">іцяці – </w:t>
            </w:r>
            <w:r w:rsidRPr="00AA178B">
              <w:rPr>
                <w:rFonts w:cs="Arial"/>
              </w:rPr>
              <w:t>у выпадку, калі шлюб заключаны за межамі Рэспублікі Беларусь</w:t>
            </w:r>
          </w:p>
          <w:p w:rsidR="009E775A" w:rsidRPr="00FD5AB9" w:rsidRDefault="009E775A" w:rsidP="009E775A">
            <w:pPr>
              <w:jc w:val="both"/>
              <w:rPr>
                <w:rFonts w:cs="Arial"/>
              </w:rPr>
            </w:pPr>
            <w:r w:rsidRPr="00AA178B">
              <w:rPr>
                <w:rFonts w:cs="Arial"/>
              </w:rPr>
              <w:t>- 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Рэспублікі Беларусь), – у выпадку, калі з дня спынення шлюбу або прызнання яго несапраўдным да нараджэння дзіцяці прайшло не больш за 10 месяцаў</w:t>
            </w:r>
          </w:p>
        </w:tc>
        <w:tc>
          <w:tcPr>
            <w:tcW w:w="2126" w:type="dxa"/>
            <w:tcBorders>
              <w:top w:val="single" w:sz="4" w:space="0" w:color="000000"/>
              <w:left w:val="single" w:sz="4" w:space="0" w:color="000000"/>
              <w:bottom w:val="single" w:sz="4" w:space="0" w:color="000000"/>
              <w:right w:val="single" w:sz="4" w:space="0" w:color="000000"/>
            </w:tcBorders>
          </w:tcPr>
          <w:p w:rsidR="009E775A" w:rsidRPr="00352B7C"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Default="009E775A" w:rsidP="009E775A">
            <w:pPr>
              <w:jc w:val="both"/>
              <w:rPr>
                <w:rFonts w:cs="Arial"/>
                <w:lang w:val="be-BY"/>
              </w:rPr>
            </w:pPr>
            <w:r w:rsidRPr="00D3043B">
              <w:rPr>
                <w:rFonts w:cs="Arial"/>
                <w:lang w:val="be-BY"/>
              </w:rPr>
              <w:t xml:space="preserve">2 дні з дня падачы заявы, </w:t>
            </w:r>
          </w:p>
          <w:p w:rsidR="009E775A" w:rsidRPr="00D3043B" w:rsidRDefault="009E775A" w:rsidP="009E775A">
            <w:pPr>
              <w:jc w:val="both"/>
              <w:rPr>
                <w:rFonts w:cs="Arial"/>
                <w:lang w:val="be-BY"/>
              </w:rPr>
            </w:pPr>
            <w:r w:rsidRPr="00D3043B">
              <w:rPr>
                <w:rFonts w:cs="Arial"/>
                <w:lang w:val="be-BY"/>
              </w:rPr>
              <w:t>пры ўрачыстай рэгістрацыі нараджэння – 3 дн</w:t>
            </w:r>
            <w:r>
              <w:rPr>
                <w:rFonts w:cs="Arial"/>
                <w:lang w:val="be-BY"/>
              </w:rPr>
              <w:t>і</w:t>
            </w:r>
            <w:r w:rsidRPr="00D3043B">
              <w:rPr>
                <w:rFonts w:cs="Arial"/>
                <w:lang w:val="be-BY"/>
              </w:rPr>
              <w:t>, пры адначасовай рэгістрацыі нараджэння, устанаўленні бацькоўства і заключэнні шлюбу – у дзень рэгістрацыі заключэння шлюбу, а ў выпадку запыту звестак і (або) дакументаў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352B7C">
        <w:rPr>
          <w:b/>
          <w:color w:val="FF0000"/>
        </w:rPr>
        <w:t xml:space="preserve">Адміністрацыйная працэдура: </w:t>
      </w:r>
      <w:r w:rsidRPr="00352B7C">
        <w:rPr>
          <w:b/>
        </w:rPr>
        <w:t>5.2. Рэгістрацыя заключэння шлюбу</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AA178B" w:rsidRDefault="009E775A" w:rsidP="009E775A">
            <w:pPr>
              <w:jc w:val="both"/>
              <w:rPr>
                <w:rFonts w:cs="Arial"/>
              </w:rPr>
            </w:pPr>
            <w:r w:rsidRPr="00AA178B">
              <w:rPr>
                <w:rFonts w:cs="Arial"/>
              </w:rPr>
              <w:t>- сумесную заяву асоб, якія ўступаюць у шлюб</w:t>
            </w:r>
          </w:p>
          <w:p w:rsidR="009E775A" w:rsidRPr="00AA178B" w:rsidRDefault="009E775A" w:rsidP="009E775A">
            <w:pPr>
              <w:jc w:val="both"/>
              <w:rPr>
                <w:rFonts w:cs="Arial"/>
              </w:rPr>
            </w:pPr>
            <w:r w:rsidRPr="00AA178B">
              <w:rPr>
                <w:rFonts w:cs="Arial"/>
              </w:rPr>
              <w:t xml:space="preserve">- пашпарты ці іншыя дакументы, якія </w:t>
            </w:r>
            <w:r>
              <w:rPr>
                <w:rFonts w:cs="Arial"/>
                <w:lang w:val="be-BY"/>
              </w:rPr>
              <w:t>могуць за</w:t>
            </w:r>
            <w:r w:rsidRPr="00AA178B">
              <w:rPr>
                <w:rFonts w:cs="Arial"/>
              </w:rPr>
              <w:t>сведч</w:t>
            </w:r>
            <w:r>
              <w:rPr>
                <w:rFonts w:cs="Arial"/>
                <w:lang w:val="be-BY"/>
              </w:rPr>
              <w:t>ы</w:t>
            </w:r>
            <w:r>
              <w:rPr>
                <w:rFonts w:cs="Arial"/>
              </w:rPr>
              <w:t xml:space="preserve">ць </w:t>
            </w:r>
            <w:r w:rsidRPr="00AA178B">
              <w:rPr>
                <w:rFonts w:cs="Arial"/>
              </w:rPr>
              <w:t>асоб, якія ўступаюць у шлюб</w:t>
            </w:r>
          </w:p>
          <w:p w:rsidR="009E775A" w:rsidRPr="00AA178B" w:rsidRDefault="009E775A" w:rsidP="009E775A">
            <w:pPr>
              <w:jc w:val="both"/>
              <w:rPr>
                <w:rFonts w:cs="Arial"/>
              </w:rPr>
            </w:pPr>
            <w:r w:rsidRPr="00AA178B">
              <w:rPr>
                <w:rFonts w:cs="Arial"/>
              </w:rPr>
              <w:t xml:space="preserve">- </w:t>
            </w:r>
            <w:r>
              <w:rPr>
                <w:rFonts w:cs="Arial"/>
                <w:lang w:val="be-BY"/>
              </w:rPr>
              <w:t>з</w:t>
            </w:r>
            <w:r w:rsidRPr="00AA178B">
              <w:rPr>
                <w:rFonts w:cs="Arial"/>
              </w:rPr>
              <w:t>аява аб зніжэнні шлюбнага ўзросту, рашэнне органаў апекі і папячыцельства альбо копія рашэння суда аб аб'яўленні непаўналетняга цалкам дзеяздольным (эмансіпацыя), медыцынская даведка аб стане здароўя (якая пацвярджае цяжарнасць)</w:t>
            </w:r>
            <w:r>
              <w:rPr>
                <w:rFonts w:cs="Arial"/>
              </w:rPr>
              <w:t xml:space="preserve"> асобы, якая ўступае ў шлюб – </w:t>
            </w:r>
            <w:r w:rsidRPr="00AA178B">
              <w:rPr>
                <w:rFonts w:cs="Arial"/>
              </w:rPr>
              <w:t>для асобы, якая не дасягнула 18-гадовага ўзросту</w:t>
            </w:r>
          </w:p>
          <w:p w:rsidR="009E775A" w:rsidRPr="00AA178B" w:rsidRDefault="009E775A" w:rsidP="009E775A">
            <w:pPr>
              <w:jc w:val="both"/>
              <w:rPr>
                <w:rFonts w:cs="Arial"/>
              </w:rPr>
            </w:pPr>
            <w:r>
              <w:rPr>
                <w:rFonts w:cs="Arial"/>
                <w:lang w:val="be-BY"/>
              </w:rPr>
              <w:t xml:space="preserve">- </w:t>
            </w:r>
            <w:r w:rsidRPr="00AA178B">
              <w:rPr>
                <w:rFonts w:cs="Arial"/>
              </w:rPr>
              <w:t>заява асоб, якія ўступаюць у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падставай для скарачэння дадзенага тэрміну, - у выпадку скарачэння тэрміну заключэння шлюбу</w:t>
            </w:r>
          </w:p>
          <w:p w:rsidR="009E775A" w:rsidRPr="00AA178B" w:rsidRDefault="009E775A" w:rsidP="009E775A">
            <w:pPr>
              <w:jc w:val="both"/>
              <w:rPr>
                <w:rFonts w:cs="Arial"/>
              </w:rPr>
            </w:pPr>
            <w:r>
              <w:rPr>
                <w:rFonts w:cs="Arial"/>
                <w:lang w:val="be-BY"/>
              </w:rPr>
              <w:t xml:space="preserve">- </w:t>
            </w:r>
            <w:r w:rsidRPr="00AA178B">
              <w:rPr>
                <w:rFonts w:cs="Arial"/>
              </w:rPr>
              <w:t xml:space="preserve">заява асоб, якія ўступаюць у шлюб, з указаннем </w:t>
            </w:r>
            <w:r>
              <w:rPr>
                <w:rFonts w:cs="Arial"/>
                <w:lang w:val="be-BY"/>
              </w:rPr>
              <w:t>уважлівых</w:t>
            </w:r>
            <w:r w:rsidRPr="00AA178B">
              <w:rPr>
                <w:rFonts w:cs="Arial"/>
              </w:rPr>
              <w:t xml:space="preserve"> прычын, па якіх яны не могуць прыбыць у орган загса для рэгістрацыі заключэння шлюбу, - у выпадку рэгістрацыі заключэння шлюбу па-за памяшканнем органа загса</w:t>
            </w:r>
          </w:p>
          <w:p w:rsidR="009E775A" w:rsidRPr="00AA178B" w:rsidRDefault="009E775A" w:rsidP="009E775A">
            <w:pPr>
              <w:jc w:val="both"/>
              <w:rPr>
                <w:rFonts w:cs="Arial"/>
              </w:rPr>
            </w:pPr>
            <w:r w:rsidRPr="00AA178B">
              <w:rPr>
                <w:rFonts w:cs="Arial"/>
              </w:rPr>
              <w:t>- копія рашэння суда аб устанаўленні факту стану ў фактычных шлюбных адносінах, якія ўзніклі да 8 ліпеня 1944 г., - у выпадку рэгістрацыі заключэння шлюбу на падставе такога рашэння суда</w:t>
            </w:r>
          </w:p>
          <w:p w:rsidR="009E775A" w:rsidRPr="00AA178B" w:rsidRDefault="009E775A" w:rsidP="009E775A">
            <w:pPr>
              <w:jc w:val="both"/>
              <w:rPr>
                <w:rFonts w:cs="Arial"/>
              </w:rPr>
            </w:pPr>
            <w:r w:rsidRPr="00AA178B">
              <w:rPr>
                <w:rFonts w:cs="Arial"/>
              </w:rPr>
              <w:t>- дакумент, які пацвярджае ўнясенне платы</w:t>
            </w:r>
          </w:p>
          <w:p w:rsidR="009E775A" w:rsidRPr="00AA178B" w:rsidRDefault="009E775A" w:rsidP="009E775A">
            <w:pPr>
              <w:jc w:val="both"/>
              <w:rPr>
                <w:rFonts w:cs="Arial"/>
              </w:rPr>
            </w:pPr>
            <w:r w:rsidRPr="00AA178B">
              <w:rPr>
                <w:rFonts w:cs="Arial"/>
              </w:rPr>
              <w:t>акрамя названых дакументаў асобамі, якія ўступаюць у шлюб, прадстаўляюцца:</w:t>
            </w:r>
          </w:p>
          <w:p w:rsidR="009E775A" w:rsidRPr="00AA178B" w:rsidRDefault="009E775A" w:rsidP="009E775A">
            <w:pPr>
              <w:jc w:val="both"/>
              <w:rPr>
                <w:rFonts w:cs="Arial"/>
              </w:rPr>
            </w:pPr>
            <w:r w:rsidRPr="00AA178B">
              <w:rPr>
                <w:rFonts w:cs="Arial"/>
              </w:rPr>
              <w:t>грамадзянамі Рэспублікі Беларусь:</w:t>
            </w:r>
          </w:p>
          <w:p w:rsidR="009E775A" w:rsidRPr="00AA178B" w:rsidRDefault="009E775A" w:rsidP="009E775A">
            <w:pPr>
              <w:jc w:val="both"/>
              <w:rPr>
                <w:rFonts w:cs="Arial"/>
              </w:rPr>
            </w:pPr>
            <w:r w:rsidRPr="00AA178B">
              <w:rPr>
                <w:rFonts w:cs="Arial"/>
              </w:rPr>
              <w:t>- від на жыхарства, выдадзены кампетэнтным органам дзяржавы пастаяннага пражывання – - у выпадку, калі грамадзянін Рэспублікі Беларусь пастаянна пражывае за межамі Рэспублікі Беларусь</w:t>
            </w:r>
          </w:p>
          <w:p w:rsidR="009E775A" w:rsidRPr="00AA178B" w:rsidRDefault="009E775A" w:rsidP="009E775A">
            <w:pPr>
              <w:jc w:val="both"/>
              <w:rPr>
                <w:rFonts w:cs="Arial"/>
              </w:rPr>
            </w:pPr>
            <w:r w:rsidRPr="00AA178B">
              <w:rPr>
                <w:rFonts w:cs="Arial"/>
              </w:rPr>
              <w:t>- дакумент аб адсутнасці зарэгістраванага шлюбу з іншай асобай, выдадзены кампетэнтным органам дзяржавы пастаяннаг</w:t>
            </w:r>
            <w:r>
              <w:rPr>
                <w:rFonts w:cs="Arial"/>
              </w:rPr>
              <w:t xml:space="preserve">а пражывання – </w:t>
            </w:r>
            <w:r w:rsidRPr="00AA178B">
              <w:rPr>
                <w:rFonts w:cs="Arial"/>
              </w:rPr>
              <w:t xml:space="preserve">у выпадку, калі грамадзянін Рэспублікі Беларусь пастаянна пражывае </w:t>
            </w:r>
            <w:r>
              <w:rPr>
                <w:rFonts w:cs="Arial"/>
                <w:lang w:val="be-BY"/>
              </w:rPr>
              <w:t>па-</w:t>
            </w:r>
            <w:r w:rsidRPr="00AA178B">
              <w:rPr>
                <w:rFonts w:cs="Arial"/>
              </w:rPr>
              <w:t>за межамі Рэспублі</w:t>
            </w:r>
            <w:proofErr w:type="gramStart"/>
            <w:r w:rsidRPr="00AA178B">
              <w:rPr>
                <w:rFonts w:cs="Arial"/>
              </w:rPr>
              <w:t>к</w:t>
            </w:r>
            <w:proofErr w:type="gramEnd"/>
            <w:r w:rsidRPr="00AA178B">
              <w:rPr>
                <w:rFonts w:cs="Arial"/>
              </w:rPr>
              <w:t>і Беларусь</w:t>
            </w:r>
          </w:p>
          <w:p w:rsidR="009E775A" w:rsidRPr="00AA178B" w:rsidRDefault="009E775A" w:rsidP="009E775A">
            <w:pPr>
              <w:jc w:val="both"/>
              <w:rPr>
                <w:rFonts w:cs="Arial"/>
              </w:rPr>
            </w:pPr>
            <w:r w:rsidRPr="00AA178B">
              <w:rPr>
                <w:rFonts w:cs="Arial"/>
              </w:rPr>
              <w:t>- дакументы, якія пацвярджаюць спыненне папярэдняга шлюбу (за выключэннем дакументаў, выдадзеных органам</w:t>
            </w:r>
            <w:r>
              <w:rPr>
                <w:rFonts w:cs="Arial"/>
              </w:rPr>
              <w:t xml:space="preserve"> загса Рэспублікі Беларусь) – </w:t>
            </w:r>
            <w:r w:rsidRPr="00AA178B">
              <w:rPr>
                <w:rFonts w:cs="Arial"/>
              </w:rPr>
              <w:t>у выпадку спынення шлюбу</w:t>
            </w:r>
          </w:p>
          <w:p w:rsidR="009E775A" w:rsidRPr="00AA178B" w:rsidRDefault="009E775A" w:rsidP="009E775A">
            <w:pPr>
              <w:jc w:val="both"/>
              <w:rPr>
                <w:rFonts w:cs="Arial"/>
              </w:rPr>
            </w:pPr>
            <w:r w:rsidRPr="00AA178B">
              <w:rPr>
                <w:rFonts w:cs="Arial"/>
              </w:rPr>
              <w:t>замежнымі грамадзянамі і асобамі без грамадзянства (за выключэннем замежных грамадзян і асоб без грамадзянства, якім прадастаўлены статус бежанца, дадатковая абарона або прыстанішча ў Рэспубліцы Беларусь):</w:t>
            </w:r>
          </w:p>
          <w:p w:rsidR="009E775A" w:rsidRPr="00AA178B" w:rsidRDefault="009E775A" w:rsidP="009E775A">
            <w:pPr>
              <w:jc w:val="both"/>
              <w:rPr>
                <w:rFonts w:cs="Arial"/>
              </w:rPr>
            </w:pPr>
            <w:r w:rsidRPr="00AA178B">
              <w:rPr>
                <w:rFonts w:cs="Arial"/>
              </w:rPr>
              <w:t xml:space="preserve">- дакумент аб адсутнасці зарэгістраванага шлюбу з іншай асобай, выдадзены кампетэнтным органам дзяржавы пастаяннага пражывання замежнага грамадзяніна, асобы без грамадзянства (тэрмін дзеяння гэтага дакумента – 6 месяцаў) </w:t>
            </w:r>
          </w:p>
          <w:p w:rsidR="009E775A" w:rsidRPr="00AA178B" w:rsidRDefault="009E775A" w:rsidP="009E775A">
            <w:pPr>
              <w:jc w:val="both"/>
              <w:rPr>
                <w:rFonts w:cs="Arial"/>
              </w:rPr>
            </w:pPr>
            <w:r w:rsidRPr="00AA178B">
              <w:rPr>
                <w:rFonts w:cs="Arial"/>
              </w:rPr>
              <w:t>- дакумент аб адсутнасці зарэгістраванага шлюбу з іншай асобай, выдадзены кампетэнтным органам дзяржавы грамадзянскай прыналежна</w:t>
            </w:r>
            <w:r>
              <w:rPr>
                <w:rFonts w:cs="Arial"/>
              </w:rPr>
              <w:t>сці замежнага грамадзяніна – у</w:t>
            </w:r>
            <w:r w:rsidRPr="00AA178B">
              <w:rPr>
                <w:rFonts w:cs="Arial"/>
              </w:rPr>
              <w:t xml:space="preserve"> выпадку, калі замежны грамадзянін не пражывае на тэрыторыі дзяржавы грамадзянскай прыналежнасці (тэрмін дзеяння гэтага дакумента – 6 месяцаў)</w:t>
            </w:r>
          </w:p>
          <w:p w:rsidR="009E775A" w:rsidRPr="00AA178B" w:rsidRDefault="009E775A" w:rsidP="009E775A">
            <w:pPr>
              <w:jc w:val="both"/>
              <w:rPr>
                <w:rFonts w:cs="Arial"/>
              </w:rPr>
            </w:pPr>
            <w:r w:rsidRPr="00AA178B">
              <w:rPr>
                <w:rFonts w:cs="Arial"/>
              </w:rPr>
              <w:t>- дакумент, які пацвярджае спыненне папярэдняга шлюбу, выдадзены кампетэнтным органам дзяржавы, на тэрыторыі якога спынены шлюб, - у выпадку спынення шлюбу</w:t>
            </w:r>
          </w:p>
          <w:p w:rsidR="009E775A" w:rsidRPr="00AA178B" w:rsidRDefault="009E775A" w:rsidP="009E775A">
            <w:pPr>
              <w:jc w:val="both"/>
              <w:rPr>
                <w:rFonts w:cs="Arial"/>
              </w:rPr>
            </w:pPr>
            <w:r w:rsidRPr="00AA178B">
              <w:rPr>
                <w:rFonts w:cs="Arial"/>
              </w:rPr>
              <w:t>замежнымі грамадзянамі і асобамі без грамадзянства, якім прадастаўлены статус бежанца, дадатковая абарона або прыстанішча ў Рэспубліцы Беларусь:</w:t>
            </w:r>
          </w:p>
          <w:p w:rsidR="009E775A" w:rsidRPr="00FD5AB9" w:rsidRDefault="009E775A" w:rsidP="009E775A">
            <w:pPr>
              <w:jc w:val="both"/>
              <w:rPr>
                <w:rFonts w:cs="Arial"/>
              </w:rPr>
            </w:pPr>
            <w:r>
              <w:rPr>
                <w:rFonts w:cs="Arial"/>
                <w:lang w:val="be-BY"/>
              </w:rPr>
              <w:t xml:space="preserve">- </w:t>
            </w:r>
            <w:r w:rsidRPr="00AA178B">
              <w:rPr>
                <w:rFonts w:cs="Arial"/>
              </w:rPr>
              <w:t>дакумент, які пацвярджае спыненне папярэдняга шлюбу, выдадзены кампетэнтным органам дзяржавы, на тэрыторыі яко</w:t>
            </w:r>
            <w:r>
              <w:rPr>
                <w:rFonts w:cs="Arial"/>
                <w:lang w:val="be-BY"/>
              </w:rPr>
              <w:t>й</w:t>
            </w:r>
            <w:r w:rsidRPr="00AA178B">
              <w:rPr>
                <w:rFonts w:cs="Arial"/>
              </w:rPr>
              <w:t xml:space="preserve"> спынены шлюб (за выключэннем дакументаў, выдадзеных органам загса Рэспублікі Беларусь), - у выпадку спынення шлюбу</w:t>
            </w:r>
          </w:p>
        </w:tc>
        <w:tc>
          <w:tcPr>
            <w:tcW w:w="1985" w:type="dxa"/>
            <w:tcBorders>
              <w:top w:val="single" w:sz="4" w:space="0" w:color="000000"/>
              <w:left w:val="single" w:sz="4" w:space="0" w:color="000000"/>
              <w:bottom w:val="single" w:sz="4" w:space="0" w:color="000000"/>
              <w:right w:val="single" w:sz="4" w:space="0" w:color="000000"/>
            </w:tcBorders>
          </w:tcPr>
          <w:p w:rsidR="009E775A" w:rsidRPr="00FD5AB9" w:rsidRDefault="009E775A" w:rsidP="009E775A">
            <w:pPr>
              <w:jc w:val="both"/>
              <w:rPr>
                <w:rFonts w:cs="Arial"/>
              </w:rPr>
            </w:pPr>
            <w:r w:rsidRPr="00AA178B">
              <w:rPr>
                <w:rFonts w:cs="Arial"/>
              </w:rPr>
              <w:t>1 базавая велічыня за рэгістрацыю заключэння шлюбу, уключаючы выдачу пасведчання</w:t>
            </w:r>
          </w:p>
        </w:tc>
        <w:tc>
          <w:tcPr>
            <w:tcW w:w="2410" w:type="dxa"/>
            <w:tcBorders>
              <w:top w:val="single" w:sz="4" w:space="0" w:color="000000"/>
              <w:left w:val="single" w:sz="4" w:space="0" w:color="000000"/>
              <w:bottom w:val="single" w:sz="4" w:space="0" w:color="000000"/>
              <w:right w:val="single" w:sz="4" w:space="0" w:color="auto"/>
            </w:tcBorders>
          </w:tcPr>
          <w:p w:rsidR="009E775A" w:rsidRPr="00FD5AB9" w:rsidRDefault="009E775A" w:rsidP="009E775A">
            <w:pPr>
              <w:jc w:val="both"/>
              <w:rPr>
                <w:rFonts w:cs="Arial"/>
              </w:rPr>
            </w:pPr>
            <w:r w:rsidRPr="00AA178B">
              <w:rPr>
                <w:rFonts w:cs="Arial"/>
              </w:rPr>
              <w:t>3 месяцы з дня падачы заявы</w:t>
            </w:r>
          </w:p>
        </w:tc>
        <w:tc>
          <w:tcPr>
            <w:tcW w:w="2126"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Pr="00352B7C" w:rsidRDefault="009E775A" w:rsidP="009E775A">
      <w:pPr>
        <w:jc w:val="both"/>
        <w:rPr>
          <w:b/>
        </w:rPr>
      </w:pPr>
      <w:r w:rsidRPr="00352B7C">
        <w:rPr>
          <w:b/>
          <w:color w:val="FF0000"/>
        </w:rPr>
        <w:t xml:space="preserve">Адміністрацыйная працэдура: </w:t>
      </w:r>
      <w:r w:rsidRPr="00352B7C">
        <w:rPr>
          <w:b/>
        </w:rPr>
        <w:t>5.3. Рэгістрацыя ўстанаўлення бацькоўства</w:t>
      </w:r>
    </w:p>
    <w:p w:rsidR="009E775A" w:rsidRPr="00352B7C" w:rsidRDefault="009E775A" w:rsidP="009E775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AA178B" w:rsidRDefault="009E775A" w:rsidP="009E775A">
            <w:pPr>
              <w:jc w:val="both"/>
              <w:rPr>
                <w:rFonts w:cs="Arial"/>
              </w:rPr>
            </w:pPr>
            <w:r w:rsidRPr="00AA178B">
              <w:rPr>
                <w:rFonts w:cs="Arial"/>
              </w:rPr>
              <w:t xml:space="preserve">- сумесная заява бацькоў аб </w:t>
            </w:r>
            <w:r>
              <w:rPr>
                <w:rFonts w:cs="Arial"/>
              </w:rPr>
              <w:t xml:space="preserve">устанаўленні бацькоўства альбо </w:t>
            </w:r>
            <w:r>
              <w:rPr>
                <w:rFonts w:cs="Arial"/>
                <w:lang w:val="be-BY"/>
              </w:rPr>
              <w:t>з</w:t>
            </w:r>
            <w:r w:rsidRPr="00AA178B">
              <w:rPr>
                <w:rFonts w:cs="Arial"/>
              </w:rPr>
              <w:t>аява аб рэгістрацыі ўстанаўлення бацькоўства на падставе рашэння суда аб устанаўленні бацькоўства</w:t>
            </w:r>
          </w:p>
          <w:p w:rsidR="009E775A" w:rsidRPr="00AA178B" w:rsidRDefault="009E775A" w:rsidP="009E775A">
            <w:pPr>
              <w:jc w:val="both"/>
              <w:rPr>
                <w:rFonts w:cs="Arial"/>
              </w:rPr>
            </w:pPr>
            <w:r w:rsidRPr="00AA178B">
              <w:rPr>
                <w:rFonts w:cs="Arial"/>
              </w:rPr>
              <w:t xml:space="preserve">- пашпарты ці іншыя дакументы, якія </w:t>
            </w:r>
            <w:r>
              <w:rPr>
                <w:rFonts w:cs="Arial"/>
                <w:lang w:val="be-BY"/>
              </w:rPr>
              <w:t>могуць за</w:t>
            </w:r>
            <w:r w:rsidRPr="00AA178B">
              <w:rPr>
                <w:rFonts w:cs="Arial"/>
              </w:rPr>
              <w:t>сведч</w:t>
            </w:r>
            <w:r>
              <w:rPr>
                <w:rFonts w:cs="Arial"/>
                <w:lang w:val="be-BY"/>
              </w:rPr>
              <w:t>ы</w:t>
            </w:r>
            <w:r w:rsidRPr="00AA178B">
              <w:rPr>
                <w:rFonts w:cs="Arial"/>
              </w:rPr>
              <w:t>ць асобу заяўнікаў (заяўніка)</w:t>
            </w:r>
          </w:p>
          <w:p w:rsidR="009E775A" w:rsidRPr="00AA178B" w:rsidRDefault="009E775A" w:rsidP="009E775A">
            <w:pPr>
              <w:jc w:val="both"/>
              <w:rPr>
                <w:rFonts w:cs="Arial"/>
              </w:rPr>
            </w:pPr>
            <w:r w:rsidRPr="00AA178B">
              <w:rPr>
                <w:rFonts w:cs="Arial"/>
              </w:rPr>
              <w:t>- пасведчанне аб нараджэнні дзіцяці - у выпадку, калі рэгістрацыя нараджэння дзіцяці была праведзена раней</w:t>
            </w:r>
          </w:p>
          <w:p w:rsidR="009E775A" w:rsidRPr="00AA178B" w:rsidRDefault="009E775A" w:rsidP="009E775A">
            <w:pPr>
              <w:jc w:val="both"/>
              <w:rPr>
                <w:rFonts w:cs="Arial"/>
              </w:rPr>
            </w:pPr>
            <w:r w:rsidRPr="00AA178B">
              <w:rPr>
                <w:rFonts w:cs="Arial"/>
              </w:rPr>
              <w:t>-пісьмовую згоду паўналетня</w:t>
            </w:r>
            <w:r>
              <w:rPr>
                <w:rFonts w:cs="Arial"/>
                <w:lang w:val="be-BY"/>
              </w:rPr>
              <w:t>й</w:t>
            </w:r>
            <w:r w:rsidRPr="00AA178B">
              <w:rPr>
                <w:rFonts w:cs="Arial"/>
              </w:rPr>
              <w:t xml:space="preserve"> асобы, у дачыненні да яко</w:t>
            </w:r>
            <w:r>
              <w:rPr>
                <w:rFonts w:cs="Arial"/>
                <w:lang w:val="be-BY"/>
              </w:rPr>
              <w:t>й</w:t>
            </w:r>
            <w:r w:rsidRPr="00AA178B">
              <w:rPr>
                <w:rFonts w:cs="Arial"/>
              </w:rPr>
              <w:t xml:space="preserve"> вырабляецца рэгістрацыя ўстанаўлення бацькоўства, – у выпадку рэгістрацыі ўстанаўлення бацькоўства ў адносінах да асобы, як</w:t>
            </w:r>
            <w:r>
              <w:rPr>
                <w:rFonts w:cs="Arial"/>
                <w:lang w:val="be-BY"/>
              </w:rPr>
              <w:t>ая</w:t>
            </w:r>
            <w:r w:rsidRPr="00AA178B">
              <w:rPr>
                <w:rFonts w:cs="Arial"/>
              </w:rPr>
              <w:t xml:space="preserve"> дасягнула паўналецця</w:t>
            </w:r>
          </w:p>
          <w:p w:rsidR="009E775A" w:rsidRPr="00793EC9" w:rsidRDefault="009E775A" w:rsidP="009E775A">
            <w:pPr>
              <w:jc w:val="both"/>
              <w:rPr>
                <w:rFonts w:cs="Arial"/>
              </w:rPr>
            </w:pPr>
            <w:r w:rsidRPr="00AA178B">
              <w:rPr>
                <w:rFonts w:cs="Arial"/>
              </w:rPr>
              <w:t>- копія рашэння суда аб устанаўленні бацькоўства - у выпадку рэгістрацыі ўстанаўлення бацькоўства па рашэнні суда</w:t>
            </w:r>
          </w:p>
        </w:tc>
        <w:tc>
          <w:tcPr>
            <w:tcW w:w="1985" w:type="dxa"/>
            <w:tcBorders>
              <w:top w:val="single" w:sz="4" w:space="0" w:color="000000"/>
              <w:left w:val="single" w:sz="4" w:space="0" w:color="000000"/>
              <w:bottom w:val="single" w:sz="4" w:space="0" w:color="000000"/>
              <w:right w:val="single" w:sz="4" w:space="0" w:color="000000"/>
            </w:tcBorders>
          </w:tcPr>
          <w:p w:rsidR="009E775A" w:rsidRPr="00352B7C"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p w:rsidR="009E775A" w:rsidRPr="00793EC9" w:rsidRDefault="009E775A" w:rsidP="009E775A">
            <w:pPr>
              <w:jc w:val="both"/>
              <w:rPr>
                <w:rFonts w:cs="Arial"/>
              </w:rPr>
            </w:pPr>
          </w:p>
        </w:tc>
        <w:tc>
          <w:tcPr>
            <w:tcW w:w="2410" w:type="dxa"/>
            <w:tcBorders>
              <w:top w:val="single" w:sz="4" w:space="0" w:color="000000"/>
              <w:left w:val="single" w:sz="4" w:space="0" w:color="000000"/>
              <w:bottom w:val="single" w:sz="4" w:space="0" w:color="000000"/>
              <w:right w:val="single" w:sz="4" w:space="0" w:color="auto"/>
            </w:tcBorders>
          </w:tcPr>
          <w:p w:rsidR="009E775A" w:rsidRDefault="009E775A" w:rsidP="009E775A">
            <w:pPr>
              <w:jc w:val="both"/>
              <w:rPr>
                <w:rFonts w:cs="Arial"/>
              </w:rPr>
            </w:pPr>
            <w:r w:rsidRPr="00AA178B">
              <w:rPr>
                <w:rFonts w:cs="Arial"/>
              </w:rPr>
              <w:t xml:space="preserve">2 дні з дня падачы заявы, </w:t>
            </w:r>
          </w:p>
          <w:p w:rsidR="009E775A" w:rsidRPr="00793EC9" w:rsidRDefault="009E775A" w:rsidP="009E775A">
            <w:pPr>
              <w:jc w:val="both"/>
              <w:rPr>
                <w:rFonts w:cs="Arial"/>
              </w:rPr>
            </w:pPr>
            <w:r w:rsidRPr="00AA178B">
              <w:rPr>
                <w:rFonts w:cs="Arial"/>
              </w:rPr>
              <w:t>пры адначасовай урачыстай рэгістрацыі нараджэння і рэгістрацыі ўстанаўлення бацькоўства – 3 дні, пры адначасовай рэгістрацыі нараджэння, ўстанаўлення бацькоўства і заключэння шлюбу – у дзень рэгістрацыі заключэння шлюбу, пры падачы сумеснай заявы да нараджэння дзіцяці – у дзень рэгістрацыі нараджэння дзіцяці, а ў выпадку запыту звестак і (або) дакументаў ад іншых дзяржаўных органаў, іншых арганізацый-1 месяц</w:t>
            </w:r>
          </w:p>
        </w:tc>
        <w:tc>
          <w:tcPr>
            <w:tcW w:w="2126"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352B7C">
        <w:rPr>
          <w:b/>
          <w:color w:val="FF0000"/>
        </w:rPr>
        <w:t xml:space="preserve">Адміністрацыйная працэдура: </w:t>
      </w:r>
      <w:r w:rsidRPr="00352B7C">
        <w:rPr>
          <w:b/>
        </w:rPr>
        <w:t>5.5. Рэгістрацыя смерці</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AA178B" w:rsidRDefault="009E775A" w:rsidP="009E775A">
            <w:pPr>
              <w:jc w:val="both"/>
              <w:rPr>
                <w:rFonts w:cs="Arial"/>
              </w:rPr>
            </w:pPr>
            <w:r w:rsidRPr="00AA178B">
              <w:rPr>
                <w:rFonts w:cs="Arial"/>
              </w:rPr>
              <w:t>-заява</w:t>
            </w:r>
          </w:p>
          <w:p w:rsidR="009E775A" w:rsidRPr="00AA178B" w:rsidRDefault="009E775A" w:rsidP="009E775A">
            <w:pPr>
              <w:jc w:val="both"/>
              <w:rPr>
                <w:rFonts w:cs="Arial"/>
              </w:rPr>
            </w:pPr>
            <w:r w:rsidRPr="00AA178B">
              <w:rPr>
                <w:rFonts w:cs="Arial"/>
              </w:rPr>
              <w:t xml:space="preserve">- пашпарты ці іншыя дакументы, якія </w:t>
            </w:r>
            <w:r>
              <w:rPr>
                <w:rFonts w:cs="Arial"/>
                <w:lang w:val="be-BY"/>
              </w:rPr>
              <w:t>могуць за</w:t>
            </w:r>
            <w:r w:rsidRPr="00AA178B">
              <w:rPr>
                <w:rFonts w:cs="Arial"/>
              </w:rPr>
              <w:t>сведч</w:t>
            </w:r>
            <w:r>
              <w:rPr>
                <w:rFonts w:cs="Arial"/>
                <w:lang w:val="be-BY"/>
              </w:rPr>
              <w:t>ы</w:t>
            </w:r>
            <w:r w:rsidRPr="00AA178B">
              <w:rPr>
                <w:rFonts w:cs="Arial"/>
              </w:rPr>
              <w:t>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9E775A" w:rsidRPr="00AA178B" w:rsidRDefault="009E775A" w:rsidP="009E775A">
            <w:pPr>
              <w:jc w:val="both"/>
              <w:rPr>
                <w:rFonts w:cs="Arial"/>
              </w:rPr>
            </w:pPr>
            <w:r w:rsidRPr="00AA178B">
              <w:rPr>
                <w:rFonts w:cs="Arial"/>
              </w:rPr>
              <w:t>- сведчанні памерлага (пры іх наяўнасці) і заяўніка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9E775A" w:rsidRPr="00AA178B" w:rsidRDefault="009E775A" w:rsidP="009E775A">
            <w:pPr>
              <w:jc w:val="both"/>
              <w:rPr>
                <w:rFonts w:cs="Arial"/>
              </w:rPr>
            </w:pPr>
            <w:r w:rsidRPr="00AA178B">
              <w:rPr>
                <w:rFonts w:cs="Arial"/>
              </w:rPr>
              <w:t>- меды</w:t>
            </w:r>
            <w:r>
              <w:rPr>
                <w:rFonts w:cs="Arial"/>
                <w:lang w:val="be-BY"/>
              </w:rPr>
              <w:t>цынск</w:t>
            </w:r>
            <w:r w:rsidRPr="00AA178B">
              <w:rPr>
                <w:rFonts w:cs="Arial"/>
              </w:rPr>
              <w:t>ае пасведчанне аб смерці (мёртванароджаных) альбо копія рашэння суда аб устанаўленні факту смерці або аб'яўленні грамадзяніна памерлым</w:t>
            </w:r>
          </w:p>
          <w:p w:rsidR="009E775A" w:rsidRPr="00AA178B" w:rsidRDefault="009E775A" w:rsidP="009E775A">
            <w:pPr>
              <w:jc w:val="both"/>
              <w:rPr>
                <w:rFonts w:cs="Arial"/>
              </w:rPr>
            </w:pPr>
            <w:r w:rsidRPr="00AA178B">
              <w:rPr>
                <w:rFonts w:cs="Arial"/>
              </w:rPr>
              <w:t xml:space="preserve">-дакумент спецыялізаванай арганізацыі, </w:t>
            </w:r>
            <w:r>
              <w:rPr>
                <w:rFonts w:cs="Arial"/>
                <w:lang w:val="be-BY"/>
              </w:rPr>
              <w:t xml:space="preserve">якая </w:t>
            </w:r>
            <w:r w:rsidRPr="00AA178B">
              <w:rPr>
                <w:rFonts w:cs="Arial"/>
              </w:rPr>
              <w:t>здзейсніла пахаванне памерлага, – у выпадку рэгістрацыі смерці па месцы пахавання памерлага</w:t>
            </w:r>
          </w:p>
          <w:p w:rsidR="009E775A" w:rsidRPr="00FD5AB9" w:rsidRDefault="009E775A" w:rsidP="009E775A">
            <w:pPr>
              <w:jc w:val="both"/>
              <w:rPr>
                <w:rFonts w:cs="Arial"/>
              </w:rPr>
            </w:pPr>
            <w:r w:rsidRPr="00AA178B">
              <w:rPr>
                <w:rFonts w:cs="Arial"/>
              </w:rPr>
              <w:t>- ваенны білет памерлага - у выпадку рэгістрацыі смерці вайскоўцаў</w:t>
            </w:r>
          </w:p>
        </w:tc>
        <w:tc>
          <w:tcPr>
            <w:tcW w:w="1985" w:type="dxa"/>
            <w:tcBorders>
              <w:top w:val="single" w:sz="4" w:space="0" w:color="000000"/>
              <w:left w:val="single" w:sz="4" w:space="0" w:color="000000"/>
              <w:bottom w:val="single" w:sz="4" w:space="0" w:color="000000"/>
              <w:right w:val="single" w:sz="4" w:space="0" w:color="000000"/>
            </w:tcBorders>
          </w:tcPr>
          <w:p w:rsidR="009E775A" w:rsidRPr="0007210B"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4"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у дзень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07210B">
        <w:rPr>
          <w:b/>
          <w:color w:val="FF0000"/>
        </w:rPr>
        <w:t xml:space="preserve">Адміністрацыйная працэдура: </w:t>
      </w:r>
      <w:r w:rsidRPr="0007210B">
        <w:rPr>
          <w:b/>
        </w:rPr>
        <w:t>5.13. Выдача даведак аб нараджэнні, аб смерці</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rPr>
          <w:trHeight w:val="3000"/>
        </w:trPr>
        <w:tc>
          <w:tcPr>
            <w:tcW w:w="7513"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AA178B">
              <w:rPr>
                <w:rFonts w:cs="Arial"/>
              </w:rPr>
              <w:t xml:space="preserve">-пашпарт або іншы дакумент, які </w:t>
            </w:r>
            <w:r>
              <w:rPr>
                <w:rFonts w:cs="Arial"/>
                <w:lang w:val="be-BY"/>
              </w:rPr>
              <w:t>можа за</w:t>
            </w:r>
            <w:r w:rsidRPr="00AA178B">
              <w:rPr>
                <w:rFonts w:cs="Arial"/>
              </w:rPr>
              <w:t>сведчыць асобу</w:t>
            </w:r>
          </w:p>
        </w:tc>
        <w:tc>
          <w:tcPr>
            <w:tcW w:w="1985" w:type="dxa"/>
            <w:tcBorders>
              <w:top w:val="single" w:sz="4" w:space="0" w:color="000000"/>
              <w:left w:val="single" w:sz="4" w:space="0" w:color="000000"/>
              <w:bottom w:val="single" w:sz="4" w:space="0" w:color="000000"/>
              <w:right w:val="single" w:sz="4" w:space="0" w:color="000000"/>
            </w:tcBorders>
          </w:tcPr>
          <w:p w:rsidR="009E775A" w:rsidRPr="0007210B"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p w:rsidR="009E775A" w:rsidRPr="00793EC9" w:rsidRDefault="009E775A" w:rsidP="009E775A">
            <w:pPr>
              <w:jc w:val="both"/>
              <w:rPr>
                <w:rFonts w:cs="Arial"/>
              </w:rPr>
            </w:pP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AA178B">
              <w:rPr>
                <w:rFonts w:cs="Arial"/>
              </w:rPr>
              <w:t>у дзень звароту, але не раней дня рэгістрацыі нараджэння, смерці</w:t>
            </w:r>
          </w:p>
        </w:tc>
        <w:tc>
          <w:tcPr>
            <w:tcW w:w="2072"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pStyle w:val="article"/>
        <w:spacing w:before="0" w:after="0"/>
        <w:ind w:left="0" w:firstLine="0"/>
        <w:rPr>
          <w:color w:val="FF0000"/>
        </w:rPr>
      </w:pPr>
    </w:p>
    <w:p w:rsidR="009E775A" w:rsidRDefault="009E775A" w:rsidP="009E775A">
      <w:pPr>
        <w:jc w:val="both"/>
        <w:rPr>
          <w:b/>
          <w:lang w:val="be-BY"/>
        </w:rPr>
      </w:pPr>
      <w:r w:rsidRPr="0007210B">
        <w:rPr>
          <w:b/>
          <w:color w:val="FF0000"/>
        </w:rPr>
        <w:t xml:space="preserve">Адміністрацыйная працэдура: </w:t>
      </w:r>
      <w:r w:rsidRPr="0007210B">
        <w:rPr>
          <w:b/>
        </w:rPr>
        <w:t>11.1.1. Выдача пашпарта грамадзяніну Рэспублікі Беларусь, у сувязі з дасягненнем 14-гадовага ўзросту</w:t>
      </w:r>
    </w:p>
    <w:p w:rsidR="009E775A" w:rsidRPr="00B52890" w:rsidRDefault="009E775A" w:rsidP="009E775A">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AA178B" w:rsidRDefault="009E775A" w:rsidP="009E775A">
            <w:pPr>
              <w:jc w:val="both"/>
              <w:rPr>
                <w:rFonts w:cs="Arial"/>
              </w:rPr>
            </w:pPr>
            <w:r w:rsidRPr="00AA178B">
              <w:rPr>
                <w:rFonts w:cs="Arial"/>
              </w:rPr>
              <w:t>-заява</w:t>
            </w:r>
          </w:p>
          <w:p w:rsidR="009E775A" w:rsidRDefault="009E775A" w:rsidP="009E775A">
            <w:pPr>
              <w:jc w:val="both"/>
              <w:rPr>
                <w:rFonts w:cs="Arial"/>
                <w:lang w:val="be-BY"/>
              </w:rPr>
            </w:pPr>
            <w:r w:rsidRPr="00AA178B">
              <w:rPr>
                <w:rFonts w:cs="Arial"/>
              </w:rPr>
              <w:t xml:space="preserve">- пасведчанне </w:t>
            </w:r>
            <w:r>
              <w:rPr>
                <w:rFonts w:cs="Arial"/>
                <w:lang w:val="be-BY"/>
              </w:rPr>
              <w:t xml:space="preserve">(дакумент) </w:t>
            </w:r>
            <w:r w:rsidRPr="00AA178B">
              <w:rPr>
                <w:rFonts w:cs="Arial"/>
              </w:rPr>
              <w:t>аб нараджэнні заяўніка</w:t>
            </w:r>
          </w:p>
          <w:p w:rsidR="009E775A" w:rsidRPr="005B263A" w:rsidRDefault="009E775A" w:rsidP="009E775A">
            <w:pPr>
              <w:jc w:val="both"/>
              <w:rPr>
                <w:lang w:val="be-BY"/>
              </w:rPr>
            </w:pPr>
            <w:r w:rsidRPr="005B263A">
              <w:rPr>
                <w:rFonts w:cs="Arial"/>
                <w:lang w:val="be-BY"/>
              </w:rPr>
              <w:t>-</w:t>
            </w:r>
            <w:r w:rsidRPr="005B263A">
              <w:rPr>
                <w:lang w:val="be-BY"/>
              </w:rPr>
              <w:t xml:space="preserve"> дакумент для выезду за мяжу (пры яго наяўнасці) – пры набыцці грамадзянства Рэспублікі Беларусь</w:t>
            </w:r>
          </w:p>
          <w:p w:rsidR="009E775A" w:rsidRPr="005B263A" w:rsidRDefault="009E775A" w:rsidP="009E775A">
            <w:pPr>
              <w:jc w:val="both"/>
              <w:rPr>
                <w:lang w:val="be-BY"/>
              </w:rPr>
            </w:pPr>
            <w:r w:rsidRPr="005B263A">
              <w:rPr>
                <w:lang w:val="be-BY"/>
              </w:rPr>
              <w:t>- від на жыхарства (пры яго наяўнасці) – пры набыцці грамадзянства Рэспублікі Беларусь</w:t>
            </w:r>
          </w:p>
          <w:p w:rsidR="009E775A" w:rsidRPr="005B263A" w:rsidRDefault="009E775A" w:rsidP="009E775A">
            <w:pPr>
              <w:jc w:val="both"/>
              <w:rPr>
                <w:rFonts w:cs="Arial"/>
              </w:rPr>
            </w:pPr>
            <w:r w:rsidRPr="005B263A">
              <w:rPr>
                <w:rFonts w:cs="Arial"/>
              </w:rPr>
              <w:t>-4 каляровыя фотаздымкі заяўніка, адпаведныя яго ўзросту, памерам 40 х 50 мм (адным лістом)</w:t>
            </w:r>
          </w:p>
          <w:p w:rsidR="009E775A" w:rsidRPr="005B263A" w:rsidRDefault="009E775A" w:rsidP="009E775A">
            <w:pPr>
              <w:jc w:val="both"/>
              <w:rPr>
                <w:lang w:val="be-BY"/>
              </w:rPr>
            </w:pPr>
            <w:r w:rsidRPr="005B263A">
              <w:rPr>
                <w:rFonts w:cs="Arial"/>
              </w:rPr>
              <w:t xml:space="preserve">- дакументы, неабходныя для рэгістрацыі па месцы жыхарства, названыя ў пункце 13.1 гэтага </w:t>
            </w:r>
            <w:r w:rsidRPr="005B263A">
              <w:t>пераліку</w:t>
            </w:r>
            <w:r w:rsidRPr="005B263A">
              <w:rPr>
                <w:lang w:val="be-BY"/>
              </w:rPr>
              <w:t xml:space="preserve">  (для грамадзян, якія пастаянна пражываюць ў Рэспубліцы Белдарусь, не маюць рэгістрацыі па месцы жыхарства)</w:t>
            </w:r>
          </w:p>
          <w:p w:rsidR="009E775A" w:rsidRPr="005B263A" w:rsidRDefault="009E775A" w:rsidP="009E775A">
            <w:pPr>
              <w:jc w:val="both"/>
              <w:rPr>
                <w:lang w:val="be-BY"/>
              </w:rPr>
            </w:pPr>
            <w:r w:rsidRPr="005B263A">
              <w:rPr>
                <w:lang w:val="be-BY"/>
              </w:rPr>
              <w:t>- пасведчанне аб нарадждэнні дзіцяці – у выпадку, калі заяўнік мае дзіцяці, якое не дасягнула 18-гадовага ўзросту</w:t>
            </w:r>
          </w:p>
          <w:p w:rsidR="009E775A" w:rsidRPr="005B263A" w:rsidRDefault="009E775A" w:rsidP="009E775A">
            <w:pPr>
              <w:jc w:val="both"/>
              <w:rPr>
                <w:lang w:val="be-BY"/>
              </w:rPr>
            </w:pPr>
            <w:r w:rsidRPr="005B263A">
              <w:rPr>
                <w:lang w:val="be-BY"/>
              </w:rPr>
              <w:t>- пасведчанне (дакумент) аб заключэнні шлюбу – у выпадку, калі заяўніук знаходзіцца ў шлюбе</w:t>
            </w:r>
          </w:p>
          <w:p w:rsidR="009E775A" w:rsidRPr="005B263A" w:rsidRDefault="009E775A" w:rsidP="009E775A">
            <w:pPr>
              <w:jc w:val="both"/>
              <w:rPr>
                <w:lang w:val="be-BY"/>
              </w:rPr>
            </w:pPr>
            <w:r w:rsidRPr="005B263A">
              <w:rPr>
                <w:lang w:val="be-BY"/>
              </w:rPr>
              <w:t>-пісьмовае хадайніцтва арганізацыі, якая мае права ажыццяўляць за кошт замежнай безвыплатнай дапамогі дзейнасць, звязаную з аздараўленнем дзяцей за мяжой, - для непаўналетніх ва ўзросце ад 14 да 18 гадоў са складу агульных і і спецыяльных арганізаваных груп дзяцей, якія выязджаюць на аздараўленне за мяжу, у выпадку выдачы ім пашпарта</w:t>
            </w:r>
          </w:p>
          <w:p w:rsidR="009E775A" w:rsidRPr="008A67B0" w:rsidRDefault="009E775A" w:rsidP="009E775A">
            <w:pPr>
              <w:jc w:val="both"/>
              <w:rPr>
                <w:lang w:val="be-BY"/>
              </w:rPr>
            </w:pPr>
            <w:r w:rsidRPr="005B263A">
              <w:rPr>
                <w:lang w:val="be-BY"/>
              </w:rPr>
              <w:t>-копія рашэння камісіі па накіраванні грамад</w:t>
            </w:r>
            <w:r>
              <w:rPr>
                <w:lang w:val="be-BY"/>
              </w:rPr>
              <w:t>зян Рэспублікі Беларусь за мяжу</w:t>
            </w:r>
            <w:r w:rsidRPr="005B263A">
              <w:rPr>
                <w:lang w:val="be-BY"/>
              </w:rPr>
              <w:t xml:space="preserve"> рэспублікі для атрымання медыцынскай дапамогі пры Міністэрстве аховы здароўя аб накіраванні непаўналетняга ва ўзросце ад 14 да 18 гадоў за рубеж рэспублікі для атрымання медыцынскай дапамогі –</w:t>
            </w:r>
            <w:r w:rsidRPr="005D6412">
              <w:rPr>
                <w:color w:val="7F7F7F"/>
                <w:lang w:val="be-BY"/>
              </w:rPr>
              <w:t xml:space="preserve"> </w:t>
            </w:r>
            <w:r w:rsidRPr="005B263A">
              <w:rPr>
                <w:lang w:val="be-BY"/>
              </w:rPr>
              <w:t xml:space="preserve">для непаўналетніх, якіх накіроўваюць за рубеж рэспублікі для атрымання медыцынскай дапамогі, у выпадку выдачы ім пашпарта ў першачарговым парадку  </w:t>
            </w:r>
            <w:r w:rsidRPr="005B263A">
              <w:rPr>
                <w:lang w:val="be-BY"/>
              </w:rPr>
              <w:br/>
              <w:t>- 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rsidR="009E775A" w:rsidRPr="00AA178B" w:rsidRDefault="009E775A" w:rsidP="009E775A">
            <w:pPr>
              <w:jc w:val="both"/>
              <w:rPr>
                <w:rFonts w:cs="Arial"/>
              </w:rPr>
            </w:pPr>
            <w:r w:rsidRPr="00AA178B">
              <w:rPr>
                <w:rFonts w:cs="Arial"/>
              </w:rPr>
              <w:t>бясплатна - для грамадзян Рэспублікі Беларусь, якія знаходзяцца на поўным дзяржаўным забеспячэнні</w:t>
            </w:r>
          </w:p>
          <w:p w:rsidR="009E775A" w:rsidRPr="00AA178B" w:rsidRDefault="009E775A" w:rsidP="009E775A">
            <w:pPr>
              <w:jc w:val="both"/>
              <w:rPr>
                <w:rFonts w:cs="Arial"/>
              </w:rPr>
            </w:pPr>
          </w:p>
          <w:p w:rsidR="009E775A" w:rsidRPr="00AA178B" w:rsidRDefault="009E775A" w:rsidP="009E775A">
            <w:pPr>
              <w:jc w:val="both"/>
              <w:rPr>
                <w:rFonts w:cs="Arial"/>
              </w:rPr>
            </w:pPr>
            <w:r w:rsidRPr="00AA178B">
              <w:rPr>
                <w:rFonts w:cs="Arial"/>
              </w:rPr>
              <w:t>1 базавая велічыня - для іншых грамадзян Рэспублікі Беларусь</w:t>
            </w:r>
          </w:p>
          <w:p w:rsidR="009E775A" w:rsidRPr="00AA178B" w:rsidRDefault="009E775A" w:rsidP="009E775A">
            <w:pPr>
              <w:jc w:val="both"/>
              <w:rPr>
                <w:rFonts w:cs="Arial"/>
              </w:rPr>
            </w:pPr>
          </w:p>
          <w:p w:rsidR="009E775A" w:rsidRPr="00AA178B" w:rsidRDefault="009E775A" w:rsidP="009E775A">
            <w:pPr>
              <w:jc w:val="both"/>
              <w:rPr>
                <w:rFonts w:cs="Arial"/>
              </w:rPr>
            </w:pPr>
            <w:r w:rsidRPr="00AA178B">
              <w:rPr>
                <w:rFonts w:cs="Arial"/>
              </w:rPr>
              <w:t>1 базавая велічыня-дадаткова за выдачу пашпарта ў паскораным парадку</w:t>
            </w:r>
          </w:p>
          <w:p w:rsidR="009E775A" w:rsidRPr="00AA178B" w:rsidRDefault="009E775A" w:rsidP="009E775A">
            <w:pPr>
              <w:jc w:val="both"/>
              <w:rPr>
                <w:rFonts w:cs="Arial"/>
              </w:rPr>
            </w:pPr>
          </w:p>
          <w:p w:rsidR="009E775A" w:rsidRPr="00793EC9" w:rsidRDefault="009E775A" w:rsidP="009E775A">
            <w:pPr>
              <w:jc w:val="both"/>
              <w:rPr>
                <w:rFonts w:cs="Arial"/>
              </w:rPr>
            </w:pPr>
            <w:r w:rsidRPr="00AA178B">
              <w:rPr>
                <w:rFonts w:cs="Arial"/>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top w:val="single" w:sz="4" w:space="0" w:color="000000"/>
              <w:left w:val="single" w:sz="4" w:space="0" w:color="000000"/>
              <w:bottom w:val="single" w:sz="4" w:space="0" w:color="000000"/>
              <w:right w:val="single" w:sz="4" w:space="0" w:color="auto"/>
            </w:tcBorders>
          </w:tcPr>
          <w:p w:rsidR="00350489" w:rsidRDefault="00350489" w:rsidP="00350489">
            <w:pPr>
              <w:pStyle w:val="table10"/>
              <w:spacing w:before="120"/>
              <w:rPr>
                <w:rFonts w:ascii="Times New Roman" w:hAnsi="Times New Roman"/>
                <w:sz w:val="24"/>
                <w:szCs w:val="24"/>
              </w:rPr>
            </w:pPr>
            <w:r>
              <w:rPr>
                <w:rFonts w:ascii="Times New Roman" w:hAnsi="Times New Roman"/>
                <w:sz w:val="24"/>
                <w:szCs w:val="24"/>
                <w:lang w:val="be-BY"/>
              </w:rPr>
              <w:t>7</w:t>
            </w:r>
            <w:r>
              <w:rPr>
                <w:rFonts w:ascii="Times New Roman" w:hAnsi="Times New Roman"/>
                <w:sz w:val="24"/>
                <w:szCs w:val="24"/>
              </w:rPr>
              <w:t xml:space="preserve"> </w:t>
            </w:r>
            <w:r w:rsidRPr="00776726">
              <w:rPr>
                <w:rFonts w:ascii="Times New Roman" w:hAnsi="Times New Roman"/>
                <w:sz w:val="24"/>
                <w:szCs w:val="24"/>
              </w:rPr>
              <w:t>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350489" w:rsidRPr="005D205A" w:rsidRDefault="00350489" w:rsidP="00350489">
            <w:pPr>
              <w:pStyle w:val="table10"/>
              <w:spacing w:before="120"/>
              <w:rPr>
                <w:rFonts w:ascii="Times New Roman" w:hAnsi="Times New Roman"/>
                <w:sz w:val="24"/>
                <w:szCs w:val="24"/>
                <w:lang w:val="be-BY"/>
              </w:rPr>
            </w:pPr>
            <w:r w:rsidRPr="00B43FE2">
              <w:rPr>
                <w:rFonts w:ascii="Times New Roman" w:hAnsi="Times New Roman"/>
                <w:sz w:val="24"/>
                <w:szCs w:val="24"/>
              </w:rPr>
              <w:b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rsidR="00350489" w:rsidRDefault="00350489" w:rsidP="00350489">
            <w:pPr>
              <w:jc w:val="both"/>
              <w:rPr>
                <w:lang w:val="be-BY"/>
              </w:rPr>
            </w:pPr>
          </w:p>
          <w:p w:rsidR="00350489" w:rsidRPr="00AA178B" w:rsidRDefault="00350489" w:rsidP="00350489">
            <w:pPr>
              <w:jc w:val="both"/>
              <w:rPr>
                <w:rFonts w:cs="Arial"/>
              </w:rPr>
            </w:pPr>
            <w:r w:rsidRPr="00B43FE2">
              <w:t>15</w:t>
            </w:r>
            <w:r>
              <w:rPr>
                <w:lang w:val="be-BY"/>
              </w:rPr>
              <w:t xml:space="preserve"> дзён</w:t>
            </w:r>
            <w:r w:rsidRPr="00B43FE2">
              <w:t xml:space="preserve"> </w:t>
            </w:r>
            <w:r w:rsidRPr="00776726">
              <w:t>з дня падачы заявы-</w:t>
            </w:r>
            <w:r>
              <w:rPr>
                <w:lang w:val="be-BY"/>
              </w:rPr>
              <w:t>у выпадку</w:t>
            </w:r>
            <w:r w:rsidRPr="00AA178B">
              <w:rPr>
                <w:rFonts w:cs="Arial"/>
              </w:rPr>
              <w:t xml:space="preserve"> </w:t>
            </w:r>
            <w:r>
              <w:rPr>
                <w:rFonts w:cs="Arial"/>
              </w:rPr>
              <w:t>выдач</w:t>
            </w:r>
            <w:r>
              <w:rPr>
                <w:rFonts w:cs="Arial"/>
                <w:lang w:val="be-BY"/>
              </w:rPr>
              <w:t>ы</w:t>
            </w:r>
            <w:r w:rsidRPr="00AA178B">
              <w:rPr>
                <w:rFonts w:cs="Arial"/>
              </w:rPr>
              <w:t xml:space="preserve"> пашпарта ў паскораным парадку</w:t>
            </w:r>
          </w:p>
          <w:p w:rsidR="009E775A" w:rsidRPr="00350489" w:rsidRDefault="00350489" w:rsidP="00350489">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rPr>
              <w:t>выдач</w:t>
            </w:r>
            <w:r>
              <w:rPr>
                <w:rFonts w:ascii="Times New Roman" w:eastAsia="Times New Roman" w:hAnsi="Times New Roman" w:cs="Arial"/>
                <w:sz w:val="24"/>
                <w:szCs w:val="24"/>
                <w:lang w:val="be-BY"/>
              </w:rPr>
              <w:t>ы</w:t>
            </w:r>
            <w:r w:rsidRPr="00AA178B">
              <w:rPr>
                <w:rFonts w:ascii="Times New Roman" w:eastAsia="Times New Roman" w:hAnsi="Times New Roman" w:cs="Arial"/>
                <w:sz w:val="24"/>
                <w:szCs w:val="24"/>
              </w:rPr>
              <w:t xml:space="preserve"> пашпарта ў паскораным парадку</w:t>
            </w:r>
            <w:r>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tc>
        <w:tc>
          <w:tcPr>
            <w:tcW w:w="2072" w:type="dxa"/>
            <w:tcBorders>
              <w:top w:val="single" w:sz="4" w:space="0" w:color="000000"/>
              <w:left w:val="single" w:sz="4" w:space="0" w:color="auto"/>
              <w:bottom w:val="single" w:sz="4" w:space="0" w:color="000000"/>
              <w:right w:val="single" w:sz="4" w:space="0" w:color="000000"/>
            </w:tcBorders>
          </w:tcPr>
          <w:p w:rsidR="009E775A" w:rsidRDefault="009E775A" w:rsidP="009E775A">
            <w:pPr>
              <w:jc w:val="both"/>
              <w:rPr>
                <w:rFonts w:cs="Arial"/>
                <w:lang w:val="be-BY"/>
              </w:rPr>
            </w:pPr>
            <w:r>
              <w:rPr>
                <w:rFonts w:cs="Arial"/>
              </w:rPr>
              <w:t xml:space="preserve">10 </w:t>
            </w:r>
            <w:r>
              <w:rPr>
                <w:rFonts w:cs="Arial"/>
                <w:lang w:val="be-BY"/>
              </w:rPr>
              <w:t>гадоў-для грамадзян Рэспублікі Беларусь не дасягнуўшых 64-годовага узросту</w:t>
            </w:r>
          </w:p>
          <w:p w:rsidR="009E775A" w:rsidRDefault="009E775A" w:rsidP="009E775A">
            <w:pPr>
              <w:jc w:val="both"/>
              <w:rPr>
                <w:rFonts w:cs="Arial"/>
                <w:lang w:val="be-BY"/>
              </w:rPr>
            </w:pPr>
          </w:p>
          <w:p w:rsidR="009E775A" w:rsidRPr="00AA178B" w:rsidRDefault="009E775A" w:rsidP="009E775A">
            <w:pPr>
              <w:jc w:val="both"/>
              <w:rPr>
                <w:rFonts w:cs="Arial"/>
                <w:lang w:val="be-BY"/>
              </w:rPr>
            </w:pPr>
            <w:r>
              <w:rPr>
                <w:rFonts w:cs="Arial"/>
                <w:lang w:val="be-BY"/>
              </w:rPr>
              <w:t xml:space="preserve">да дасягнення 100-, 125-гадовага узросту-для грамадзян Рэспублікі Беларусь, </w:t>
            </w:r>
            <w:r w:rsidRPr="008A67B0">
              <w:rPr>
                <w:rFonts w:cs="Arial"/>
                <w:lang w:val="be-BY"/>
              </w:rPr>
              <w:t>якія дасягнулі адпаведна</w:t>
            </w:r>
            <w:r>
              <w:rPr>
                <w:rFonts w:cs="Arial"/>
                <w:lang w:val="be-BY"/>
              </w:rPr>
              <w:t xml:space="preserve"> 64-, 99-гадовага узросту</w:t>
            </w:r>
          </w:p>
          <w:p w:rsidR="009E775A" w:rsidRPr="00793EC9" w:rsidRDefault="009E775A" w:rsidP="009E775A">
            <w:pPr>
              <w:jc w:val="both"/>
              <w:rPr>
                <w:rFonts w:cs="Arial"/>
              </w:rPr>
            </w:pP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350489" w:rsidRDefault="00350489" w:rsidP="009E775A">
      <w:pPr>
        <w:jc w:val="both"/>
        <w:rPr>
          <w:b/>
          <w:color w:val="FF0000"/>
        </w:rPr>
      </w:pPr>
    </w:p>
    <w:p w:rsidR="009E775A" w:rsidRPr="00F276D2" w:rsidRDefault="009E775A" w:rsidP="009E775A">
      <w:pPr>
        <w:jc w:val="both"/>
        <w:rPr>
          <w:b/>
          <w:lang w:val="be-BY"/>
        </w:rPr>
      </w:pPr>
      <w:proofErr w:type="gramStart"/>
      <w:r w:rsidRPr="0007210B">
        <w:rPr>
          <w:b/>
          <w:color w:val="FF0000"/>
        </w:rPr>
        <w:t>Адм</w:t>
      </w:r>
      <w:proofErr w:type="gramEnd"/>
      <w:r w:rsidRPr="0007210B">
        <w:rPr>
          <w:b/>
          <w:color w:val="FF0000"/>
        </w:rPr>
        <w:t>іністрацыйная працэдура</w:t>
      </w:r>
      <w:r w:rsidRPr="000208A4">
        <w:rPr>
          <w:color w:val="FF0000"/>
        </w:rPr>
        <w:t xml:space="preserve">:  </w:t>
      </w:r>
      <w:r>
        <w:rPr>
          <w:b/>
        </w:rPr>
        <w:t xml:space="preserve">11.1.2. </w:t>
      </w:r>
      <w:r w:rsidRPr="0007210B">
        <w:rPr>
          <w:b/>
        </w:rPr>
        <w:t>Выдача пашпарта грамадзяніну Рэспублікі Бе</w:t>
      </w:r>
      <w:r w:rsidR="00350489">
        <w:rPr>
          <w:b/>
        </w:rPr>
        <w:t>ларусь</w:t>
      </w:r>
      <w:r>
        <w:rPr>
          <w:b/>
          <w:lang w:val="be-BY"/>
        </w:rPr>
        <w:t xml:space="preserve">, </w:t>
      </w:r>
      <w:r w:rsidRPr="0044054C">
        <w:rPr>
          <w:b/>
          <w:lang w:val="be-BY"/>
        </w:rPr>
        <w:t xml:space="preserve"> які</w:t>
      </w:r>
      <w:r>
        <w:rPr>
          <w:b/>
          <w:lang w:val="be-BY"/>
        </w:rPr>
        <w:t xml:space="preserve"> не </w:t>
      </w:r>
      <w:r w:rsidRPr="0044054C">
        <w:rPr>
          <w:b/>
          <w:lang w:val="be-BY"/>
        </w:rPr>
        <w:t xml:space="preserve"> дасягнуў 14-летнего ўзросту</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9E775A" w:rsidRPr="000208A4" w:rsidRDefault="009E775A" w:rsidP="009E775A">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9E775A" w:rsidRPr="000208A4" w:rsidRDefault="009E775A" w:rsidP="009E775A">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Ответственный</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B17FFE" w:rsidRDefault="009E775A" w:rsidP="009E775A">
            <w:pPr>
              <w:pStyle w:val="a6"/>
              <w:jc w:val="both"/>
              <w:rPr>
                <w:rFonts w:ascii="Times New Roman" w:hAnsi="Times New Roman"/>
                <w:sz w:val="24"/>
                <w:szCs w:val="24"/>
                <w:lang w:val="be-BY"/>
              </w:rPr>
            </w:pPr>
            <w:r>
              <w:br/>
            </w:r>
            <w:r w:rsidRPr="005B263A">
              <w:rPr>
                <w:rFonts w:ascii="Times New Roman" w:hAnsi="Times New Roman"/>
                <w:sz w:val="24"/>
                <w:szCs w:val="24"/>
                <w:lang w:val="be-BY"/>
              </w:rPr>
              <w:t xml:space="preserve">законны прадстаўнік непаўналетняга грамадзяніна Рэспублікі Беларусь прадстаўляе: </w:t>
            </w:r>
            <w:r w:rsidRPr="005B263A">
              <w:rPr>
                <w:rFonts w:ascii="Times New Roman" w:hAnsi="Times New Roman"/>
                <w:sz w:val="24"/>
                <w:szCs w:val="24"/>
              </w:rPr>
              <w:br/>
            </w:r>
            <w:r w:rsidRPr="005B263A">
              <w:rPr>
                <w:rFonts w:ascii="Times New Roman" w:hAnsi="Times New Roman"/>
                <w:sz w:val="24"/>
                <w:szCs w:val="24"/>
                <w:lang w:val="be-BY"/>
              </w:rPr>
              <w:t>-заява</w:t>
            </w:r>
            <w:r w:rsidRPr="005B263A">
              <w:rPr>
                <w:rFonts w:ascii="Times New Roman" w:hAnsi="Times New Roman"/>
                <w:sz w:val="24"/>
                <w:szCs w:val="24"/>
              </w:rPr>
              <w:br/>
            </w:r>
            <w:r w:rsidRPr="005B263A">
              <w:rPr>
                <w:rFonts w:ascii="Times New Roman" w:hAnsi="Times New Roman"/>
                <w:sz w:val="24"/>
                <w:szCs w:val="24"/>
                <w:lang w:val="be-BY"/>
              </w:rPr>
              <w:t xml:space="preserve">-пасведчанне (дакумент) аб нараджэнні непаўналетняга </w:t>
            </w:r>
            <w:r w:rsidRPr="005B263A">
              <w:rPr>
                <w:rFonts w:ascii="Times New Roman" w:hAnsi="Times New Roman"/>
                <w:sz w:val="24"/>
                <w:szCs w:val="24"/>
              </w:rPr>
              <w:br/>
            </w:r>
            <w:r w:rsidRPr="005B263A">
              <w:rPr>
                <w:rFonts w:ascii="Times New Roman" w:hAnsi="Times New Roman"/>
                <w:sz w:val="24"/>
                <w:szCs w:val="24"/>
                <w:lang w:val="be-BY"/>
              </w:rPr>
              <w:t>-дакумент для выезда за мяжу непаўналетняга (пры яго наяўнасці) – пры набыцці грамадзянства Рэспублікі Беларусь</w:t>
            </w:r>
            <w:r w:rsidRPr="005B263A">
              <w:rPr>
                <w:rFonts w:ascii="Times New Roman" w:hAnsi="Times New Roman"/>
                <w:sz w:val="24"/>
                <w:szCs w:val="24"/>
              </w:rPr>
              <w:br/>
            </w:r>
            <w:r w:rsidRPr="005B263A">
              <w:rPr>
                <w:rFonts w:ascii="Times New Roman" w:hAnsi="Times New Roman"/>
                <w:sz w:val="24"/>
                <w:szCs w:val="24"/>
                <w:lang w:val="be-BY"/>
              </w:rPr>
              <w:t xml:space="preserve">-від на жыхарства непаўналетняга (пры яго наяўнасці) – пры набыцці грамадзянства Рэспублікі Беларусь </w:t>
            </w:r>
            <w:r w:rsidRPr="005B263A">
              <w:rPr>
                <w:rFonts w:ascii="Times New Roman" w:hAnsi="Times New Roman"/>
                <w:sz w:val="24"/>
                <w:szCs w:val="24"/>
              </w:rPr>
              <w:br/>
            </w:r>
            <w:r w:rsidRPr="005B263A">
              <w:rPr>
                <w:rFonts w:ascii="Times New Roman" w:hAnsi="Times New Roman"/>
                <w:sz w:val="24"/>
                <w:szCs w:val="24"/>
                <w:lang w:val="be-BY"/>
              </w:rPr>
              <w:t>-4 каляровыя фотаздымкі заяўніка, якія адпавядаюць яго ўзросту, памерам 40 х 50 мм (адным лістом)</w:t>
            </w:r>
            <w:r w:rsidRPr="005B263A">
              <w:rPr>
                <w:rFonts w:ascii="Times New Roman" w:hAnsi="Times New Roman"/>
                <w:sz w:val="24"/>
                <w:szCs w:val="24"/>
              </w:rPr>
              <w:br/>
            </w:r>
            <w:r w:rsidRPr="005B263A">
              <w:rPr>
                <w:rFonts w:ascii="Times New Roman" w:hAnsi="Times New Roman"/>
                <w:sz w:val="24"/>
                <w:szCs w:val="24"/>
                <w:lang w:val="be-BY"/>
              </w:rPr>
              <w:t>-дакументы, неабходныя для рэгістрацыі па месцы жыхарства непаўналетняга, пазначаныя ў пункце 13.1 гэтага пераліку (для грамадзян, якія ўвесь час пражываюць у Рэспубліцы Беларусь, не маюць рэгістрацыі па месцы жыхарства)</w:t>
            </w:r>
            <w:r w:rsidRPr="005B263A">
              <w:rPr>
                <w:rFonts w:ascii="Times New Roman" w:hAnsi="Times New Roman"/>
                <w:sz w:val="24"/>
                <w:szCs w:val="24"/>
              </w:rPr>
              <w:br/>
            </w:r>
            <w:r w:rsidRPr="005B263A">
              <w:rPr>
                <w:rFonts w:ascii="Times New Roman" w:hAnsi="Times New Roman"/>
                <w:sz w:val="24"/>
                <w:szCs w:val="24"/>
                <w:lang w:val="be-BY"/>
              </w:rPr>
              <w:t xml:space="preserve">-пісьмовае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выдачы ім пашпарта </w:t>
            </w:r>
            <w:r w:rsidRPr="005B263A">
              <w:rPr>
                <w:rFonts w:ascii="Times New Roman" w:hAnsi="Times New Roman"/>
                <w:sz w:val="24"/>
                <w:szCs w:val="24"/>
              </w:rPr>
              <w:br/>
            </w:r>
            <w:r w:rsidRPr="005B263A">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выдачы ім пашпарта ў першачарговым парадку  </w:t>
            </w:r>
            <w:r w:rsidRPr="005B263A">
              <w:rPr>
                <w:rFonts w:ascii="Times New Roman" w:hAnsi="Times New Roman"/>
                <w:sz w:val="24"/>
                <w:szCs w:val="24"/>
              </w:rPr>
              <w:br/>
            </w:r>
            <w:r w:rsidRPr="005B263A">
              <w:rPr>
                <w:rFonts w:ascii="Times New Roman" w:hAnsi="Times New Roman"/>
                <w:sz w:val="24"/>
                <w:szCs w:val="24"/>
                <w:lang w:val="be-BY"/>
              </w:rPr>
              <w:t>-дакумент, які пацвярджае ўнясенне платы</w:t>
            </w:r>
            <w:r w:rsidRPr="00B17FFE">
              <w:rPr>
                <w:rFonts w:ascii="Times New Roman" w:hAnsi="Times New Roman"/>
                <w:sz w:val="24"/>
                <w:szCs w:val="24"/>
                <w:lang w:val="be-BY"/>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E775A" w:rsidRDefault="009E775A" w:rsidP="009E775A">
            <w:pPr>
              <w:jc w:val="both"/>
              <w:rPr>
                <w:lang w:val="be-BY"/>
              </w:rPr>
            </w:pPr>
            <w:r>
              <w:rPr>
                <w:lang w:val="be-BY"/>
              </w:rPr>
              <w:t>бя</w:t>
            </w:r>
            <w:r>
              <w:t>сплатн</w:t>
            </w:r>
            <w:r>
              <w:rPr>
                <w:lang w:val="be-BY"/>
              </w:rPr>
              <w:t>а</w:t>
            </w:r>
          </w:p>
          <w:p w:rsidR="009E775A" w:rsidRDefault="009E775A" w:rsidP="009E775A">
            <w:pPr>
              <w:jc w:val="both"/>
              <w:rPr>
                <w:lang w:val="be-BY"/>
              </w:rPr>
            </w:pPr>
          </w:p>
          <w:p w:rsidR="009E775A" w:rsidRPr="00AA178B" w:rsidRDefault="009E775A" w:rsidP="009E775A">
            <w:pPr>
              <w:jc w:val="both"/>
              <w:rPr>
                <w:rFonts w:cs="Arial"/>
              </w:rPr>
            </w:pPr>
            <w:r w:rsidRPr="00AA178B">
              <w:rPr>
                <w:rFonts w:cs="Arial"/>
              </w:rPr>
              <w:t>1 базавая велічыня-дадаткова за выдачу пашпарта ў паскораным парадку</w:t>
            </w:r>
          </w:p>
          <w:p w:rsidR="009E775A" w:rsidRPr="00034474" w:rsidRDefault="009E775A" w:rsidP="009E775A">
            <w:pPr>
              <w:jc w:val="both"/>
            </w:pPr>
            <w:r w:rsidRPr="00AA178B">
              <w:rPr>
                <w:rFonts w:cs="Arial"/>
              </w:rPr>
              <w:t>2 базавыя велічыні-дадаткова за выдачу пашпарта ў тэрміновым парадку</w:t>
            </w:r>
          </w:p>
          <w:p w:rsidR="009E775A" w:rsidRPr="00B43FE2" w:rsidRDefault="009E775A" w:rsidP="009E775A">
            <w:pPr>
              <w:jc w:val="both"/>
            </w:pPr>
            <w:r w:rsidRPr="00B43FE2">
              <w:br/>
            </w:r>
            <w:r w:rsidRPr="00B43FE2">
              <w:br/>
            </w:r>
          </w:p>
        </w:tc>
        <w:tc>
          <w:tcPr>
            <w:tcW w:w="2464" w:type="dxa"/>
            <w:tcBorders>
              <w:top w:val="single" w:sz="4" w:space="0" w:color="000000"/>
              <w:left w:val="single" w:sz="4" w:space="0" w:color="000000"/>
              <w:bottom w:val="single" w:sz="4" w:space="0" w:color="000000"/>
              <w:right w:val="single" w:sz="4" w:space="0" w:color="auto"/>
            </w:tcBorders>
          </w:tcPr>
          <w:p w:rsidR="009E775A" w:rsidRDefault="009E775A" w:rsidP="009E775A">
            <w:pPr>
              <w:pStyle w:val="table10"/>
              <w:spacing w:before="120"/>
              <w:rPr>
                <w:rFonts w:ascii="Times New Roman" w:hAnsi="Times New Roman"/>
                <w:sz w:val="24"/>
                <w:szCs w:val="24"/>
              </w:rPr>
            </w:pPr>
            <w:r>
              <w:rPr>
                <w:rFonts w:ascii="Times New Roman" w:hAnsi="Times New Roman"/>
                <w:sz w:val="24"/>
                <w:szCs w:val="24"/>
                <w:lang w:val="be-BY"/>
              </w:rPr>
              <w:t>7</w:t>
            </w:r>
            <w:r>
              <w:rPr>
                <w:rFonts w:ascii="Times New Roman" w:hAnsi="Times New Roman"/>
                <w:sz w:val="24"/>
                <w:szCs w:val="24"/>
              </w:rPr>
              <w:t xml:space="preserve"> </w:t>
            </w:r>
            <w:r w:rsidRPr="00776726">
              <w:rPr>
                <w:rFonts w:ascii="Times New Roman" w:hAnsi="Times New Roman"/>
                <w:sz w:val="24"/>
                <w:szCs w:val="24"/>
              </w:rPr>
              <w:t>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9E775A" w:rsidRPr="005D205A" w:rsidRDefault="009E775A" w:rsidP="009E775A">
            <w:pPr>
              <w:pStyle w:val="table10"/>
              <w:spacing w:before="120"/>
              <w:rPr>
                <w:rFonts w:ascii="Times New Roman" w:hAnsi="Times New Roman"/>
                <w:sz w:val="24"/>
                <w:szCs w:val="24"/>
                <w:lang w:val="be-BY"/>
              </w:rPr>
            </w:pPr>
            <w:r w:rsidRPr="00B43FE2">
              <w:rPr>
                <w:rFonts w:ascii="Times New Roman" w:hAnsi="Times New Roman"/>
                <w:sz w:val="24"/>
                <w:szCs w:val="24"/>
              </w:rPr>
              <w:b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rsidR="009E775A" w:rsidRDefault="009E775A" w:rsidP="009E775A">
            <w:pPr>
              <w:jc w:val="both"/>
              <w:rPr>
                <w:lang w:val="be-BY"/>
              </w:rPr>
            </w:pPr>
          </w:p>
          <w:p w:rsidR="009E775A" w:rsidRPr="00AA178B" w:rsidRDefault="009E775A" w:rsidP="009E775A">
            <w:pPr>
              <w:jc w:val="both"/>
              <w:rPr>
                <w:rFonts w:cs="Arial"/>
              </w:rPr>
            </w:pPr>
            <w:r w:rsidRPr="00B43FE2">
              <w:t>15</w:t>
            </w:r>
            <w:r>
              <w:rPr>
                <w:lang w:val="be-BY"/>
              </w:rPr>
              <w:t xml:space="preserve"> дзён</w:t>
            </w:r>
            <w:r w:rsidRPr="00B43FE2">
              <w:t xml:space="preserve"> </w:t>
            </w:r>
            <w:r w:rsidRPr="00776726">
              <w:t>з дня падачы заявы-</w:t>
            </w:r>
            <w:r>
              <w:rPr>
                <w:lang w:val="be-BY"/>
              </w:rPr>
              <w:t>у выпадку</w:t>
            </w:r>
            <w:r w:rsidRPr="00AA178B">
              <w:rPr>
                <w:rFonts w:cs="Arial"/>
              </w:rPr>
              <w:t xml:space="preserve"> </w:t>
            </w:r>
            <w:r>
              <w:rPr>
                <w:rFonts w:cs="Arial"/>
              </w:rPr>
              <w:t>выдач</w:t>
            </w:r>
            <w:r>
              <w:rPr>
                <w:rFonts w:cs="Arial"/>
                <w:lang w:val="be-BY"/>
              </w:rPr>
              <w:t>ы</w:t>
            </w:r>
            <w:r w:rsidRPr="00AA178B">
              <w:rPr>
                <w:rFonts w:cs="Arial"/>
              </w:rPr>
              <w:t xml:space="preserve"> пашпарта ў паскораным парадку</w:t>
            </w:r>
          </w:p>
          <w:p w:rsidR="009E775A" w:rsidRPr="00E51E67" w:rsidRDefault="009E775A" w:rsidP="009E775A">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rPr>
              <w:t>выдач</w:t>
            </w:r>
            <w:r>
              <w:rPr>
                <w:rFonts w:ascii="Times New Roman" w:eastAsia="Times New Roman" w:hAnsi="Times New Roman" w:cs="Arial"/>
                <w:sz w:val="24"/>
                <w:szCs w:val="24"/>
                <w:lang w:val="be-BY"/>
              </w:rPr>
              <w:t>ы</w:t>
            </w:r>
            <w:r w:rsidRPr="00AA178B">
              <w:rPr>
                <w:rFonts w:ascii="Times New Roman" w:eastAsia="Times New Roman" w:hAnsi="Times New Roman" w:cs="Arial"/>
                <w:sz w:val="24"/>
                <w:szCs w:val="24"/>
              </w:rPr>
              <w:t xml:space="preserve"> пашпарта ў паскораным парадку</w:t>
            </w:r>
            <w:r>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tc>
        <w:tc>
          <w:tcPr>
            <w:tcW w:w="2072" w:type="dxa"/>
            <w:tcBorders>
              <w:top w:val="single" w:sz="4" w:space="0" w:color="000000"/>
              <w:left w:val="single" w:sz="4" w:space="0" w:color="auto"/>
              <w:bottom w:val="single" w:sz="4" w:space="0" w:color="000000"/>
              <w:right w:val="single" w:sz="4" w:space="0" w:color="000000"/>
            </w:tcBorders>
          </w:tcPr>
          <w:p w:rsidR="009E775A" w:rsidRPr="008A67B0" w:rsidRDefault="009E775A" w:rsidP="009E775A">
            <w:pPr>
              <w:pStyle w:val="table10"/>
              <w:spacing w:before="120"/>
              <w:rPr>
                <w:rFonts w:ascii="Times New Roman" w:hAnsi="Times New Roman"/>
                <w:sz w:val="24"/>
                <w:szCs w:val="24"/>
                <w:lang w:val="be-BY"/>
              </w:rPr>
            </w:pPr>
            <w:r>
              <w:rPr>
                <w:rFonts w:ascii="Times New Roman" w:hAnsi="Times New Roman"/>
                <w:sz w:val="24"/>
                <w:szCs w:val="24"/>
              </w:rPr>
              <w:t>5 </w:t>
            </w:r>
            <w:r>
              <w:rPr>
                <w:rFonts w:ascii="Times New Roman" w:hAnsi="Times New Roman"/>
                <w:sz w:val="24"/>
                <w:szCs w:val="24"/>
                <w:lang w:val="be-BY"/>
              </w:rPr>
              <w:t>гадоў</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793EC9" w:rsidRDefault="009E775A" w:rsidP="009E775A">
            <w:pPr>
              <w:jc w:val="both"/>
              <w:rPr>
                <w:rFonts w:cs="Arial"/>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350489" w:rsidRDefault="00350489" w:rsidP="00350489">
      <w:pPr>
        <w:jc w:val="both"/>
        <w:rPr>
          <w:b/>
          <w:lang w:val="be-BY"/>
        </w:rPr>
      </w:pPr>
      <w:r w:rsidRPr="0007210B">
        <w:rPr>
          <w:b/>
          <w:color w:val="FF0000"/>
        </w:rPr>
        <w:t xml:space="preserve">Адміністрацыйная працэдура: </w:t>
      </w:r>
      <w:r w:rsidRPr="0007210B">
        <w:rPr>
          <w:b/>
        </w:rPr>
        <w:t>11.1.</w:t>
      </w:r>
      <w:r>
        <w:rPr>
          <w:b/>
        </w:rPr>
        <w:t>3</w:t>
      </w:r>
      <w:r w:rsidRPr="0007210B">
        <w:rPr>
          <w:b/>
        </w:rPr>
        <w:t>. Выдача пашпарта грамадзяніну Рэспублікі Беларусь, у сувязі з дасягненнем 14-гадовага ўзросту</w:t>
      </w:r>
      <w:r>
        <w:rPr>
          <w:b/>
        </w:rPr>
        <w:t>, у выпадку страты (раскрадання) пашпарта</w:t>
      </w:r>
    </w:p>
    <w:p w:rsidR="00350489" w:rsidRPr="00B52890" w:rsidRDefault="00350489" w:rsidP="00350489">
      <w:pPr>
        <w:jc w:val="both"/>
        <w:rPr>
          <w:b/>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350489" w:rsidRPr="000208A4" w:rsidTr="000855EC">
        <w:tc>
          <w:tcPr>
            <w:tcW w:w="7513" w:type="dxa"/>
            <w:tcBorders>
              <w:top w:val="single" w:sz="4" w:space="0" w:color="000000"/>
              <w:left w:val="single" w:sz="4" w:space="0" w:color="000000"/>
              <w:bottom w:val="single" w:sz="4" w:space="0" w:color="000000"/>
              <w:right w:val="single" w:sz="4" w:space="0" w:color="000000"/>
            </w:tcBorders>
          </w:tcPr>
          <w:p w:rsidR="00350489" w:rsidRPr="005A1519" w:rsidRDefault="00350489" w:rsidP="000855EC">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350489" w:rsidRPr="005A1519" w:rsidRDefault="00350489" w:rsidP="000855EC">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350489" w:rsidRPr="005A1519" w:rsidRDefault="00350489" w:rsidP="000855EC">
            <w:pPr>
              <w:jc w:val="center"/>
            </w:pPr>
            <w:r w:rsidRPr="005A1519">
              <w:rPr>
                <w:color w:val="000000"/>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350489" w:rsidRPr="005A1519" w:rsidRDefault="00350489" w:rsidP="000855EC">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350489" w:rsidRPr="005A1519" w:rsidRDefault="00350489" w:rsidP="000855EC">
            <w:pPr>
              <w:jc w:val="center"/>
            </w:pPr>
            <w:r w:rsidRPr="005A1519">
              <w:rPr>
                <w:color w:val="000000"/>
              </w:rPr>
              <w:t>Адказны</w:t>
            </w:r>
          </w:p>
        </w:tc>
      </w:tr>
      <w:tr w:rsidR="00350489" w:rsidRPr="00793EC9" w:rsidTr="000855EC">
        <w:tc>
          <w:tcPr>
            <w:tcW w:w="7513" w:type="dxa"/>
            <w:tcBorders>
              <w:top w:val="single" w:sz="4" w:space="0" w:color="000000"/>
              <w:left w:val="single" w:sz="4" w:space="0" w:color="000000"/>
              <w:bottom w:val="single" w:sz="4" w:space="0" w:color="000000"/>
              <w:right w:val="single" w:sz="4" w:space="0" w:color="000000"/>
            </w:tcBorders>
          </w:tcPr>
          <w:p w:rsidR="00350489" w:rsidRPr="00350489" w:rsidRDefault="00350489" w:rsidP="00350489">
            <w:pPr>
              <w:jc w:val="both"/>
              <w:rPr>
                <w:rFonts w:cs="Arial"/>
              </w:rPr>
            </w:pPr>
            <w:r w:rsidRPr="00350489">
              <w:rPr>
                <w:rFonts w:cs="Arial"/>
              </w:rPr>
              <w:t>заява</w:t>
            </w:r>
          </w:p>
          <w:p w:rsidR="00350489" w:rsidRPr="00350489" w:rsidRDefault="00350489" w:rsidP="00350489">
            <w:pPr>
              <w:jc w:val="both"/>
              <w:rPr>
                <w:rFonts w:cs="Arial"/>
              </w:rPr>
            </w:pPr>
          </w:p>
          <w:p w:rsidR="00350489" w:rsidRPr="00350489" w:rsidRDefault="00350489" w:rsidP="00350489">
            <w:pPr>
              <w:jc w:val="both"/>
              <w:rPr>
                <w:rFonts w:cs="Arial"/>
              </w:rPr>
            </w:pPr>
            <w:r w:rsidRPr="00350489">
              <w:rPr>
                <w:rFonts w:cs="Arial"/>
              </w:rPr>
              <w:t>заява з указаннем абставін страты (раскрадання) пашпарта</w:t>
            </w:r>
          </w:p>
          <w:p w:rsidR="00350489" w:rsidRPr="00350489" w:rsidRDefault="00350489" w:rsidP="00350489">
            <w:pPr>
              <w:jc w:val="both"/>
              <w:rPr>
                <w:rFonts w:cs="Arial"/>
              </w:rPr>
            </w:pPr>
          </w:p>
          <w:p w:rsidR="00350489" w:rsidRPr="00350489" w:rsidRDefault="00350489" w:rsidP="00350489">
            <w:pPr>
              <w:jc w:val="both"/>
              <w:rPr>
                <w:rFonts w:cs="Arial"/>
              </w:rPr>
            </w:pPr>
            <w:r w:rsidRPr="00350489">
              <w:rPr>
                <w:rFonts w:cs="Arial"/>
              </w:rPr>
              <w:t>4 каляровыя фатаграфіі заяўніка, якія адпавядаюць яго ўзросту, памерам 40 x 50 мм (адным аркушам)</w:t>
            </w:r>
          </w:p>
          <w:p w:rsidR="00350489" w:rsidRPr="00350489" w:rsidRDefault="00350489" w:rsidP="00350489">
            <w:pPr>
              <w:jc w:val="both"/>
              <w:rPr>
                <w:rFonts w:cs="Arial"/>
              </w:rPr>
            </w:pPr>
          </w:p>
          <w:p w:rsidR="00350489" w:rsidRPr="00350489" w:rsidRDefault="00350489" w:rsidP="00350489">
            <w:pPr>
              <w:jc w:val="both"/>
              <w:rPr>
                <w:rFonts w:cs="Arial"/>
              </w:rPr>
            </w:pPr>
            <w:r w:rsidRPr="00350489">
              <w:rPr>
                <w:rFonts w:cs="Arial"/>
              </w:rPr>
              <w:t>пасведчанне аб нараджэнні дзіцяці заяўніка – у выпадку, калі заяўнік мае дзіцяці, не якое дасягнула 18-летнего ўзросту</w:t>
            </w:r>
          </w:p>
          <w:p w:rsidR="00350489" w:rsidRPr="00350489" w:rsidRDefault="00350489" w:rsidP="00350489">
            <w:pPr>
              <w:jc w:val="both"/>
              <w:rPr>
                <w:rFonts w:cs="Arial"/>
              </w:rPr>
            </w:pPr>
          </w:p>
          <w:p w:rsidR="00350489" w:rsidRPr="00350489" w:rsidRDefault="00350489" w:rsidP="00350489">
            <w:pPr>
              <w:jc w:val="both"/>
              <w:rPr>
                <w:rFonts w:cs="Arial"/>
              </w:rPr>
            </w:pPr>
            <w:r w:rsidRPr="00350489">
              <w:rPr>
                <w:rFonts w:cs="Arial"/>
              </w:rPr>
              <w:t>дакументы, якія пацвярджаюць унясенне змяненняў, выпраўленняў (пры неабходнасці):</w:t>
            </w:r>
          </w:p>
          <w:p w:rsidR="00350489" w:rsidRPr="00350489" w:rsidRDefault="00350489" w:rsidP="00350489">
            <w:pPr>
              <w:jc w:val="both"/>
              <w:rPr>
                <w:rFonts w:cs="Arial"/>
              </w:rPr>
            </w:pPr>
          </w:p>
          <w:p w:rsidR="00350489" w:rsidRPr="00350489" w:rsidRDefault="00350489" w:rsidP="00350489">
            <w:pPr>
              <w:jc w:val="both"/>
              <w:rPr>
                <w:rFonts w:cs="Arial"/>
              </w:rPr>
            </w:pPr>
            <w:r w:rsidRPr="00350489">
              <w:rPr>
                <w:rFonts w:cs="Arial"/>
              </w:rPr>
              <w:t>пасведчанне (дакумент) аб нараджэнні заяўніка</w:t>
            </w:r>
          </w:p>
          <w:p w:rsidR="00350489" w:rsidRPr="00350489" w:rsidRDefault="00350489" w:rsidP="00350489">
            <w:pPr>
              <w:jc w:val="both"/>
              <w:rPr>
                <w:rFonts w:cs="Arial"/>
              </w:rPr>
            </w:pPr>
          </w:p>
          <w:p w:rsidR="00350489" w:rsidRPr="00350489" w:rsidRDefault="00350489" w:rsidP="00350489">
            <w:pPr>
              <w:jc w:val="both"/>
              <w:rPr>
                <w:rFonts w:cs="Arial"/>
              </w:rPr>
            </w:pPr>
            <w:r w:rsidRPr="00350489">
              <w:rPr>
                <w:rFonts w:cs="Arial"/>
              </w:rPr>
              <w:t>пасведчанне (дакумент) аб заключэнні шлюбу – у выпадку, калі заяўнік заключаецца ў шлюбу</w:t>
            </w:r>
          </w:p>
          <w:p w:rsidR="00350489" w:rsidRPr="00350489" w:rsidRDefault="00350489" w:rsidP="00350489">
            <w:pPr>
              <w:jc w:val="both"/>
              <w:rPr>
                <w:rFonts w:cs="Arial"/>
              </w:rPr>
            </w:pPr>
          </w:p>
          <w:p w:rsidR="00350489" w:rsidRPr="00350489" w:rsidRDefault="00350489" w:rsidP="00350489">
            <w:pPr>
              <w:jc w:val="both"/>
              <w:rPr>
                <w:rFonts w:cs="Arial"/>
              </w:rPr>
            </w:pPr>
            <w:r w:rsidRPr="00350489">
              <w:rPr>
                <w:rFonts w:cs="Arial"/>
              </w:rPr>
              <w:t>пасведчанне (дакумент) аб скасаванні шлюбу або копія рашэння суда аб скасаванні шлюбу – у выпадку скасавання заяўнікам шлюбу</w:t>
            </w:r>
          </w:p>
          <w:p w:rsidR="00350489" w:rsidRPr="00350489" w:rsidRDefault="00350489" w:rsidP="00350489">
            <w:pPr>
              <w:jc w:val="both"/>
              <w:rPr>
                <w:rFonts w:cs="Arial"/>
              </w:rPr>
            </w:pPr>
          </w:p>
          <w:p w:rsidR="00350489" w:rsidRPr="00350489" w:rsidRDefault="00350489" w:rsidP="00350489">
            <w:pPr>
              <w:jc w:val="both"/>
              <w:rPr>
                <w:rFonts w:cs="Arial"/>
              </w:rPr>
            </w:pPr>
            <w:r w:rsidRPr="00350489">
              <w:rPr>
                <w:rFonts w:cs="Arial"/>
              </w:rPr>
              <w:t>пасведчанне аб смерці або копія рашэння суда аб абвяшчэнні грамадзяніна (грамадзянкі) нябожчыкам (памерлай) – у выпадку смерці мужа (жонкі) заяўніка</w:t>
            </w:r>
          </w:p>
          <w:p w:rsidR="00350489" w:rsidRPr="00350489" w:rsidRDefault="00350489" w:rsidP="00350489">
            <w:pPr>
              <w:jc w:val="both"/>
              <w:rPr>
                <w:rFonts w:cs="Arial"/>
              </w:rPr>
            </w:pPr>
          </w:p>
          <w:p w:rsidR="00350489" w:rsidRPr="00350489" w:rsidRDefault="00350489" w:rsidP="00350489">
            <w:pPr>
              <w:jc w:val="both"/>
              <w:rPr>
                <w:rFonts w:cs="Arial"/>
              </w:rPr>
            </w:pPr>
            <w:r w:rsidRPr="00350489">
              <w:rPr>
                <w:rFonts w:cs="Arial"/>
              </w:rPr>
              <w:t>пасведчанне аб перамене імені – у выпадку перамены заяўнікам прозвішча, уласнага імені, імені па бацьку</w:t>
            </w:r>
          </w:p>
          <w:p w:rsidR="00350489" w:rsidRPr="00350489" w:rsidRDefault="00350489" w:rsidP="00350489">
            <w:pPr>
              <w:jc w:val="both"/>
              <w:rPr>
                <w:rFonts w:cs="Arial"/>
              </w:rPr>
            </w:pPr>
          </w:p>
          <w:p w:rsidR="00350489" w:rsidRPr="00350489" w:rsidRDefault="00350489" w:rsidP="00350489">
            <w:pPr>
              <w:jc w:val="both"/>
              <w:rPr>
                <w:rFonts w:cs="Arial"/>
              </w:rPr>
            </w:pPr>
            <w:r w:rsidRPr="00350489">
              <w:rPr>
                <w:rFonts w:cs="Arial"/>
              </w:rPr>
              <w:t>пасведчанне на вяртанне ў Рэспубліку Беларусь – для грамадзян Рэспублікі Беларусь, пашпарт якіх страчаны (выкрадзены) за граніцамі Рэспублікі Беларусь і якія ўехалі ў Рэспубліку Беларусь па пасведчанні на вяртанне ў Рэспубліку Беларусь</w:t>
            </w:r>
          </w:p>
          <w:p w:rsidR="00350489" w:rsidRPr="00350489" w:rsidRDefault="00350489" w:rsidP="00350489">
            <w:pPr>
              <w:jc w:val="both"/>
              <w:rPr>
                <w:rFonts w:cs="Arial"/>
              </w:rPr>
            </w:pPr>
          </w:p>
          <w:p w:rsidR="00350489" w:rsidRPr="00350489" w:rsidRDefault="00350489" w:rsidP="00350489">
            <w:pPr>
              <w:jc w:val="both"/>
              <w:rPr>
                <w:rFonts w:cs="Arial"/>
              </w:rPr>
            </w:pPr>
            <w:r w:rsidRPr="00350489">
              <w:rPr>
                <w:rFonts w:cs="Arial"/>
              </w:rPr>
              <w:t>пісьмовае хадайніцтва арганізацыі, якая мае права ажыццяўляць за кошт замежнай бязвыплатнай дапамогі дзейнасць, звязаную з аздараўленнем дзяцей за рубяжом, – для непаўналетніх ва ўзросце ад 14 да 18 гадоў са складу агульных і спецыяльных арганізаваных груп дзяцей, якія выязджаюць на аздараўленне за рубеж, у выпадку выдачы ім пашпарта</w:t>
            </w:r>
          </w:p>
          <w:p w:rsidR="00350489" w:rsidRPr="00350489" w:rsidRDefault="00350489" w:rsidP="00350489">
            <w:pPr>
              <w:jc w:val="both"/>
              <w:rPr>
                <w:rFonts w:cs="Arial"/>
              </w:rPr>
            </w:pPr>
          </w:p>
          <w:p w:rsidR="00350489" w:rsidRPr="00350489" w:rsidRDefault="00350489" w:rsidP="00350489">
            <w:pPr>
              <w:jc w:val="both"/>
              <w:rPr>
                <w:rFonts w:cs="Arial"/>
              </w:rPr>
            </w:pPr>
            <w:r w:rsidRPr="00350489">
              <w:rPr>
                <w:rFonts w:cs="Arial"/>
              </w:rPr>
              <w:t>копія рашэння камісіі па напрамку грамадзян Рэспублікі Беларусь за граніцы рэспублікі для атрымання медыцынскай дапамогі пры Міністэрстве аховы здароўя аб напрамку непаўналетняга ва ўзросце ад 14 да 18 гадоў за граніцы рэспублікі для атрымання медыцынскай дапамогі – для непаўналетніх, якія накіроўваюцца за граніцы рэспублікі для атрымання медыцынскай дапамогі, у выпадку выдачы ім пашпарта ў першачарговым парадку</w:t>
            </w:r>
          </w:p>
          <w:p w:rsidR="00350489" w:rsidRPr="00350489" w:rsidRDefault="00350489" w:rsidP="00350489">
            <w:pPr>
              <w:jc w:val="both"/>
              <w:rPr>
                <w:rFonts w:cs="Arial"/>
              </w:rPr>
            </w:pPr>
          </w:p>
          <w:p w:rsidR="00350489" w:rsidRPr="008A67B0" w:rsidRDefault="00350489" w:rsidP="00350489">
            <w:pPr>
              <w:jc w:val="both"/>
              <w:rPr>
                <w:lang w:val="be-BY"/>
              </w:rPr>
            </w:pPr>
            <w:r w:rsidRPr="00350489">
              <w:rPr>
                <w:rFonts w:cs="Arial"/>
              </w:rPr>
              <w:t>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rsidR="00350489" w:rsidRPr="00AA178B" w:rsidRDefault="00350489" w:rsidP="000855EC">
            <w:pPr>
              <w:jc w:val="both"/>
              <w:rPr>
                <w:rFonts w:cs="Arial"/>
              </w:rPr>
            </w:pPr>
            <w:r w:rsidRPr="00AA178B">
              <w:rPr>
                <w:rFonts w:cs="Arial"/>
              </w:rPr>
              <w:t>бясплатна - для грамадзян Рэспублікі Беларусь, якія знаходзяцца на поўным дзяржаўным забеспячэнні</w:t>
            </w:r>
          </w:p>
          <w:p w:rsidR="00350489" w:rsidRPr="00AA178B" w:rsidRDefault="00350489" w:rsidP="000855EC">
            <w:pPr>
              <w:jc w:val="both"/>
              <w:rPr>
                <w:rFonts w:cs="Arial"/>
              </w:rPr>
            </w:pPr>
          </w:p>
          <w:p w:rsidR="00350489" w:rsidRPr="00AA178B" w:rsidRDefault="00350489" w:rsidP="000855EC">
            <w:pPr>
              <w:jc w:val="both"/>
              <w:rPr>
                <w:rFonts w:cs="Arial"/>
              </w:rPr>
            </w:pPr>
            <w:r w:rsidRPr="00AA178B">
              <w:rPr>
                <w:rFonts w:cs="Arial"/>
              </w:rPr>
              <w:t>1 базавая велічыня - для іншых грамадзян Рэспублікі Беларусь</w:t>
            </w:r>
          </w:p>
          <w:p w:rsidR="00350489" w:rsidRPr="00AA178B" w:rsidRDefault="00350489" w:rsidP="000855EC">
            <w:pPr>
              <w:jc w:val="both"/>
              <w:rPr>
                <w:rFonts w:cs="Arial"/>
              </w:rPr>
            </w:pPr>
          </w:p>
          <w:p w:rsidR="00350489" w:rsidRPr="00AA178B" w:rsidRDefault="00350489" w:rsidP="000855EC">
            <w:pPr>
              <w:jc w:val="both"/>
              <w:rPr>
                <w:rFonts w:cs="Arial"/>
              </w:rPr>
            </w:pPr>
            <w:r w:rsidRPr="00AA178B">
              <w:rPr>
                <w:rFonts w:cs="Arial"/>
              </w:rPr>
              <w:t>1 базавая велічыня-дадаткова за выдачу пашпарта ў паскораным парадку</w:t>
            </w:r>
          </w:p>
          <w:p w:rsidR="00350489" w:rsidRPr="00AA178B" w:rsidRDefault="00350489" w:rsidP="000855EC">
            <w:pPr>
              <w:jc w:val="both"/>
              <w:rPr>
                <w:rFonts w:cs="Arial"/>
              </w:rPr>
            </w:pPr>
          </w:p>
          <w:p w:rsidR="00350489" w:rsidRPr="00793EC9" w:rsidRDefault="00350489" w:rsidP="000855EC">
            <w:pPr>
              <w:jc w:val="both"/>
              <w:rPr>
                <w:rFonts w:cs="Arial"/>
              </w:rPr>
            </w:pPr>
            <w:r w:rsidRPr="00AA178B">
              <w:rPr>
                <w:rFonts w:cs="Arial"/>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top w:val="single" w:sz="4" w:space="0" w:color="000000"/>
              <w:left w:val="single" w:sz="4" w:space="0" w:color="000000"/>
              <w:bottom w:val="single" w:sz="4" w:space="0" w:color="000000"/>
              <w:right w:val="single" w:sz="4" w:space="0" w:color="auto"/>
            </w:tcBorders>
          </w:tcPr>
          <w:p w:rsidR="00350489" w:rsidRPr="00AA178B" w:rsidRDefault="00350489" w:rsidP="000855EC">
            <w:pPr>
              <w:jc w:val="both"/>
              <w:rPr>
                <w:rFonts w:cs="Arial"/>
              </w:rPr>
            </w:pPr>
            <w:r w:rsidRPr="00AA178B">
              <w:rPr>
                <w:rFonts w:cs="Arial"/>
              </w:rPr>
              <w:t>1 месяц з дня падачы заявы</w:t>
            </w:r>
          </w:p>
          <w:p w:rsidR="00350489" w:rsidRPr="00AA178B" w:rsidRDefault="00350489" w:rsidP="000855EC">
            <w:pPr>
              <w:jc w:val="both"/>
              <w:rPr>
                <w:rFonts w:cs="Arial"/>
              </w:rPr>
            </w:pPr>
          </w:p>
          <w:p w:rsidR="00350489" w:rsidRPr="00793EC9" w:rsidRDefault="00350489" w:rsidP="000855EC">
            <w:pPr>
              <w:jc w:val="both"/>
              <w:rPr>
                <w:rFonts w:cs="Arial"/>
              </w:rPr>
            </w:pPr>
            <w:r w:rsidRPr="00AA178B">
              <w:rPr>
                <w:rFonts w:cs="Arial"/>
              </w:rPr>
              <w:t>15 дзён з дня падачы заявы-у выпадку выдачы пашпарта ў паскораным парадку</w:t>
            </w:r>
          </w:p>
        </w:tc>
        <w:tc>
          <w:tcPr>
            <w:tcW w:w="2072" w:type="dxa"/>
            <w:tcBorders>
              <w:top w:val="single" w:sz="4" w:space="0" w:color="000000"/>
              <w:left w:val="single" w:sz="4" w:space="0" w:color="auto"/>
              <w:bottom w:val="single" w:sz="4" w:space="0" w:color="000000"/>
              <w:right w:val="single" w:sz="4" w:space="0" w:color="000000"/>
            </w:tcBorders>
          </w:tcPr>
          <w:p w:rsidR="00350489" w:rsidRDefault="00350489" w:rsidP="000855EC">
            <w:pPr>
              <w:jc w:val="both"/>
              <w:rPr>
                <w:rFonts w:cs="Arial"/>
                <w:lang w:val="be-BY"/>
              </w:rPr>
            </w:pPr>
            <w:r>
              <w:rPr>
                <w:rFonts w:cs="Arial"/>
              </w:rPr>
              <w:t xml:space="preserve">10 </w:t>
            </w:r>
            <w:r>
              <w:rPr>
                <w:rFonts w:cs="Arial"/>
                <w:lang w:val="be-BY"/>
              </w:rPr>
              <w:t>гадоў-для грамадзян Рэспублікі Беларусь не дасягнуўшых 64-годовага узросту</w:t>
            </w:r>
          </w:p>
          <w:p w:rsidR="00350489" w:rsidRDefault="00350489" w:rsidP="000855EC">
            <w:pPr>
              <w:jc w:val="both"/>
              <w:rPr>
                <w:rFonts w:cs="Arial"/>
                <w:lang w:val="be-BY"/>
              </w:rPr>
            </w:pPr>
          </w:p>
          <w:p w:rsidR="00350489" w:rsidRPr="00AA178B" w:rsidRDefault="00350489" w:rsidP="000855EC">
            <w:pPr>
              <w:jc w:val="both"/>
              <w:rPr>
                <w:rFonts w:cs="Arial"/>
                <w:lang w:val="be-BY"/>
              </w:rPr>
            </w:pPr>
            <w:r>
              <w:rPr>
                <w:rFonts w:cs="Arial"/>
                <w:lang w:val="be-BY"/>
              </w:rPr>
              <w:t xml:space="preserve">да дасягнення 100-, 125-гадовага узросту-для грамадзян Рэспублікі Беларусь, </w:t>
            </w:r>
            <w:r w:rsidRPr="008A67B0">
              <w:rPr>
                <w:rFonts w:cs="Arial"/>
                <w:lang w:val="be-BY"/>
              </w:rPr>
              <w:t>якія дасягнулі адпаведна</w:t>
            </w:r>
            <w:r>
              <w:rPr>
                <w:rFonts w:cs="Arial"/>
                <w:lang w:val="be-BY"/>
              </w:rPr>
              <w:t xml:space="preserve"> 64-, 99-гадовага узросту</w:t>
            </w:r>
          </w:p>
          <w:p w:rsidR="00350489" w:rsidRPr="00793EC9" w:rsidRDefault="00350489" w:rsidP="000855EC">
            <w:pPr>
              <w:jc w:val="both"/>
              <w:rPr>
                <w:rFonts w:cs="Arial"/>
              </w:rPr>
            </w:pPr>
          </w:p>
        </w:tc>
        <w:tc>
          <w:tcPr>
            <w:tcW w:w="1856" w:type="dxa"/>
            <w:tcBorders>
              <w:top w:val="single" w:sz="4" w:space="0" w:color="000000"/>
              <w:left w:val="single" w:sz="4" w:space="0" w:color="000000"/>
              <w:bottom w:val="single" w:sz="4" w:space="0" w:color="000000"/>
              <w:right w:val="single" w:sz="4" w:space="0" w:color="000000"/>
            </w:tcBorders>
          </w:tcPr>
          <w:p w:rsidR="00350489" w:rsidRDefault="00350489" w:rsidP="000855EC">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350489" w:rsidRDefault="00350489" w:rsidP="000855EC">
            <w:pPr>
              <w:rPr>
                <w:lang w:val="be-BY"/>
              </w:rPr>
            </w:pPr>
            <w:r w:rsidRPr="005477A4">
              <w:rPr>
                <w:color w:val="000000"/>
                <w:lang w:val="be-BY"/>
              </w:rPr>
              <w:t xml:space="preserve">тэл. </w:t>
            </w:r>
            <w:r>
              <w:rPr>
                <w:lang w:val="be-BY"/>
              </w:rPr>
              <w:t>4 49 73</w:t>
            </w:r>
            <w:r w:rsidRPr="005477A4">
              <w:rPr>
                <w:lang w:val="be-BY"/>
              </w:rPr>
              <w:t xml:space="preserve"> </w:t>
            </w:r>
          </w:p>
          <w:p w:rsidR="00350489" w:rsidRPr="00D67F29" w:rsidRDefault="00350489" w:rsidP="000855EC">
            <w:pPr>
              <w:rPr>
                <w:lang w:val="be-BY"/>
              </w:rPr>
            </w:pPr>
          </w:p>
          <w:p w:rsidR="00350489" w:rsidRDefault="00350489" w:rsidP="000855EC">
            <w:pPr>
              <w:rPr>
                <w:lang w:val="be-BY"/>
              </w:rPr>
            </w:pPr>
            <w:r w:rsidRPr="005477A4">
              <w:rPr>
                <w:lang w:val="be-BY"/>
              </w:rPr>
              <w:t>Старшыня</w:t>
            </w:r>
          </w:p>
          <w:p w:rsidR="00350489" w:rsidRDefault="00350489" w:rsidP="000855EC">
            <w:pPr>
              <w:rPr>
                <w:lang w:val="be-BY"/>
              </w:rPr>
            </w:pPr>
            <w:r>
              <w:rPr>
                <w:lang w:val="be-BY"/>
              </w:rPr>
              <w:t>сельвыканкама</w:t>
            </w:r>
          </w:p>
          <w:p w:rsidR="009024AC" w:rsidRDefault="009024AC" w:rsidP="009024AC">
            <w:pPr>
              <w:rPr>
                <w:lang w:val="be-BY"/>
              </w:rPr>
            </w:pPr>
            <w:r>
              <w:rPr>
                <w:lang w:val="be-BY"/>
              </w:rPr>
              <w:t>Жаўтаногін Віталій</w:t>
            </w:r>
          </w:p>
          <w:p w:rsidR="00350489" w:rsidRDefault="00350489" w:rsidP="000855EC">
            <w:pPr>
              <w:rPr>
                <w:lang w:val="be-BY"/>
              </w:rPr>
            </w:pPr>
            <w:r>
              <w:rPr>
                <w:lang w:val="be-BY"/>
              </w:rPr>
              <w:t>Мікалаевіч</w:t>
            </w:r>
          </w:p>
          <w:p w:rsidR="00350489" w:rsidRDefault="00350489" w:rsidP="000855EC">
            <w:pPr>
              <w:rPr>
                <w:lang w:val="be-BY"/>
              </w:rPr>
            </w:pPr>
            <w:r>
              <w:rPr>
                <w:lang w:val="be-BY"/>
              </w:rPr>
              <w:t>тэл. 4 05 00</w:t>
            </w:r>
          </w:p>
          <w:p w:rsidR="00350489" w:rsidRPr="00D67F29" w:rsidRDefault="00350489" w:rsidP="000855EC">
            <w:pPr>
              <w:rPr>
                <w:lang w:val="be-BY"/>
              </w:rPr>
            </w:pPr>
          </w:p>
          <w:p w:rsidR="00350489" w:rsidRPr="002E1F22" w:rsidRDefault="00350489" w:rsidP="000855EC">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350489" w:rsidRPr="002E1F22" w:rsidRDefault="00350489" w:rsidP="000855EC">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350489" w:rsidRDefault="00350489" w:rsidP="000855EC">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350489" w:rsidRPr="00F276D2" w:rsidRDefault="00350489" w:rsidP="00350489">
      <w:pPr>
        <w:jc w:val="both"/>
        <w:rPr>
          <w:b/>
          <w:lang w:val="be-BY"/>
        </w:rPr>
      </w:pPr>
      <w:proofErr w:type="gramStart"/>
      <w:r w:rsidRPr="0007210B">
        <w:rPr>
          <w:b/>
          <w:color w:val="FF0000"/>
        </w:rPr>
        <w:t>Адм</w:t>
      </w:r>
      <w:proofErr w:type="gramEnd"/>
      <w:r w:rsidRPr="0007210B">
        <w:rPr>
          <w:b/>
          <w:color w:val="FF0000"/>
        </w:rPr>
        <w:t>іністрацыйная працэдура</w:t>
      </w:r>
      <w:r w:rsidRPr="000208A4">
        <w:rPr>
          <w:color w:val="FF0000"/>
        </w:rPr>
        <w:t xml:space="preserve">:  </w:t>
      </w:r>
      <w:r>
        <w:rPr>
          <w:b/>
        </w:rPr>
        <w:t xml:space="preserve">11.1.4. </w:t>
      </w:r>
      <w:r w:rsidRPr="0007210B">
        <w:rPr>
          <w:b/>
        </w:rPr>
        <w:t>Выдача пашпарта грамадзяніну Рэспублікі Бе</w:t>
      </w:r>
      <w:r>
        <w:rPr>
          <w:b/>
        </w:rPr>
        <w:t>ларусь</w:t>
      </w:r>
      <w:r>
        <w:rPr>
          <w:b/>
          <w:lang w:val="be-BY"/>
        </w:rPr>
        <w:t xml:space="preserve">, </w:t>
      </w:r>
      <w:r w:rsidRPr="0044054C">
        <w:rPr>
          <w:b/>
          <w:lang w:val="be-BY"/>
        </w:rPr>
        <w:t xml:space="preserve"> які</w:t>
      </w:r>
      <w:r>
        <w:rPr>
          <w:b/>
          <w:lang w:val="be-BY"/>
        </w:rPr>
        <w:t xml:space="preserve"> не </w:t>
      </w:r>
      <w:r w:rsidRPr="0044054C">
        <w:rPr>
          <w:b/>
          <w:lang w:val="be-BY"/>
        </w:rPr>
        <w:t xml:space="preserve"> дасягнуў 14-летнего ўзросту</w:t>
      </w:r>
      <w:r>
        <w:rPr>
          <w:b/>
        </w:rPr>
        <w:t>, у выпадку страты (раскрадання) пашпарта</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350489" w:rsidRPr="000208A4" w:rsidTr="000855EC">
        <w:tc>
          <w:tcPr>
            <w:tcW w:w="7513" w:type="dxa"/>
            <w:tcBorders>
              <w:top w:val="single" w:sz="4" w:space="0" w:color="000000"/>
              <w:left w:val="single" w:sz="4" w:space="0" w:color="000000"/>
              <w:bottom w:val="single" w:sz="4" w:space="0" w:color="000000"/>
              <w:right w:val="single" w:sz="4" w:space="0" w:color="000000"/>
            </w:tcBorders>
          </w:tcPr>
          <w:p w:rsidR="00350489" w:rsidRPr="000208A4" w:rsidRDefault="00350489" w:rsidP="000855EC">
            <w:pPr>
              <w:jc w:val="center"/>
            </w:pPr>
            <w:r w:rsidRPr="000208A4">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350489" w:rsidRPr="000208A4" w:rsidRDefault="00350489" w:rsidP="000855EC">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350489" w:rsidRPr="000208A4" w:rsidRDefault="00350489" w:rsidP="000855EC">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350489" w:rsidRPr="000208A4" w:rsidRDefault="00350489" w:rsidP="000855EC">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350489" w:rsidRPr="000208A4" w:rsidRDefault="00350489" w:rsidP="000855EC">
            <w:pPr>
              <w:jc w:val="center"/>
            </w:pPr>
            <w:r w:rsidRPr="000208A4">
              <w:t>Ответственный</w:t>
            </w:r>
          </w:p>
        </w:tc>
      </w:tr>
      <w:tr w:rsidR="00350489" w:rsidRPr="00793EC9" w:rsidTr="000855EC">
        <w:tc>
          <w:tcPr>
            <w:tcW w:w="7513" w:type="dxa"/>
            <w:tcBorders>
              <w:top w:val="single" w:sz="4" w:space="0" w:color="000000"/>
              <w:left w:val="single" w:sz="4" w:space="0" w:color="000000"/>
              <w:bottom w:val="single" w:sz="4" w:space="0" w:color="000000"/>
              <w:right w:val="single" w:sz="4" w:space="0" w:color="000000"/>
            </w:tcBorders>
          </w:tcPr>
          <w:p w:rsidR="00C95830" w:rsidRPr="00C95830" w:rsidRDefault="00350489" w:rsidP="00C95830">
            <w:pPr>
              <w:pStyle w:val="a6"/>
              <w:jc w:val="both"/>
              <w:rPr>
                <w:rFonts w:ascii="Times New Roman" w:hAnsi="Times New Roman"/>
                <w:sz w:val="24"/>
                <w:szCs w:val="24"/>
                <w:lang w:val="be-BY"/>
              </w:rPr>
            </w:pPr>
            <w:r>
              <w:br/>
            </w:r>
            <w:r w:rsidR="00C95830" w:rsidRPr="00C95830">
              <w:rPr>
                <w:rFonts w:ascii="Times New Roman" w:hAnsi="Times New Roman"/>
                <w:sz w:val="24"/>
                <w:szCs w:val="24"/>
                <w:lang w:val="be-BY"/>
              </w:rPr>
              <w:t>аконны прадстаўнік непаўналетняга грамадзяніна Рэспублікі Беларусь прадстаўляе:</w:t>
            </w:r>
          </w:p>
          <w:p w:rsidR="00C95830" w:rsidRPr="00C95830" w:rsidRDefault="00C95830" w:rsidP="00C95830">
            <w:pPr>
              <w:pStyle w:val="a6"/>
              <w:jc w:val="both"/>
              <w:rPr>
                <w:rFonts w:ascii="Times New Roman" w:hAnsi="Times New Roman"/>
                <w:sz w:val="24"/>
                <w:szCs w:val="24"/>
                <w:lang w:val="be-BY"/>
              </w:rPr>
            </w:pPr>
          </w:p>
          <w:p w:rsidR="00C95830" w:rsidRPr="00C95830" w:rsidRDefault="00C95830" w:rsidP="00C95830">
            <w:pPr>
              <w:pStyle w:val="a6"/>
              <w:jc w:val="both"/>
              <w:rPr>
                <w:rFonts w:ascii="Times New Roman" w:hAnsi="Times New Roman"/>
                <w:sz w:val="24"/>
                <w:szCs w:val="24"/>
                <w:lang w:val="be-BY"/>
              </w:rPr>
            </w:pPr>
            <w:r w:rsidRPr="00C95830">
              <w:rPr>
                <w:rFonts w:ascii="Times New Roman" w:hAnsi="Times New Roman"/>
                <w:sz w:val="24"/>
                <w:szCs w:val="24"/>
                <w:lang w:val="be-BY"/>
              </w:rPr>
              <w:t>заява</w:t>
            </w:r>
          </w:p>
          <w:p w:rsidR="00C95830" w:rsidRPr="00C95830" w:rsidRDefault="00C95830" w:rsidP="00C95830">
            <w:pPr>
              <w:pStyle w:val="a6"/>
              <w:jc w:val="both"/>
              <w:rPr>
                <w:rFonts w:ascii="Times New Roman" w:hAnsi="Times New Roman"/>
                <w:sz w:val="24"/>
                <w:szCs w:val="24"/>
                <w:lang w:val="be-BY"/>
              </w:rPr>
            </w:pPr>
          </w:p>
          <w:p w:rsidR="00C95830" w:rsidRPr="00C95830" w:rsidRDefault="00C95830" w:rsidP="00C95830">
            <w:pPr>
              <w:pStyle w:val="a6"/>
              <w:jc w:val="both"/>
              <w:rPr>
                <w:rFonts w:ascii="Times New Roman" w:hAnsi="Times New Roman"/>
                <w:sz w:val="24"/>
                <w:szCs w:val="24"/>
                <w:lang w:val="be-BY"/>
              </w:rPr>
            </w:pPr>
            <w:r w:rsidRPr="00C95830">
              <w:rPr>
                <w:rFonts w:ascii="Times New Roman" w:hAnsi="Times New Roman"/>
                <w:sz w:val="24"/>
                <w:szCs w:val="24"/>
                <w:lang w:val="be-BY"/>
              </w:rPr>
              <w:t>заява з указаннем абставін страты (раскрадання) пашпарта</w:t>
            </w:r>
          </w:p>
          <w:p w:rsidR="00C95830" w:rsidRPr="00C95830" w:rsidRDefault="00C95830" w:rsidP="00C95830">
            <w:pPr>
              <w:pStyle w:val="a6"/>
              <w:jc w:val="both"/>
              <w:rPr>
                <w:rFonts w:ascii="Times New Roman" w:hAnsi="Times New Roman"/>
                <w:sz w:val="24"/>
                <w:szCs w:val="24"/>
                <w:lang w:val="be-BY"/>
              </w:rPr>
            </w:pPr>
          </w:p>
          <w:p w:rsidR="00C95830" w:rsidRPr="00C95830" w:rsidRDefault="00C95830" w:rsidP="00C95830">
            <w:pPr>
              <w:pStyle w:val="a6"/>
              <w:jc w:val="both"/>
              <w:rPr>
                <w:rFonts w:ascii="Times New Roman" w:hAnsi="Times New Roman"/>
                <w:sz w:val="24"/>
                <w:szCs w:val="24"/>
                <w:lang w:val="be-BY"/>
              </w:rPr>
            </w:pPr>
            <w:r w:rsidRPr="00C95830">
              <w:rPr>
                <w:rFonts w:ascii="Times New Roman" w:hAnsi="Times New Roman"/>
                <w:sz w:val="24"/>
                <w:szCs w:val="24"/>
                <w:lang w:val="be-BY"/>
              </w:rPr>
              <w:t>4 каляровыя фатаграфіі заяўніка, якія адпавядаюць яго ўзросту, памерам 40 x 50 мм (адным аркушам)</w:t>
            </w:r>
          </w:p>
          <w:p w:rsidR="00C95830" w:rsidRPr="00C95830" w:rsidRDefault="00C95830" w:rsidP="00C95830">
            <w:pPr>
              <w:pStyle w:val="a6"/>
              <w:jc w:val="both"/>
              <w:rPr>
                <w:rFonts w:ascii="Times New Roman" w:hAnsi="Times New Roman"/>
                <w:sz w:val="24"/>
                <w:szCs w:val="24"/>
                <w:lang w:val="be-BY"/>
              </w:rPr>
            </w:pPr>
          </w:p>
          <w:p w:rsidR="00C95830" w:rsidRPr="00C95830" w:rsidRDefault="00C95830" w:rsidP="00C95830">
            <w:pPr>
              <w:pStyle w:val="a6"/>
              <w:jc w:val="both"/>
              <w:rPr>
                <w:rFonts w:ascii="Times New Roman" w:hAnsi="Times New Roman"/>
                <w:sz w:val="24"/>
                <w:szCs w:val="24"/>
                <w:lang w:val="be-BY"/>
              </w:rPr>
            </w:pPr>
            <w:r w:rsidRPr="00C95830">
              <w:rPr>
                <w:rFonts w:ascii="Times New Roman" w:hAnsi="Times New Roman"/>
                <w:sz w:val="24"/>
                <w:szCs w:val="24"/>
                <w:lang w:val="be-BY"/>
              </w:rPr>
              <w:t>пасведчанне (дакумент) аб нараджэнні непаўналетняга</w:t>
            </w:r>
          </w:p>
          <w:p w:rsidR="00C95830" w:rsidRPr="00C95830" w:rsidRDefault="00C95830" w:rsidP="00C95830">
            <w:pPr>
              <w:pStyle w:val="a6"/>
              <w:jc w:val="both"/>
              <w:rPr>
                <w:rFonts w:ascii="Times New Roman" w:hAnsi="Times New Roman"/>
                <w:sz w:val="24"/>
                <w:szCs w:val="24"/>
                <w:lang w:val="be-BY"/>
              </w:rPr>
            </w:pPr>
          </w:p>
          <w:p w:rsidR="00C95830" w:rsidRPr="00C95830" w:rsidRDefault="00C95830" w:rsidP="00C95830">
            <w:pPr>
              <w:pStyle w:val="a6"/>
              <w:jc w:val="both"/>
              <w:rPr>
                <w:rFonts w:ascii="Times New Roman" w:hAnsi="Times New Roman"/>
                <w:sz w:val="24"/>
                <w:szCs w:val="24"/>
                <w:lang w:val="be-BY"/>
              </w:rPr>
            </w:pPr>
            <w:r w:rsidRPr="00C95830">
              <w:rPr>
                <w:rFonts w:ascii="Times New Roman" w:hAnsi="Times New Roman"/>
                <w:sz w:val="24"/>
                <w:szCs w:val="24"/>
                <w:lang w:val="be-BY"/>
              </w:rPr>
              <w:t>пасведчанне на вяртанне ў Рэспубліку Беларусь – для непаўналетніх грамадзян Рэспублікі Беларусь, пашпарт якіх страчаны (выкрадзены) за граніцамі Рэспублікі Беларусь і якія ўехалі ў Рэспубліку Беларусь па пасведчанні на вяртанне ў Рэспубліку Беларусь</w:t>
            </w:r>
          </w:p>
          <w:p w:rsidR="00C95830" w:rsidRPr="00C95830" w:rsidRDefault="00C95830" w:rsidP="00C95830">
            <w:pPr>
              <w:pStyle w:val="a6"/>
              <w:jc w:val="both"/>
              <w:rPr>
                <w:rFonts w:ascii="Times New Roman" w:hAnsi="Times New Roman"/>
                <w:sz w:val="24"/>
                <w:szCs w:val="24"/>
                <w:lang w:val="be-BY"/>
              </w:rPr>
            </w:pPr>
          </w:p>
          <w:p w:rsidR="00C95830" w:rsidRPr="00C95830" w:rsidRDefault="00C95830" w:rsidP="00C95830">
            <w:pPr>
              <w:pStyle w:val="a6"/>
              <w:jc w:val="both"/>
              <w:rPr>
                <w:rFonts w:ascii="Times New Roman" w:hAnsi="Times New Roman"/>
                <w:sz w:val="24"/>
                <w:szCs w:val="24"/>
                <w:lang w:val="be-BY"/>
              </w:rPr>
            </w:pPr>
            <w:r w:rsidRPr="00C95830">
              <w:rPr>
                <w:rFonts w:ascii="Times New Roman" w:hAnsi="Times New Roman"/>
                <w:sz w:val="24"/>
                <w:szCs w:val="24"/>
                <w:lang w:val="be-BY"/>
              </w:rPr>
              <w:t>пісьмовае хадайніцтва арганізацыі, якая мае права ажыццяўляць за кошт замежнай бязвыплатнай дапамогі дзейнасць, звязаную з аздараўленнем дзяцей за рубяжом, – для непаўналетніх са складу агульных і спецыяльных арганізаваных груп дзяцей, якія выязджаюць на аздараўленне за рубеж, у выпадку выдачы ім пашпарта</w:t>
            </w:r>
          </w:p>
          <w:p w:rsidR="00C95830" w:rsidRPr="00C95830" w:rsidRDefault="00C95830" w:rsidP="00C95830">
            <w:pPr>
              <w:pStyle w:val="a6"/>
              <w:jc w:val="both"/>
              <w:rPr>
                <w:rFonts w:ascii="Times New Roman" w:hAnsi="Times New Roman"/>
                <w:sz w:val="24"/>
                <w:szCs w:val="24"/>
                <w:lang w:val="be-BY"/>
              </w:rPr>
            </w:pPr>
          </w:p>
          <w:p w:rsidR="00C95830" w:rsidRPr="00C95830" w:rsidRDefault="00C95830" w:rsidP="00C95830">
            <w:pPr>
              <w:pStyle w:val="a6"/>
              <w:jc w:val="both"/>
              <w:rPr>
                <w:rFonts w:ascii="Times New Roman" w:hAnsi="Times New Roman"/>
                <w:sz w:val="24"/>
                <w:szCs w:val="24"/>
                <w:lang w:val="be-BY"/>
              </w:rPr>
            </w:pPr>
            <w:r w:rsidRPr="00C95830">
              <w:rPr>
                <w:rFonts w:ascii="Times New Roman" w:hAnsi="Times New Roman"/>
                <w:sz w:val="24"/>
                <w:szCs w:val="24"/>
                <w:lang w:val="be-BY"/>
              </w:rPr>
              <w:t>копія рашэння камісіі па напрамку грамадзян Рэспублікі Беларусь за граніцы рэспублікі для атрымання медыцынскай дапамогі пры Міністэрстве аховы здароўя аб напрамку непаўналетняга за граніцы рэспублікі для атрымання медыцынскай дапамогі – для непаўналетніх, якія накіроўваюцца за граніцы рэспублікі для атрымання медыцынскай дапамогі, у выпадку выдачы ім пашпарта ў першачарговым парадку</w:t>
            </w:r>
          </w:p>
          <w:p w:rsidR="00C95830" w:rsidRPr="00C95830" w:rsidRDefault="00C95830" w:rsidP="00C95830">
            <w:pPr>
              <w:pStyle w:val="a6"/>
              <w:jc w:val="both"/>
              <w:rPr>
                <w:rFonts w:ascii="Times New Roman" w:hAnsi="Times New Roman"/>
                <w:sz w:val="24"/>
                <w:szCs w:val="24"/>
                <w:lang w:val="be-BY"/>
              </w:rPr>
            </w:pPr>
          </w:p>
          <w:p w:rsidR="00350489" w:rsidRPr="00B17FFE" w:rsidRDefault="00C95830" w:rsidP="00C95830">
            <w:pPr>
              <w:pStyle w:val="a6"/>
              <w:jc w:val="both"/>
              <w:rPr>
                <w:rFonts w:ascii="Times New Roman" w:hAnsi="Times New Roman"/>
                <w:sz w:val="24"/>
                <w:szCs w:val="24"/>
                <w:lang w:val="be-BY"/>
              </w:rPr>
            </w:pPr>
            <w:r w:rsidRPr="00C95830">
              <w:rPr>
                <w:rFonts w:ascii="Times New Roman" w:hAnsi="Times New Roman"/>
                <w:sz w:val="24"/>
                <w:szCs w:val="24"/>
                <w:lang w:val="be-BY"/>
              </w:rPr>
              <w:t>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rsidR="00350489" w:rsidRDefault="00350489" w:rsidP="000855EC">
            <w:pPr>
              <w:jc w:val="both"/>
              <w:rPr>
                <w:lang w:val="be-BY"/>
              </w:rPr>
            </w:pPr>
            <w:r>
              <w:rPr>
                <w:lang w:val="be-BY"/>
              </w:rPr>
              <w:t>бя</w:t>
            </w:r>
            <w:r>
              <w:t>сплатн</w:t>
            </w:r>
            <w:r>
              <w:rPr>
                <w:lang w:val="be-BY"/>
              </w:rPr>
              <w:t>а</w:t>
            </w:r>
          </w:p>
          <w:p w:rsidR="00350489" w:rsidRDefault="00350489" w:rsidP="000855EC">
            <w:pPr>
              <w:jc w:val="both"/>
              <w:rPr>
                <w:lang w:val="be-BY"/>
              </w:rPr>
            </w:pPr>
          </w:p>
          <w:p w:rsidR="00350489" w:rsidRPr="00AA178B" w:rsidRDefault="00350489" w:rsidP="000855EC">
            <w:pPr>
              <w:jc w:val="both"/>
              <w:rPr>
                <w:rFonts w:cs="Arial"/>
              </w:rPr>
            </w:pPr>
            <w:r w:rsidRPr="00AA178B">
              <w:rPr>
                <w:rFonts w:cs="Arial"/>
              </w:rPr>
              <w:t>1 базавая велічыня-дадаткова за выдачу пашпарта ў паскораным парадку</w:t>
            </w:r>
          </w:p>
          <w:p w:rsidR="00350489" w:rsidRPr="00034474" w:rsidRDefault="00350489" w:rsidP="000855EC">
            <w:pPr>
              <w:jc w:val="both"/>
            </w:pPr>
            <w:r w:rsidRPr="00AA178B">
              <w:rPr>
                <w:rFonts w:cs="Arial"/>
              </w:rPr>
              <w:t>2 базавыя велічыні-дадаткова за выдачу пашпарта ў тэрміновым парадку</w:t>
            </w:r>
          </w:p>
          <w:p w:rsidR="00350489" w:rsidRPr="00B43FE2" w:rsidRDefault="00350489" w:rsidP="000855EC">
            <w:pPr>
              <w:jc w:val="both"/>
            </w:pPr>
            <w:r w:rsidRPr="00B43FE2">
              <w:br/>
            </w:r>
            <w:r w:rsidRPr="00B43FE2">
              <w:br/>
            </w:r>
          </w:p>
        </w:tc>
        <w:tc>
          <w:tcPr>
            <w:tcW w:w="2464" w:type="dxa"/>
            <w:tcBorders>
              <w:top w:val="single" w:sz="4" w:space="0" w:color="000000"/>
              <w:left w:val="single" w:sz="4" w:space="0" w:color="000000"/>
              <w:bottom w:val="single" w:sz="4" w:space="0" w:color="000000"/>
              <w:right w:val="single" w:sz="4" w:space="0" w:color="auto"/>
            </w:tcBorders>
          </w:tcPr>
          <w:p w:rsidR="00350489" w:rsidRDefault="00350489" w:rsidP="000855EC">
            <w:pPr>
              <w:pStyle w:val="table10"/>
              <w:spacing w:before="120"/>
              <w:rPr>
                <w:rFonts w:ascii="Times New Roman" w:hAnsi="Times New Roman"/>
                <w:sz w:val="24"/>
                <w:szCs w:val="24"/>
              </w:rPr>
            </w:pPr>
            <w:r>
              <w:rPr>
                <w:rFonts w:ascii="Times New Roman" w:hAnsi="Times New Roman"/>
                <w:sz w:val="24"/>
                <w:szCs w:val="24"/>
                <w:lang w:val="be-BY"/>
              </w:rPr>
              <w:t>7</w:t>
            </w:r>
            <w:r>
              <w:rPr>
                <w:rFonts w:ascii="Times New Roman" w:hAnsi="Times New Roman"/>
                <w:sz w:val="24"/>
                <w:szCs w:val="24"/>
              </w:rPr>
              <w:t xml:space="preserve"> </w:t>
            </w:r>
            <w:r w:rsidRPr="00776726">
              <w:rPr>
                <w:rFonts w:ascii="Times New Roman" w:hAnsi="Times New Roman"/>
                <w:sz w:val="24"/>
                <w:szCs w:val="24"/>
              </w:rPr>
              <w:t>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350489" w:rsidRPr="005D205A" w:rsidRDefault="00350489" w:rsidP="000855EC">
            <w:pPr>
              <w:pStyle w:val="table10"/>
              <w:spacing w:before="120"/>
              <w:rPr>
                <w:rFonts w:ascii="Times New Roman" w:hAnsi="Times New Roman"/>
                <w:sz w:val="24"/>
                <w:szCs w:val="24"/>
                <w:lang w:val="be-BY"/>
              </w:rPr>
            </w:pPr>
            <w:r w:rsidRPr="00B43FE2">
              <w:rPr>
                <w:rFonts w:ascii="Times New Roman" w:hAnsi="Times New Roman"/>
                <w:sz w:val="24"/>
                <w:szCs w:val="24"/>
              </w:rPr>
              <w:b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rsidR="00350489" w:rsidRDefault="00350489" w:rsidP="000855EC">
            <w:pPr>
              <w:jc w:val="both"/>
              <w:rPr>
                <w:lang w:val="be-BY"/>
              </w:rPr>
            </w:pPr>
          </w:p>
          <w:p w:rsidR="00350489" w:rsidRPr="00AA178B" w:rsidRDefault="00350489" w:rsidP="000855EC">
            <w:pPr>
              <w:jc w:val="both"/>
              <w:rPr>
                <w:rFonts w:cs="Arial"/>
              </w:rPr>
            </w:pPr>
            <w:r w:rsidRPr="00B43FE2">
              <w:t>15</w:t>
            </w:r>
            <w:r>
              <w:rPr>
                <w:lang w:val="be-BY"/>
              </w:rPr>
              <w:t xml:space="preserve"> дзён</w:t>
            </w:r>
            <w:r w:rsidRPr="00B43FE2">
              <w:t xml:space="preserve"> </w:t>
            </w:r>
            <w:r w:rsidRPr="00776726">
              <w:t>з дня падачы заявы-</w:t>
            </w:r>
            <w:r>
              <w:rPr>
                <w:lang w:val="be-BY"/>
              </w:rPr>
              <w:t>у выпадку</w:t>
            </w:r>
            <w:r w:rsidRPr="00AA178B">
              <w:rPr>
                <w:rFonts w:cs="Arial"/>
              </w:rPr>
              <w:t xml:space="preserve"> </w:t>
            </w:r>
            <w:r>
              <w:rPr>
                <w:rFonts w:cs="Arial"/>
              </w:rPr>
              <w:t>выдач</w:t>
            </w:r>
            <w:r>
              <w:rPr>
                <w:rFonts w:cs="Arial"/>
                <w:lang w:val="be-BY"/>
              </w:rPr>
              <w:t>ы</w:t>
            </w:r>
            <w:r w:rsidRPr="00AA178B">
              <w:rPr>
                <w:rFonts w:cs="Arial"/>
              </w:rPr>
              <w:t xml:space="preserve"> пашпарта ў паскораным парадку</w:t>
            </w:r>
          </w:p>
          <w:p w:rsidR="00350489" w:rsidRPr="00E51E67" w:rsidRDefault="00350489" w:rsidP="000855EC">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rPr>
              <w:t>выдач</w:t>
            </w:r>
            <w:r>
              <w:rPr>
                <w:rFonts w:ascii="Times New Roman" w:eastAsia="Times New Roman" w:hAnsi="Times New Roman" w:cs="Arial"/>
                <w:sz w:val="24"/>
                <w:szCs w:val="24"/>
                <w:lang w:val="be-BY"/>
              </w:rPr>
              <w:t>ы</w:t>
            </w:r>
            <w:r w:rsidRPr="00AA178B">
              <w:rPr>
                <w:rFonts w:ascii="Times New Roman" w:eastAsia="Times New Roman" w:hAnsi="Times New Roman" w:cs="Arial"/>
                <w:sz w:val="24"/>
                <w:szCs w:val="24"/>
              </w:rPr>
              <w:t xml:space="preserve"> пашпарта ў паскораным парадку</w:t>
            </w:r>
            <w:r>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tc>
        <w:tc>
          <w:tcPr>
            <w:tcW w:w="2072" w:type="dxa"/>
            <w:tcBorders>
              <w:top w:val="single" w:sz="4" w:space="0" w:color="000000"/>
              <w:left w:val="single" w:sz="4" w:space="0" w:color="auto"/>
              <w:bottom w:val="single" w:sz="4" w:space="0" w:color="000000"/>
              <w:right w:val="single" w:sz="4" w:space="0" w:color="000000"/>
            </w:tcBorders>
          </w:tcPr>
          <w:p w:rsidR="00350489" w:rsidRPr="008A67B0" w:rsidRDefault="00350489" w:rsidP="000855EC">
            <w:pPr>
              <w:pStyle w:val="table10"/>
              <w:spacing w:before="120"/>
              <w:rPr>
                <w:rFonts w:ascii="Times New Roman" w:hAnsi="Times New Roman"/>
                <w:sz w:val="24"/>
                <w:szCs w:val="24"/>
                <w:lang w:val="be-BY"/>
              </w:rPr>
            </w:pPr>
            <w:r>
              <w:rPr>
                <w:rFonts w:ascii="Times New Roman" w:hAnsi="Times New Roman"/>
                <w:sz w:val="24"/>
                <w:szCs w:val="24"/>
              </w:rPr>
              <w:t>5 </w:t>
            </w:r>
            <w:r>
              <w:rPr>
                <w:rFonts w:ascii="Times New Roman" w:hAnsi="Times New Roman"/>
                <w:sz w:val="24"/>
                <w:szCs w:val="24"/>
                <w:lang w:val="be-BY"/>
              </w:rPr>
              <w:t>гадоў</w:t>
            </w:r>
          </w:p>
        </w:tc>
        <w:tc>
          <w:tcPr>
            <w:tcW w:w="1856" w:type="dxa"/>
            <w:tcBorders>
              <w:top w:val="single" w:sz="4" w:space="0" w:color="000000"/>
              <w:left w:val="single" w:sz="4" w:space="0" w:color="000000"/>
              <w:bottom w:val="single" w:sz="4" w:space="0" w:color="000000"/>
              <w:right w:val="single" w:sz="4" w:space="0" w:color="000000"/>
            </w:tcBorders>
          </w:tcPr>
          <w:p w:rsidR="00350489" w:rsidRDefault="00350489" w:rsidP="000855EC">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350489" w:rsidRDefault="00350489" w:rsidP="000855EC">
            <w:pPr>
              <w:rPr>
                <w:lang w:val="be-BY"/>
              </w:rPr>
            </w:pPr>
            <w:r w:rsidRPr="005477A4">
              <w:rPr>
                <w:color w:val="000000"/>
                <w:lang w:val="be-BY"/>
              </w:rPr>
              <w:t xml:space="preserve">тэл. </w:t>
            </w:r>
            <w:r>
              <w:rPr>
                <w:lang w:val="be-BY"/>
              </w:rPr>
              <w:t>4 49 73</w:t>
            </w:r>
            <w:r w:rsidRPr="005477A4">
              <w:rPr>
                <w:lang w:val="be-BY"/>
              </w:rPr>
              <w:t xml:space="preserve"> </w:t>
            </w:r>
          </w:p>
          <w:p w:rsidR="00350489" w:rsidRPr="00D67F29" w:rsidRDefault="00350489" w:rsidP="000855EC">
            <w:pPr>
              <w:rPr>
                <w:lang w:val="be-BY"/>
              </w:rPr>
            </w:pPr>
          </w:p>
          <w:p w:rsidR="00350489" w:rsidRDefault="00350489" w:rsidP="000855EC">
            <w:pPr>
              <w:rPr>
                <w:lang w:val="be-BY"/>
              </w:rPr>
            </w:pPr>
            <w:r w:rsidRPr="005477A4">
              <w:rPr>
                <w:lang w:val="be-BY"/>
              </w:rPr>
              <w:t>Старшыня</w:t>
            </w:r>
          </w:p>
          <w:p w:rsidR="00350489" w:rsidRDefault="00350489" w:rsidP="000855EC">
            <w:pPr>
              <w:rPr>
                <w:lang w:val="be-BY"/>
              </w:rPr>
            </w:pPr>
            <w:r>
              <w:rPr>
                <w:lang w:val="be-BY"/>
              </w:rPr>
              <w:t>сельвыканкама</w:t>
            </w:r>
          </w:p>
          <w:p w:rsidR="009024AC" w:rsidRDefault="009024AC" w:rsidP="009024AC">
            <w:pPr>
              <w:rPr>
                <w:lang w:val="be-BY"/>
              </w:rPr>
            </w:pPr>
            <w:r>
              <w:rPr>
                <w:lang w:val="be-BY"/>
              </w:rPr>
              <w:t>Жаўтаногін Віталій</w:t>
            </w:r>
          </w:p>
          <w:p w:rsidR="00350489" w:rsidRDefault="00350489" w:rsidP="000855EC">
            <w:pPr>
              <w:rPr>
                <w:lang w:val="be-BY"/>
              </w:rPr>
            </w:pPr>
            <w:r>
              <w:rPr>
                <w:lang w:val="be-BY"/>
              </w:rPr>
              <w:t>Мікалаевіч</w:t>
            </w:r>
          </w:p>
          <w:p w:rsidR="00350489" w:rsidRDefault="00350489" w:rsidP="000855EC">
            <w:pPr>
              <w:rPr>
                <w:lang w:val="be-BY"/>
              </w:rPr>
            </w:pPr>
            <w:r>
              <w:rPr>
                <w:lang w:val="be-BY"/>
              </w:rPr>
              <w:t>тэл. 4 05 00</w:t>
            </w:r>
          </w:p>
          <w:p w:rsidR="00350489" w:rsidRPr="00D67F29" w:rsidRDefault="00350489" w:rsidP="000855EC">
            <w:pPr>
              <w:rPr>
                <w:lang w:val="be-BY"/>
              </w:rPr>
            </w:pPr>
          </w:p>
          <w:p w:rsidR="00350489" w:rsidRPr="002E1F22" w:rsidRDefault="00350489" w:rsidP="000855EC">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350489" w:rsidRPr="002E1F22" w:rsidRDefault="00350489" w:rsidP="000855EC">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350489" w:rsidRPr="00793EC9" w:rsidRDefault="00350489" w:rsidP="000855EC">
            <w:pPr>
              <w:jc w:val="both"/>
              <w:rPr>
                <w:rFonts w:cs="Arial"/>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pStyle w:val="a5"/>
        <w:spacing w:before="0" w:beforeAutospacing="0" w:after="0" w:afterAutospacing="0"/>
        <w:rPr>
          <w:color w:val="FF0000"/>
        </w:rPr>
      </w:pPr>
    </w:p>
    <w:p w:rsidR="009E775A" w:rsidRPr="00B17FFE" w:rsidRDefault="009E775A" w:rsidP="009E775A">
      <w:pPr>
        <w:pStyle w:val="a5"/>
        <w:spacing w:before="0" w:beforeAutospacing="0" w:after="0" w:afterAutospacing="0"/>
        <w:rPr>
          <w:b/>
          <w:lang w:val="be-BY"/>
        </w:rPr>
      </w:pPr>
      <w:r w:rsidRPr="0007210B">
        <w:rPr>
          <w:b/>
          <w:color w:val="FF0000"/>
        </w:rPr>
        <w:t xml:space="preserve">Адміністрацыйная працэдура: </w:t>
      </w:r>
      <w:r w:rsidRPr="0007210B">
        <w:rPr>
          <w:b/>
        </w:rPr>
        <w:t>11.2.1.      Абмен пашпарта грамадзяніну Рэспублі</w:t>
      </w:r>
      <w:proofErr w:type="gramStart"/>
      <w:r w:rsidRPr="0007210B">
        <w:rPr>
          <w:b/>
        </w:rPr>
        <w:t>к</w:t>
      </w:r>
      <w:proofErr w:type="gramEnd"/>
      <w:r w:rsidRPr="0007210B">
        <w:rPr>
          <w:b/>
        </w:rPr>
        <w:t>і Беларусь, дасягнуў</w:t>
      </w:r>
      <w:r>
        <w:rPr>
          <w:b/>
          <w:lang w:val="be-BY"/>
        </w:rPr>
        <w:t xml:space="preserve">шаму </w:t>
      </w:r>
      <w:r w:rsidRPr="0007210B">
        <w:rPr>
          <w:b/>
        </w:rPr>
        <w:t xml:space="preserve"> 14-гадо</w:t>
      </w:r>
      <w:r>
        <w:rPr>
          <w:b/>
        </w:rPr>
        <w:t>вага ўзросту</w:t>
      </w:r>
    </w:p>
    <w:p w:rsidR="009E775A" w:rsidRPr="00B52890" w:rsidRDefault="009E775A" w:rsidP="009E775A">
      <w:pPr>
        <w:pStyle w:val="a5"/>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12722D" w:rsidRDefault="009E775A" w:rsidP="009E775A">
            <w:pPr>
              <w:jc w:val="both"/>
              <w:rPr>
                <w:rFonts w:cs="Arial"/>
              </w:rPr>
            </w:pPr>
            <w:r w:rsidRPr="0012722D">
              <w:rPr>
                <w:rFonts w:cs="Arial"/>
              </w:rPr>
              <w:t>-заява</w:t>
            </w:r>
          </w:p>
          <w:p w:rsidR="009E775A" w:rsidRPr="0012722D" w:rsidRDefault="009E775A" w:rsidP="009E775A">
            <w:pPr>
              <w:jc w:val="both"/>
              <w:rPr>
                <w:rFonts w:cs="Arial"/>
              </w:rPr>
            </w:pPr>
            <w:r w:rsidRPr="0012722D">
              <w:rPr>
                <w:rFonts w:cs="Arial"/>
              </w:rPr>
              <w:t>- пашпарт, які падлягае абмену</w:t>
            </w:r>
          </w:p>
          <w:p w:rsidR="009E775A" w:rsidRPr="0012722D" w:rsidRDefault="009E775A" w:rsidP="009E775A">
            <w:pPr>
              <w:jc w:val="both"/>
              <w:rPr>
                <w:rFonts w:cs="Arial"/>
              </w:rPr>
            </w:pPr>
            <w:r w:rsidRPr="0012722D">
              <w:rPr>
                <w:rFonts w:cs="Arial"/>
              </w:rPr>
              <w:t>-4 каляровыя фотаздымкі заяўніка, адпаведныя яго ўзросту, памерам 40 х 50 мм (адным лістом)</w:t>
            </w:r>
          </w:p>
          <w:p w:rsidR="009E775A" w:rsidRPr="0012722D" w:rsidRDefault="009E775A" w:rsidP="009E775A">
            <w:pPr>
              <w:jc w:val="both"/>
              <w:rPr>
                <w:rFonts w:cs="Arial"/>
              </w:rPr>
            </w:pPr>
            <w:r w:rsidRPr="0012722D">
              <w:rPr>
                <w:rFonts w:cs="Arial"/>
              </w:rPr>
              <w:t>- пасведчанне аб нараджэнні дзіцяці заяўніка - у выпадку, калі заяўнік мае дзіця, якое не дасягнула 18-гадовага ўзросту</w:t>
            </w:r>
          </w:p>
          <w:p w:rsidR="009E775A" w:rsidRPr="0012722D" w:rsidRDefault="009E775A" w:rsidP="009E775A">
            <w:pPr>
              <w:jc w:val="both"/>
              <w:rPr>
                <w:rFonts w:cs="Arial"/>
              </w:rPr>
            </w:pPr>
            <w:r w:rsidRPr="0012722D">
              <w:rPr>
                <w:rFonts w:cs="Arial"/>
              </w:rPr>
              <w:t xml:space="preserve">- пасведчанне аб заключэнні шлюбу - у выпадку, калі заяўнік </w:t>
            </w:r>
            <w:r>
              <w:rPr>
                <w:rFonts w:cs="Arial"/>
                <w:lang w:val="be-BY"/>
              </w:rPr>
              <w:t>знаходзіцца</w:t>
            </w:r>
            <w:r w:rsidRPr="0012722D">
              <w:rPr>
                <w:rFonts w:cs="Arial"/>
              </w:rPr>
              <w:t xml:space="preserve"> ў шлюбе</w:t>
            </w:r>
          </w:p>
          <w:p w:rsidR="009E775A" w:rsidRPr="0012722D" w:rsidRDefault="009E775A" w:rsidP="009E775A">
            <w:pPr>
              <w:jc w:val="both"/>
              <w:rPr>
                <w:rFonts w:cs="Arial"/>
              </w:rPr>
            </w:pPr>
            <w:r w:rsidRPr="0012722D">
              <w:rPr>
                <w:rFonts w:cs="Arial"/>
              </w:rPr>
              <w:t>- пасведчанне аб скасаванні шлюбу альбо копія рашэння суда аб скасаванні шлюбу - у выпадку скасавання шлюбу заяўнік</w:t>
            </w:r>
            <w:r>
              <w:rPr>
                <w:rFonts w:cs="Arial"/>
                <w:lang w:val="be-BY"/>
              </w:rPr>
              <w:t>о</w:t>
            </w:r>
            <w:r w:rsidRPr="0012722D">
              <w:rPr>
                <w:rFonts w:cs="Arial"/>
              </w:rPr>
              <w:t>м</w:t>
            </w:r>
          </w:p>
          <w:p w:rsidR="009E775A" w:rsidRPr="0012722D" w:rsidRDefault="009E775A" w:rsidP="009E775A">
            <w:pPr>
              <w:jc w:val="both"/>
              <w:rPr>
                <w:rFonts w:cs="Arial"/>
              </w:rPr>
            </w:pPr>
            <w:r w:rsidRPr="0012722D">
              <w:rPr>
                <w:rFonts w:cs="Arial"/>
              </w:rPr>
              <w:t>- пасведчанне аб смерці альбо копія рашэння суда аб абвяшчэнні грамадзяніна (грамадзянкі) памерлым (ёй) - у выпадку смерці мужа (жонкі) заяўніка</w:t>
            </w:r>
          </w:p>
          <w:p w:rsidR="009E775A" w:rsidRPr="0012722D" w:rsidRDefault="009E775A" w:rsidP="009E775A">
            <w:pPr>
              <w:jc w:val="both"/>
              <w:rPr>
                <w:rFonts w:cs="Arial"/>
              </w:rPr>
            </w:pPr>
            <w:r w:rsidRPr="0012722D">
              <w:rPr>
                <w:rFonts w:cs="Arial"/>
              </w:rPr>
              <w:t>- пасведчанне аб нараджэнні заяўніка - у выпадку неабходнасці правядзення дадатковай праверкі</w:t>
            </w:r>
          </w:p>
          <w:p w:rsidR="009E775A" w:rsidRPr="00FD5AB9" w:rsidRDefault="009E775A" w:rsidP="009E775A">
            <w:pPr>
              <w:jc w:val="both"/>
              <w:rPr>
                <w:rFonts w:cs="Arial"/>
              </w:rPr>
            </w:pPr>
            <w:r w:rsidRPr="0012722D">
              <w:rPr>
                <w:rFonts w:cs="Arial"/>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9E775A" w:rsidRPr="0012722D" w:rsidRDefault="009E775A" w:rsidP="009E775A">
            <w:pPr>
              <w:jc w:val="both"/>
              <w:rPr>
                <w:rFonts w:cs="Arial"/>
              </w:rPr>
            </w:pPr>
            <w:r w:rsidRPr="0012722D">
              <w:rPr>
                <w:rFonts w:cs="Arial"/>
              </w:rPr>
              <w:t>бясплатна - для грамадзян Рэспублікі Беларусь, якія знаходзяцца на поўным дзяржаўным забеспячэнні</w:t>
            </w:r>
          </w:p>
          <w:p w:rsidR="009E775A" w:rsidRPr="0012722D" w:rsidRDefault="009E775A" w:rsidP="009E775A">
            <w:pPr>
              <w:jc w:val="both"/>
              <w:rPr>
                <w:rFonts w:cs="Arial"/>
              </w:rPr>
            </w:pPr>
          </w:p>
          <w:p w:rsidR="009E775A" w:rsidRPr="0012722D" w:rsidRDefault="009E775A" w:rsidP="009E775A">
            <w:pPr>
              <w:jc w:val="both"/>
              <w:rPr>
                <w:rFonts w:cs="Arial"/>
              </w:rPr>
            </w:pPr>
            <w:r w:rsidRPr="0012722D">
              <w:rPr>
                <w:rFonts w:cs="Arial"/>
              </w:rPr>
              <w:t>1 базавая велічыня - для іншых грамадзян Рэспублікі Беларусь</w:t>
            </w:r>
          </w:p>
          <w:p w:rsidR="009E775A" w:rsidRPr="0012722D" w:rsidRDefault="009E775A" w:rsidP="009E775A">
            <w:pPr>
              <w:jc w:val="both"/>
              <w:rPr>
                <w:rFonts w:cs="Arial"/>
              </w:rPr>
            </w:pPr>
          </w:p>
          <w:p w:rsidR="009E775A" w:rsidRPr="0012722D" w:rsidRDefault="009E775A" w:rsidP="009E775A">
            <w:pPr>
              <w:jc w:val="both"/>
              <w:rPr>
                <w:rFonts w:cs="Arial"/>
              </w:rPr>
            </w:pPr>
            <w:r w:rsidRPr="0012722D">
              <w:rPr>
                <w:rFonts w:cs="Arial"/>
              </w:rPr>
              <w:t>1 базавая велічыня-дадаткова за абмен пашпарта ў паскораным парадку</w:t>
            </w:r>
          </w:p>
          <w:p w:rsidR="009E775A" w:rsidRPr="0012722D" w:rsidRDefault="009E775A" w:rsidP="009E775A">
            <w:pPr>
              <w:jc w:val="both"/>
              <w:rPr>
                <w:rFonts w:cs="Arial"/>
              </w:rPr>
            </w:pPr>
          </w:p>
          <w:p w:rsidR="009E775A" w:rsidRPr="00FA2909" w:rsidRDefault="009E775A" w:rsidP="009E775A">
            <w:pPr>
              <w:jc w:val="both"/>
              <w:rPr>
                <w:rFonts w:cs="Arial"/>
                <w:lang w:val="be-BY"/>
              </w:rPr>
            </w:pPr>
            <w:r w:rsidRPr="0012722D">
              <w:rPr>
                <w:rFonts w:cs="Arial"/>
              </w:rPr>
              <w:t>2 база</w:t>
            </w:r>
            <w:r>
              <w:rPr>
                <w:rFonts w:cs="Arial"/>
              </w:rPr>
              <w:t xml:space="preserve">выя велічыні-дадаткова за </w:t>
            </w:r>
            <w:r>
              <w:rPr>
                <w:rFonts w:cs="Arial"/>
                <w:lang w:val="be-BY"/>
              </w:rPr>
              <w:t>абмен</w:t>
            </w:r>
            <w:r w:rsidRPr="0012722D">
              <w:rPr>
                <w:rFonts w:cs="Arial"/>
              </w:rPr>
              <w:t xml:space="preserve"> пашпарта ў тэрміновым п</w:t>
            </w:r>
            <w:r>
              <w:rPr>
                <w:rFonts w:cs="Arial"/>
              </w:rPr>
              <w:t xml:space="preserve">арадку </w:t>
            </w:r>
          </w:p>
          <w:p w:rsidR="009E775A" w:rsidRPr="0012722D" w:rsidRDefault="009E775A" w:rsidP="009E775A">
            <w:pPr>
              <w:jc w:val="both"/>
              <w:rPr>
                <w:rFonts w:cs="Arial"/>
              </w:rPr>
            </w:pPr>
          </w:p>
          <w:p w:rsidR="009E775A" w:rsidRPr="00FA2909" w:rsidRDefault="009E775A" w:rsidP="009E775A">
            <w:pPr>
              <w:jc w:val="both"/>
              <w:rPr>
                <w:rFonts w:cs="Arial"/>
                <w:lang w:val="be-BY"/>
              </w:rPr>
            </w:pPr>
          </w:p>
        </w:tc>
        <w:tc>
          <w:tcPr>
            <w:tcW w:w="2464" w:type="dxa"/>
            <w:tcBorders>
              <w:top w:val="single" w:sz="4" w:space="0" w:color="000000"/>
              <w:left w:val="single" w:sz="4" w:space="0" w:color="000000"/>
              <w:bottom w:val="single" w:sz="4" w:space="0" w:color="000000"/>
              <w:right w:val="single" w:sz="4" w:space="0" w:color="auto"/>
            </w:tcBorders>
          </w:tcPr>
          <w:p w:rsidR="009E775A" w:rsidRPr="004A7C24" w:rsidRDefault="009E775A" w:rsidP="009E775A">
            <w:pPr>
              <w:pStyle w:val="table10"/>
              <w:spacing w:before="120"/>
              <w:rPr>
                <w:rFonts w:ascii="Times New Roman" w:hAnsi="Times New Roman"/>
                <w:sz w:val="24"/>
                <w:szCs w:val="24"/>
                <w:lang w:val="be-BY"/>
              </w:rPr>
            </w:pPr>
            <w:r>
              <w:rPr>
                <w:rFonts w:ascii="Times New Roman" w:hAnsi="Times New Roman"/>
                <w:sz w:val="24"/>
                <w:szCs w:val="24"/>
                <w:lang w:val="be-BY"/>
              </w:rPr>
              <w:t>7</w:t>
            </w:r>
            <w:r w:rsidRPr="004A7C24">
              <w:rPr>
                <w:rFonts w:ascii="Times New Roman" w:hAnsi="Times New Roman"/>
                <w:sz w:val="24"/>
                <w:szCs w:val="24"/>
                <w:lang w:val="be-BY"/>
              </w:rPr>
              <w:t xml:space="preserve"> 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9E775A" w:rsidRDefault="009E775A" w:rsidP="009E775A">
            <w:pPr>
              <w:jc w:val="both"/>
              <w:rPr>
                <w:rFonts w:cs="Arial"/>
                <w:lang w:val="be-BY"/>
              </w:rPr>
            </w:pPr>
          </w:p>
          <w:p w:rsidR="009E775A" w:rsidRPr="005D205A" w:rsidRDefault="009E775A" w:rsidP="009E775A">
            <w:pPr>
              <w:pStyle w:val="table10"/>
              <w:spacing w:before="120"/>
              <w:rPr>
                <w:rFonts w:ascii="Times New Roman" w:hAnsi="Times New Roman"/>
                <w:sz w:val="24"/>
                <w:szCs w:val="24"/>
                <w:lang w:val="be-BY"/>
              </w:rPr>
            </w:pPr>
            <w:r w:rsidRPr="00B43FE2">
              <w:rPr>
                <w:rFonts w:ascii="Times New Roman" w:hAnsi="Times New Roman"/>
                <w:sz w:val="24"/>
                <w:szCs w:val="24"/>
              </w:rP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rsidR="009E775A" w:rsidRDefault="009E775A" w:rsidP="009E775A">
            <w:pPr>
              <w:jc w:val="both"/>
              <w:rPr>
                <w:rFonts w:cs="Arial"/>
                <w:lang w:val="be-BY"/>
              </w:rPr>
            </w:pPr>
          </w:p>
          <w:p w:rsidR="009E775A" w:rsidRPr="00AA178B" w:rsidRDefault="009E775A" w:rsidP="009E775A">
            <w:pPr>
              <w:jc w:val="both"/>
              <w:rPr>
                <w:rFonts w:cs="Arial"/>
              </w:rPr>
            </w:pPr>
            <w:r w:rsidRPr="00B43FE2">
              <w:t>15</w:t>
            </w:r>
            <w:r>
              <w:rPr>
                <w:lang w:val="be-BY"/>
              </w:rPr>
              <w:t xml:space="preserve"> дзён</w:t>
            </w:r>
            <w:r w:rsidRPr="00B43FE2">
              <w:t xml:space="preserve"> </w:t>
            </w:r>
            <w:r w:rsidRPr="00776726">
              <w:t>з дня падачы заявы-</w:t>
            </w:r>
            <w:r>
              <w:rPr>
                <w:lang w:val="be-BY"/>
              </w:rPr>
              <w:t>у выпадку</w:t>
            </w:r>
            <w:r w:rsidRPr="00AA178B">
              <w:rPr>
                <w:rFonts w:cs="Arial"/>
              </w:rPr>
              <w:t xml:space="preserve"> </w:t>
            </w:r>
            <w:r>
              <w:rPr>
                <w:rFonts w:cs="Arial"/>
                <w:lang w:val="be-BY"/>
              </w:rPr>
              <w:t xml:space="preserve">абмена </w:t>
            </w:r>
            <w:r w:rsidRPr="00AA178B">
              <w:rPr>
                <w:rFonts w:cs="Arial"/>
              </w:rPr>
              <w:t xml:space="preserve"> пашпарта ў паскораным парадку</w:t>
            </w:r>
          </w:p>
          <w:p w:rsidR="009E775A" w:rsidRPr="00E51E67" w:rsidRDefault="009E775A" w:rsidP="00E51E67">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паскораным парадку</w:t>
            </w:r>
            <w:r>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tc>
        <w:tc>
          <w:tcPr>
            <w:tcW w:w="1971" w:type="dxa"/>
            <w:tcBorders>
              <w:top w:val="single" w:sz="4" w:space="0" w:color="000000"/>
              <w:left w:val="single" w:sz="4" w:space="0" w:color="auto"/>
              <w:bottom w:val="single" w:sz="4" w:space="0" w:color="000000"/>
              <w:right w:val="single" w:sz="4" w:space="0" w:color="000000"/>
            </w:tcBorders>
          </w:tcPr>
          <w:p w:rsidR="009E775A" w:rsidRPr="0012722D" w:rsidRDefault="009E775A" w:rsidP="009E775A">
            <w:pPr>
              <w:jc w:val="both"/>
              <w:rPr>
                <w:rFonts w:cs="Arial"/>
              </w:rPr>
            </w:pPr>
            <w:r w:rsidRPr="0012722D">
              <w:rPr>
                <w:rFonts w:cs="Arial"/>
              </w:rPr>
              <w:t>10 гадоў - для грамадзян Рэспублікі Беларусь, якія не дасягнулі 64-гадовага ўзросту</w:t>
            </w:r>
          </w:p>
          <w:p w:rsidR="009E775A" w:rsidRPr="0012722D" w:rsidRDefault="009E775A" w:rsidP="009E775A">
            <w:pPr>
              <w:jc w:val="both"/>
              <w:rPr>
                <w:rFonts w:cs="Arial"/>
              </w:rPr>
            </w:pPr>
          </w:p>
          <w:p w:rsidR="009E775A" w:rsidRPr="00FD5AB9" w:rsidRDefault="009E775A" w:rsidP="009E775A">
            <w:pPr>
              <w:jc w:val="both"/>
              <w:rPr>
                <w:rFonts w:cs="Arial"/>
              </w:rPr>
            </w:pPr>
            <w:r w:rsidRPr="0012722D">
              <w:rPr>
                <w:rFonts w:cs="Arial"/>
              </w:rPr>
              <w:t>да дасягнення 100 -, 125-гадовага ўзросту - для грамадзян Рэспублікі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E51E67" w:rsidRDefault="00E51E67" w:rsidP="009E775A">
      <w:pPr>
        <w:jc w:val="both"/>
        <w:rPr>
          <w:b/>
          <w:color w:val="FF0000"/>
        </w:rPr>
      </w:pPr>
    </w:p>
    <w:p w:rsidR="009E775A" w:rsidRPr="00F276D2" w:rsidRDefault="009E775A" w:rsidP="009E775A">
      <w:pPr>
        <w:jc w:val="both"/>
        <w:rPr>
          <w:b/>
          <w:lang w:val="be-BY"/>
        </w:rPr>
      </w:pPr>
      <w:proofErr w:type="gramStart"/>
      <w:r w:rsidRPr="00F57835">
        <w:rPr>
          <w:b/>
          <w:color w:val="FF0000"/>
        </w:rPr>
        <w:t>Адм</w:t>
      </w:r>
      <w:proofErr w:type="gramEnd"/>
      <w:r w:rsidRPr="00F57835">
        <w:rPr>
          <w:b/>
          <w:color w:val="FF0000"/>
        </w:rPr>
        <w:t xml:space="preserve">іністрацыйная працэдура: </w:t>
      </w:r>
      <w:r w:rsidRPr="00F57835">
        <w:rPr>
          <w:color w:val="FF0000"/>
        </w:rPr>
        <w:t xml:space="preserve">  </w:t>
      </w:r>
      <w:r w:rsidRPr="00F57835">
        <w:rPr>
          <w:b/>
        </w:rPr>
        <w:t>11.2.2.</w:t>
      </w:r>
      <w:r>
        <w:rPr>
          <w:b/>
        </w:rPr>
        <w:t xml:space="preserve">  </w:t>
      </w:r>
      <w:r>
        <w:rPr>
          <w:b/>
          <w:lang w:val="be-BY"/>
        </w:rPr>
        <w:t>Абмен</w:t>
      </w:r>
      <w:r w:rsidRPr="0007210B">
        <w:rPr>
          <w:b/>
        </w:rPr>
        <w:t xml:space="preserve"> пашпарта грамадзяніну Рэспублікі Беларусь, </w:t>
      </w:r>
      <w:r w:rsidRPr="0044054C">
        <w:rPr>
          <w:b/>
          <w:lang w:val="be-BY"/>
        </w:rPr>
        <w:t>які</w:t>
      </w:r>
      <w:r>
        <w:rPr>
          <w:b/>
          <w:lang w:val="be-BY"/>
        </w:rPr>
        <w:t xml:space="preserve"> не </w:t>
      </w:r>
      <w:r w:rsidRPr="0044054C">
        <w:rPr>
          <w:b/>
          <w:lang w:val="be-BY"/>
        </w:rPr>
        <w:t xml:space="preserve"> дасягнуў 14-летнего ўзросту</w:t>
      </w:r>
    </w:p>
    <w:p w:rsidR="009E775A" w:rsidRPr="000208A4" w:rsidRDefault="009E775A" w:rsidP="009E775A">
      <w:pPr>
        <w:pStyle w:val="a5"/>
        <w:spacing w:before="0" w:beforeAutospacing="0" w:after="0" w:afterAutospacing="0"/>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9E775A" w:rsidRPr="000208A4" w:rsidRDefault="009E775A" w:rsidP="009E775A">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9E775A" w:rsidRPr="000208A4" w:rsidRDefault="009E775A" w:rsidP="009E775A">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Ответственный</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5B263A" w:rsidRDefault="009E775A" w:rsidP="009E775A">
            <w:pPr>
              <w:jc w:val="both"/>
              <w:rPr>
                <w:lang w:val="be-BY"/>
              </w:rPr>
            </w:pPr>
            <w:r w:rsidRPr="005B263A">
              <w:rPr>
                <w:lang w:val="be-BY"/>
              </w:rPr>
              <w:t xml:space="preserve">законны прадстаўнік непаўналетняга грамадзяніна Рэспублікі Беларусь прадстаўляе: </w:t>
            </w:r>
            <w:r w:rsidRPr="005B263A">
              <w:rPr>
                <w:lang w:val="be-BY"/>
              </w:rPr>
              <w:br/>
              <w:t>-заява</w:t>
            </w:r>
          </w:p>
          <w:p w:rsidR="009E775A" w:rsidRPr="005B263A" w:rsidRDefault="009E775A" w:rsidP="009E775A">
            <w:pPr>
              <w:jc w:val="both"/>
              <w:rPr>
                <w:rFonts w:cs="Arial"/>
                <w:lang w:val="be-BY"/>
              </w:rPr>
            </w:pPr>
            <w:r w:rsidRPr="005B263A">
              <w:rPr>
                <w:lang w:val="be-BY"/>
              </w:rPr>
              <w:t>-</w:t>
            </w:r>
            <w:r w:rsidRPr="005B263A">
              <w:rPr>
                <w:rFonts w:cs="Arial"/>
                <w:lang w:val="be-BY"/>
              </w:rPr>
              <w:t>- пашпарт, які падлягае абмену</w:t>
            </w:r>
          </w:p>
          <w:p w:rsidR="009E775A" w:rsidRPr="005B263A" w:rsidRDefault="009E775A" w:rsidP="009E775A">
            <w:pPr>
              <w:jc w:val="both"/>
              <w:rPr>
                <w:lang w:val="be-BY"/>
              </w:rPr>
            </w:pPr>
            <w:r w:rsidRPr="005B263A">
              <w:rPr>
                <w:lang w:val="be-BY"/>
              </w:rPr>
              <w:t>-4 каляровыя фотаздымкі заяўніка, якія адпавядаюць яго ўзросту, памерам 40 х 50 мм (адным лістом)</w:t>
            </w:r>
          </w:p>
          <w:p w:rsidR="009E775A" w:rsidRPr="005B263A" w:rsidRDefault="009E775A" w:rsidP="009E775A">
            <w:pPr>
              <w:jc w:val="both"/>
              <w:rPr>
                <w:lang w:val="be-BY"/>
              </w:rPr>
            </w:pPr>
            <w:r w:rsidRPr="005B263A">
              <w:rPr>
                <w:lang w:val="be-BY"/>
              </w:rPr>
              <w:t>-дакументы, якія пацвярджаюць унясенне змяненняў, выпраўленняў (пры неабходнасці)</w:t>
            </w:r>
          </w:p>
          <w:p w:rsidR="009E775A" w:rsidRPr="005B263A" w:rsidRDefault="009E775A" w:rsidP="009E775A">
            <w:pPr>
              <w:jc w:val="both"/>
              <w:rPr>
                <w:lang w:val="be-BY"/>
              </w:rPr>
            </w:pPr>
            <w:r w:rsidRPr="005B263A">
              <w:rPr>
                <w:lang w:val="be-BY"/>
              </w:rPr>
              <w:t xml:space="preserve">-пасведчанне (дакумент) аб нараджэнні непаўналетняга </w:t>
            </w:r>
            <w:r w:rsidRPr="005B263A">
              <w:rPr>
                <w:lang w:val="be-BY"/>
              </w:rPr>
              <w:br/>
              <w:t>-пісьмовае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абмена ім пашпарта</w:t>
            </w:r>
          </w:p>
          <w:p w:rsidR="009E775A" w:rsidRPr="005B263A" w:rsidRDefault="009E775A" w:rsidP="009E775A">
            <w:pPr>
              <w:jc w:val="both"/>
              <w:rPr>
                <w:lang w:val="be-BY"/>
              </w:rPr>
            </w:pPr>
            <w:r w:rsidRPr="005B263A">
              <w:rPr>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абмена ім пашпарта ў першачарговым парадку  </w:t>
            </w:r>
          </w:p>
          <w:p w:rsidR="009E775A" w:rsidRPr="005B263A" w:rsidRDefault="009E775A" w:rsidP="009E775A">
            <w:pPr>
              <w:jc w:val="both"/>
              <w:rPr>
                <w:lang w:val="be-BY"/>
              </w:rPr>
            </w:pPr>
            <w:r w:rsidRPr="005B263A">
              <w:rPr>
                <w:lang w:val="be-BY"/>
              </w:rPr>
              <w:t>-дакумент, які пацвярджае ўнясенне платы</w:t>
            </w:r>
          </w:p>
          <w:p w:rsidR="009E775A" w:rsidRPr="005B263A" w:rsidRDefault="009E775A" w:rsidP="009E775A">
            <w:pPr>
              <w:jc w:val="both"/>
              <w:rPr>
                <w:lang w:val="be-BY"/>
              </w:rPr>
            </w:pPr>
          </w:p>
          <w:p w:rsidR="009E775A" w:rsidRPr="005B263A" w:rsidRDefault="009E775A" w:rsidP="009E775A">
            <w:pPr>
              <w:jc w:val="both"/>
              <w:rPr>
                <w:lang w:val="be-BY"/>
              </w:rPr>
            </w:pPr>
          </w:p>
          <w:p w:rsidR="009E775A" w:rsidRDefault="009E775A" w:rsidP="009E775A">
            <w:pPr>
              <w:jc w:val="both"/>
              <w:rPr>
                <w:highlight w:val="yellow"/>
                <w:lang w:val="be-BY"/>
              </w:rPr>
            </w:pPr>
          </w:p>
          <w:p w:rsidR="009E775A" w:rsidRDefault="009E775A" w:rsidP="009E775A">
            <w:pPr>
              <w:jc w:val="both"/>
              <w:rPr>
                <w:highlight w:val="yellow"/>
                <w:lang w:val="be-BY"/>
              </w:rPr>
            </w:pPr>
          </w:p>
          <w:p w:rsidR="009E775A" w:rsidRDefault="009E775A" w:rsidP="009E775A">
            <w:pPr>
              <w:jc w:val="both"/>
              <w:rPr>
                <w:lang w:val="be-BY"/>
              </w:rPr>
            </w:pPr>
            <w:r>
              <w:rPr>
                <w:lang w:val="be-BY"/>
              </w:rPr>
              <w:t xml:space="preserve"> </w:t>
            </w:r>
          </w:p>
          <w:p w:rsidR="009E775A" w:rsidRDefault="009E775A" w:rsidP="009E775A">
            <w:pPr>
              <w:jc w:val="both"/>
              <w:rPr>
                <w:lang w:val="be-BY"/>
              </w:rPr>
            </w:pPr>
          </w:p>
          <w:p w:rsidR="009E775A" w:rsidRDefault="009E775A" w:rsidP="009E775A">
            <w:pPr>
              <w:jc w:val="both"/>
              <w:rPr>
                <w:lang w:val="be-BY"/>
              </w:rPr>
            </w:pPr>
          </w:p>
          <w:p w:rsidR="009E775A" w:rsidRDefault="009E775A" w:rsidP="009E775A">
            <w:pPr>
              <w:jc w:val="both"/>
              <w:rPr>
                <w:lang w:val="be-BY"/>
              </w:rPr>
            </w:pPr>
          </w:p>
          <w:p w:rsidR="009E775A" w:rsidRDefault="009E775A" w:rsidP="009E775A">
            <w:pPr>
              <w:jc w:val="both"/>
              <w:rPr>
                <w:lang w:val="be-BY"/>
              </w:rPr>
            </w:pPr>
          </w:p>
          <w:p w:rsidR="009E775A" w:rsidRPr="007F023F" w:rsidRDefault="009E775A" w:rsidP="00C95830">
            <w:pPr>
              <w:jc w:val="both"/>
            </w:pPr>
          </w:p>
        </w:tc>
        <w:tc>
          <w:tcPr>
            <w:tcW w:w="2126" w:type="dxa"/>
            <w:tcBorders>
              <w:top w:val="single" w:sz="4" w:space="0" w:color="000000"/>
              <w:left w:val="single" w:sz="4" w:space="0" w:color="000000"/>
              <w:bottom w:val="single" w:sz="4" w:space="0" w:color="000000"/>
              <w:right w:val="single" w:sz="4" w:space="0" w:color="000000"/>
            </w:tcBorders>
          </w:tcPr>
          <w:p w:rsidR="009E775A" w:rsidRPr="00664918" w:rsidRDefault="009E775A" w:rsidP="009E775A">
            <w:pPr>
              <w:jc w:val="both"/>
              <w:rPr>
                <w:rFonts w:cs="Arial"/>
                <w:lang w:val="be-BY"/>
              </w:rPr>
            </w:pPr>
            <w:r w:rsidRPr="0012722D">
              <w:rPr>
                <w:rFonts w:cs="Arial"/>
              </w:rPr>
              <w:t>б</w:t>
            </w:r>
            <w:r>
              <w:rPr>
                <w:rFonts w:cs="Arial"/>
              </w:rPr>
              <w:t>ясплатна</w:t>
            </w:r>
          </w:p>
          <w:p w:rsidR="009E775A" w:rsidRPr="0012722D" w:rsidRDefault="009E775A" w:rsidP="009E775A">
            <w:pPr>
              <w:jc w:val="both"/>
              <w:rPr>
                <w:rFonts w:cs="Arial"/>
              </w:rPr>
            </w:pPr>
          </w:p>
          <w:p w:rsidR="009E775A" w:rsidRPr="0012722D" w:rsidRDefault="009E775A" w:rsidP="009E775A">
            <w:pPr>
              <w:jc w:val="both"/>
              <w:rPr>
                <w:rFonts w:cs="Arial"/>
              </w:rPr>
            </w:pPr>
          </w:p>
          <w:p w:rsidR="009E775A" w:rsidRPr="0012722D" w:rsidRDefault="009E775A" w:rsidP="009E775A">
            <w:pPr>
              <w:jc w:val="both"/>
              <w:rPr>
                <w:rFonts w:cs="Arial"/>
              </w:rPr>
            </w:pPr>
            <w:r w:rsidRPr="0012722D">
              <w:rPr>
                <w:rFonts w:cs="Arial"/>
              </w:rPr>
              <w:t>1 базавая велічыня-дадаткова за абмен пашпарта ў паскораным парадку</w:t>
            </w:r>
          </w:p>
          <w:p w:rsidR="009E775A" w:rsidRPr="0012722D" w:rsidRDefault="009E775A" w:rsidP="009E775A">
            <w:pPr>
              <w:jc w:val="both"/>
              <w:rPr>
                <w:rFonts w:cs="Arial"/>
              </w:rPr>
            </w:pPr>
          </w:p>
          <w:p w:rsidR="009E775A" w:rsidRPr="00FA2909" w:rsidRDefault="009E775A" w:rsidP="009E775A">
            <w:pPr>
              <w:jc w:val="both"/>
              <w:rPr>
                <w:rFonts w:cs="Arial"/>
                <w:lang w:val="be-BY"/>
              </w:rPr>
            </w:pPr>
            <w:r w:rsidRPr="0012722D">
              <w:rPr>
                <w:rFonts w:cs="Arial"/>
              </w:rPr>
              <w:t>2 база</w:t>
            </w:r>
            <w:r>
              <w:rPr>
                <w:rFonts w:cs="Arial"/>
              </w:rPr>
              <w:t xml:space="preserve">выя велічыні-дадаткова за </w:t>
            </w:r>
            <w:r>
              <w:rPr>
                <w:rFonts w:cs="Arial"/>
                <w:lang w:val="be-BY"/>
              </w:rPr>
              <w:t>абмен</w:t>
            </w:r>
            <w:r w:rsidRPr="0012722D">
              <w:rPr>
                <w:rFonts w:cs="Arial"/>
              </w:rPr>
              <w:t xml:space="preserve"> пашпарта ў тэрміновым п</w:t>
            </w:r>
            <w:r>
              <w:rPr>
                <w:rFonts w:cs="Arial"/>
              </w:rPr>
              <w:t xml:space="preserve">арадку </w:t>
            </w:r>
          </w:p>
          <w:p w:rsidR="009E775A" w:rsidRPr="0012722D" w:rsidRDefault="009E775A" w:rsidP="009E775A">
            <w:pPr>
              <w:jc w:val="both"/>
              <w:rPr>
                <w:rFonts w:cs="Arial"/>
              </w:rPr>
            </w:pPr>
          </w:p>
          <w:p w:rsidR="009E775A" w:rsidRDefault="009E775A" w:rsidP="009E775A">
            <w:pPr>
              <w:jc w:val="both"/>
              <w:rPr>
                <w:lang w:val="be-BY"/>
              </w:rPr>
            </w:pPr>
          </w:p>
          <w:p w:rsidR="009E775A" w:rsidRDefault="009E775A" w:rsidP="009E775A">
            <w:pPr>
              <w:jc w:val="both"/>
              <w:rPr>
                <w:lang w:val="be-BY"/>
              </w:rPr>
            </w:pPr>
          </w:p>
          <w:p w:rsidR="009E775A" w:rsidRDefault="009E775A" w:rsidP="009E775A">
            <w:pPr>
              <w:jc w:val="both"/>
              <w:rPr>
                <w:lang w:val="be-BY"/>
              </w:rPr>
            </w:pPr>
          </w:p>
          <w:p w:rsidR="009E775A" w:rsidRDefault="009E775A" w:rsidP="009E775A">
            <w:pPr>
              <w:jc w:val="both"/>
              <w:rPr>
                <w:lang w:val="be-BY"/>
              </w:rPr>
            </w:pPr>
          </w:p>
          <w:p w:rsidR="009E775A" w:rsidRDefault="009E775A" w:rsidP="009E775A">
            <w:pPr>
              <w:jc w:val="both"/>
              <w:rPr>
                <w:lang w:val="be-BY"/>
              </w:rPr>
            </w:pPr>
          </w:p>
          <w:p w:rsidR="009E775A" w:rsidRDefault="009E775A" w:rsidP="009E775A">
            <w:pPr>
              <w:jc w:val="both"/>
              <w:rPr>
                <w:lang w:val="be-BY"/>
              </w:rPr>
            </w:pPr>
          </w:p>
          <w:p w:rsidR="009E775A" w:rsidRPr="007F023F" w:rsidRDefault="009E775A" w:rsidP="009E775A">
            <w:pPr>
              <w:jc w:val="both"/>
            </w:pPr>
          </w:p>
        </w:tc>
        <w:tc>
          <w:tcPr>
            <w:tcW w:w="2464" w:type="dxa"/>
            <w:tcBorders>
              <w:top w:val="single" w:sz="4" w:space="0" w:color="000000"/>
              <w:left w:val="single" w:sz="4" w:space="0" w:color="000000"/>
              <w:bottom w:val="single" w:sz="4" w:space="0" w:color="000000"/>
              <w:right w:val="single" w:sz="4" w:space="0" w:color="auto"/>
            </w:tcBorders>
          </w:tcPr>
          <w:p w:rsidR="009E775A" w:rsidRDefault="009E775A" w:rsidP="009E775A">
            <w:pPr>
              <w:pStyle w:val="table10"/>
              <w:spacing w:before="120"/>
              <w:rPr>
                <w:rFonts w:ascii="Times New Roman" w:hAnsi="Times New Roman"/>
                <w:sz w:val="24"/>
                <w:szCs w:val="24"/>
              </w:rPr>
            </w:pPr>
            <w:r>
              <w:rPr>
                <w:rFonts w:ascii="Times New Roman" w:hAnsi="Times New Roman"/>
                <w:sz w:val="24"/>
                <w:szCs w:val="24"/>
                <w:lang w:val="be-BY"/>
              </w:rPr>
              <w:t>7</w:t>
            </w:r>
            <w:r>
              <w:rPr>
                <w:rFonts w:ascii="Times New Roman" w:hAnsi="Times New Roman"/>
                <w:sz w:val="24"/>
                <w:szCs w:val="24"/>
              </w:rPr>
              <w:t xml:space="preserve"> </w:t>
            </w:r>
            <w:r w:rsidRPr="00776726">
              <w:rPr>
                <w:rFonts w:ascii="Times New Roman" w:hAnsi="Times New Roman"/>
                <w:sz w:val="24"/>
                <w:szCs w:val="24"/>
              </w:rPr>
              <w:t>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9E775A" w:rsidRPr="00E51E67" w:rsidRDefault="009E775A" w:rsidP="009E775A">
            <w:pPr>
              <w:jc w:val="both"/>
              <w:rPr>
                <w:rFonts w:cs="Arial"/>
                <w:sz w:val="16"/>
                <w:szCs w:val="16"/>
                <w:lang w:val="be-BY"/>
              </w:rPr>
            </w:pPr>
          </w:p>
          <w:p w:rsidR="009E775A" w:rsidRPr="005D205A" w:rsidRDefault="009E775A" w:rsidP="009E775A">
            <w:pPr>
              <w:pStyle w:val="table10"/>
              <w:spacing w:before="120"/>
              <w:rPr>
                <w:rFonts w:ascii="Times New Roman" w:hAnsi="Times New Roman"/>
                <w:sz w:val="24"/>
                <w:szCs w:val="24"/>
                <w:lang w:val="be-BY"/>
              </w:rPr>
            </w:pPr>
            <w:r w:rsidRPr="00B43FE2">
              <w:rPr>
                <w:rFonts w:ascii="Times New Roman" w:hAnsi="Times New Roman"/>
                <w:sz w:val="24"/>
                <w:szCs w:val="24"/>
              </w:rP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rsidR="009E775A" w:rsidRDefault="009E775A" w:rsidP="009E775A">
            <w:pPr>
              <w:jc w:val="both"/>
              <w:rPr>
                <w:rFonts w:cs="Arial"/>
                <w:lang w:val="be-BY"/>
              </w:rPr>
            </w:pPr>
          </w:p>
          <w:p w:rsidR="009E775A" w:rsidRPr="00AA178B" w:rsidRDefault="009E775A" w:rsidP="009E775A">
            <w:pPr>
              <w:jc w:val="both"/>
              <w:rPr>
                <w:rFonts w:cs="Arial"/>
              </w:rPr>
            </w:pPr>
            <w:r w:rsidRPr="00B43FE2">
              <w:t>15</w:t>
            </w:r>
            <w:r>
              <w:rPr>
                <w:lang w:val="be-BY"/>
              </w:rPr>
              <w:t xml:space="preserve"> дзён</w:t>
            </w:r>
            <w:r w:rsidRPr="00B43FE2">
              <w:t xml:space="preserve"> </w:t>
            </w:r>
            <w:r w:rsidRPr="00776726">
              <w:t>з дня падачы заявы-</w:t>
            </w:r>
            <w:r>
              <w:rPr>
                <w:lang w:val="be-BY"/>
              </w:rPr>
              <w:t>у выпадку</w:t>
            </w:r>
            <w:r w:rsidRPr="00AA178B">
              <w:rPr>
                <w:rFonts w:cs="Arial"/>
              </w:rPr>
              <w:t xml:space="preserve"> </w:t>
            </w:r>
            <w:r>
              <w:rPr>
                <w:rFonts w:cs="Arial"/>
                <w:lang w:val="be-BY"/>
              </w:rPr>
              <w:t xml:space="preserve">абмена </w:t>
            </w:r>
            <w:r w:rsidRPr="00AA178B">
              <w:rPr>
                <w:rFonts w:cs="Arial"/>
              </w:rPr>
              <w:t xml:space="preserve"> пашпарта ў паскораным парадку</w:t>
            </w:r>
          </w:p>
          <w:p w:rsidR="009E775A" w:rsidRPr="00E51E67" w:rsidRDefault="009E775A" w:rsidP="00E51E67">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паскораным парадку</w:t>
            </w:r>
            <w:r>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tc>
        <w:tc>
          <w:tcPr>
            <w:tcW w:w="1971" w:type="dxa"/>
            <w:tcBorders>
              <w:top w:val="single" w:sz="4" w:space="0" w:color="000000"/>
              <w:left w:val="single" w:sz="4" w:space="0" w:color="auto"/>
              <w:bottom w:val="single" w:sz="4" w:space="0" w:color="000000"/>
              <w:right w:val="single" w:sz="4" w:space="0" w:color="000000"/>
            </w:tcBorders>
          </w:tcPr>
          <w:p w:rsidR="009E775A" w:rsidRPr="00FD5AB9" w:rsidRDefault="009E775A" w:rsidP="009E775A">
            <w:pPr>
              <w:jc w:val="both"/>
              <w:rPr>
                <w:rFonts w:cs="Arial"/>
              </w:rPr>
            </w:pP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793EC9" w:rsidRDefault="009E775A" w:rsidP="009E775A">
            <w:pPr>
              <w:jc w:val="both"/>
              <w:rPr>
                <w:rFonts w:cs="Arial"/>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b/>
          <w:bCs/>
          <w:lang w:val="be-BY"/>
        </w:rPr>
      </w:pPr>
      <w:r w:rsidRPr="0012722D">
        <w:rPr>
          <w:b/>
          <w:bCs/>
          <w:color w:val="FF0000"/>
        </w:rPr>
        <w:t xml:space="preserve">Адміністрацыйная працэдура: </w:t>
      </w:r>
      <w:r w:rsidRPr="0007210B">
        <w:rPr>
          <w:b/>
          <w:bCs/>
        </w:rPr>
        <w:t>13.1. Рэгістрацыя па месцы жыхарства грамадзян Рэспублікі Беларусь, замежных грамадзян і асоб без грамадзянства, якія пастаянна пражываюць у Рэспубліцы Беларусь</w:t>
      </w:r>
    </w:p>
    <w:p w:rsidR="009E775A" w:rsidRPr="00B52890" w:rsidRDefault="009E775A" w:rsidP="009E775A">
      <w:pPr>
        <w:jc w:val="both"/>
        <w:rPr>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12722D" w:rsidRDefault="009E775A" w:rsidP="009E775A">
            <w:pPr>
              <w:jc w:val="both"/>
              <w:rPr>
                <w:rFonts w:cs="Arial"/>
              </w:rPr>
            </w:pPr>
            <w:r w:rsidRPr="0012722D">
              <w:rPr>
                <w:rFonts w:cs="Arial"/>
              </w:rPr>
              <w:t>-заява</w:t>
            </w:r>
          </w:p>
          <w:p w:rsidR="009E775A" w:rsidRPr="0012722D" w:rsidRDefault="009E775A" w:rsidP="009E775A">
            <w:pPr>
              <w:jc w:val="both"/>
              <w:rPr>
                <w:rFonts w:cs="Arial"/>
              </w:rPr>
            </w:pPr>
            <w:r w:rsidRPr="0012722D">
              <w:rPr>
                <w:rFonts w:cs="Arial"/>
              </w:rPr>
              <w:t xml:space="preserve">-пашпарт або іншы дакумент, які </w:t>
            </w:r>
            <w:r>
              <w:rPr>
                <w:rFonts w:cs="Arial"/>
                <w:lang w:val="be-BY"/>
              </w:rPr>
              <w:t>можа за</w:t>
            </w:r>
            <w:r w:rsidRPr="0012722D">
              <w:rPr>
                <w:rFonts w:cs="Arial"/>
              </w:rPr>
              <w:t>сведчыць асобу</w:t>
            </w:r>
          </w:p>
          <w:p w:rsidR="009E775A" w:rsidRPr="0012722D" w:rsidRDefault="009E775A" w:rsidP="009E775A">
            <w:pPr>
              <w:jc w:val="both"/>
              <w:rPr>
                <w:rFonts w:cs="Arial"/>
              </w:rPr>
            </w:pPr>
            <w:r w:rsidRPr="0012722D">
              <w:rPr>
                <w:rFonts w:cs="Arial"/>
              </w:rPr>
              <w:t xml:space="preserve">- пасведчанне аб нараджэнні - для асоб, якія не дасягнулі 14-гадовага ўзросту і не маюць пашпартоў і іншых дакументаў, якія </w:t>
            </w:r>
            <w:r>
              <w:rPr>
                <w:rFonts w:cs="Arial"/>
                <w:lang w:val="be-BY"/>
              </w:rPr>
              <w:t>могуць за</w:t>
            </w:r>
            <w:r w:rsidRPr="0012722D">
              <w:rPr>
                <w:rFonts w:cs="Arial"/>
              </w:rPr>
              <w:t>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9E775A" w:rsidRPr="0012722D" w:rsidRDefault="009E775A" w:rsidP="009E775A">
            <w:pPr>
              <w:jc w:val="both"/>
              <w:rPr>
                <w:rFonts w:cs="Arial"/>
              </w:rPr>
            </w:pPr>
            <w:r w:rsidRPr="0012722D">
              <w:rPr>
                <w:rFonts w:cs="Arial"/>
              </w:rPr>
              <w:t>- дакумент, які з'яўляецца падставай для рэгістрацыі па месцы жыхарства</w:t>
            </w:r>
          </w:p>
          <w:p w:rsidR="009E775A" w:rsidRPr="0012722D" w:rsidRDefault="009E775A" w:rsidP="009E775A">
            <w:pPr>
              <w:jc w:val="both"/>
              <w:rPr>
                <w:rFonts w:cs="Arial"/>
              </w:rPr>
            </w:pPr>
            <w:r w:rsidRPr="0012722D">
              <w:rPr>
                <w:rFonts w:cs="Arial"/>
              </w:rPr>
              <w:t>- ваенны білет або часовае пасведчанне (пасведчанне прызыўніка) з адзнакай аб пастаноўцы на воінскі ўлік па новым месцы жыхарства - для ваеннаабавязаных (прызыўнікоў)</w:t>
            </w:r>
          </w:p>
          <w:p w:rsidR="009E775A" w:rsidRPr="00BC5474" w:rsidRDefault="009E775A" w:rsidP="009E775A">
            <w:pPr>
              <w:jc w:val="both"/>
              <w:rPr>
                <w:rFonts w:cs="Arial"/>
                <w:lang w:val="be-BY"/>
              </w:rPr>
            </w:pPr>
            <w:r w:rsidRPr="0012722D">
              <w:rPr>
                <w:rFonts w:cs="Arial"/>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cs="Arial"/>
                <w:lang w:val="be-BY"/>
              </w:rPr>
              <w:t>ы</w:t>
            </w:r>
            <w:r w:rsidRPr="0012722D">
              <w:rPr>
                <w:rFonts w:cs="Arial"/>
              </w:rPr>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w:t>
            </w:r>
            <w:r>
              <w:rPr>
                <w:rFonts w:cs="Arial"/>
              </w:rPr>
              <w:t xml:space="preserve">бвяшчэнні вышуку грамадзяніна </w:t>
            </w:r>
            <w:r w:rsidRPr="0012722D">
              <w:rPr>
                <w:rFonts w:cs="Arial"/>
              </w:rPr>
              <w:t>для непаўналетніх, якія маюць аднаго законнага прадстаўніка</w:t>
            </w:r>
            <w:r>
              <w:rPr>
                <w:rFonts w:cs="Arial"/>
                <w:lang w:val="be-BY"/>
              </w:rPr>
              <w:t>:</w:t>
            </w:r>
          </w:p>
          <w:p w:rsidR="009E775A" w:rsidRPr="00BC5474" w:rsidRDefault="009E775A" w:rsidP="009E775A">
            <w:pPr>
              <w:jc w:val="both"/>
              <w:rPr>
                <w:rFonts w:cs="Arial"/>
                <w:lang w:val="be-BY"/>
              </w:rPr>
            </w:pPr>
            <w:r w:rsidRPr="00BC5474">
              <w:rPr>
                <w:rFonts w:cs="Arial"/>
                <w:lang w:val="be-BY"/>
              </w:rPr>
              <w:t xml:space="preserve">- пісьмовую згоду аднаго з законных прадстаўнікоў непаўналетняга на яго рэгістрацыю па месцы жыхарства іншага законнага прадстаўніка, засведчанае ва ўстаноўленым парадку, альбо копія (выпіска з) рашэння суда, </w:t>
            </w:r>
            <w:r>
              <w:rPr>
                <w:rFonts w:cs="Arial"/>
                <w:lang w:val="be-BY"/>
              </w:rPr>
              <w:t>п</w:t>
            </w:r>
            <w:r w:rsidRPr="00BC5474">
              <w:rPr>
                <w:rFonts w:cs="Arial"/>
                <w:lang w:val="be-BY"/>
              </w:rPr>
              <w:t>агаднення аб дзецях, якія вызначаюць, з кім з законных прадстаўнікоў будзе пражываць непаўнагадовы, –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якія пастаянна не пражываюць у Рэспубліцы Беларусь</w:t>
            </w:r>
          </w:p>
          <w:p w:rsidR="009E775A" w:rsidRPr="00BC5474" w:rsidRDefault="009E775A" w:rsidP="009E775A">
            <w:pPr>
              <w:jc w:val="both"/>
              <w:rPr>
                <w:rFonts w:cs="Arial"/>
                <w:lang w:val="be-BY"/>
              </w:rPr>
            </w:pPr>
            <w:r w:rsidRPr="00BC5474">
              <w:rPr>
                <w:rFonts w:cs="Arial"/>
                <w:lang w:val="be-BY"/>
              </w:rPr>
              <w:t>- пісьмовую згоду законных прадстаўнікоў непаўналетняга на яго рэгістрацыю не па месцы іх жыхарства, засведчан</w:t>
            </w:r>
            <w:r>
              <w:rPr>
                <w:rFonts w:cs="Arial"/>
                <w:lang w:val="be-BY"/>
              </w:rPr>
              <w:t xml:space="preserve">ую ва ўстаноўленым парадку – </w:t>
            </w:r>
            <w:r w:rsidRPr="00BC5474">
              <w:rPr>
                <w:rFonts w:cs="Arial"/>
                <w:lang w:val="be-BY"/>
              </w:rPr>
              <w:t>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9E775A" w:rsidRPr="00AE72F4" w:rsidRDefault="009E775A" w:rsidP="009E775A">
            <w:pPr>
              <w:jc w:val="both"/>
              <w:rPr>
                <w:rFonts w:cs="Arial"/>
              </w:rPr>
            </w:pPr>
            <w:r w:rsidRPr="0012722D">
              <w:rPr>
                <w:rFonts w:cs="Arial"/>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9E775A" w:rsidRPr="0012722D" w:rsidRDefault="009E775A" w:rsidP="009E775A">
            <w:pPr>
              <w:jc w:val="both"/>
              <w:rPr>
                <w:rFonts w:cs="Arial"/>
              </w:rPr>
            </w:pPr>
            <w:r w:rsidRPr="0012722D">
              <w:rPr>
                <w:rFonts w:cs="Arial"/>
              </w:rPr>
              <w:t>бясплатна - для непаўналетніх, а таксама фізічных асоб, якія пражываюць у дзяржаўных стацыянарных арганізацыях сацыяльнага абслугоўвання</w:t>
            </w:r>
          </w:p>
          <w:p w:rsidR="009E775A" w:rsidRPr="0012722D" w:rsidRDefault="009E775A" w:rsidP="009E775A">
            <w:pPr>
              <w:jc w:val="both"/>
              <w:rPr>
                <w:rFonts w:cs="Arial"/>
              </w:rPr>
            </w:pPr>
          </w:p>
          <w:p w:rsidR="009E775A" w:rsidRPr="00AE72F4" w:rsidRDefault="009E775A" w:rsidP="009E775A">
            <w:pPr>
              <w:jc w:val="both"/>
              <w:rPr>
                <w:rFonts w:cs="Arial"/>
              </w:rPr>
            </w:pPr>
            <w:r w:rsidRPr="0012722D">
              <w:rPr>
                <w:rFonts w:cs="Arial"/>
              </w:rPr>
              <w:t>0,5 базавай велічыні - для іншых асоб</w:t>
            </w:r>
          </w:p>
        </w:tc>
        <w:tc>
          <w:tcPr>
            <w:tcW w:w="2464" w:type="dxa"/>
            <w:tcBorders>
              <w:top w:val="single" w:sz="4" w:space="0" w:color="000000"/>
              <w:left w:val="single" w:sz="4" w:space="0" w:color="000000"/>
              <w:bottom w:val="single" w:sz="4" w:space="0" w:color="000000"/>
              <w:right w:val="single" w:sz="4" w:space="0" w:color="auto"/>
            </w:tcBorders>
          </w:tcPr>
          <w:p w:rsidR="009E775A" w:rsidRPr="00AE72F4" w:rsidRDefault="009E775A" w:rsidP="009E775A">
            <w:pPr>
              <w:jc w:val="both"/>
              <w:rPr>
                <w:rFonts w:cs="Arial"/>
              </w:rPr>
            </w:pPr>
            <w:r w:rsidRPr="0012722D">
              <w:rPr>
                <w:rFonts w:cs="Arial"/>
              </w:rPr>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pStyle w:val="article"/>
        <w:spacing w:before="0" w:after="0"/>
        <w:ind w:left="0" w:firstLine="0"/>
        <w:rPr>
          <w:color w:val="FF0000"/>
        </w:rPr>
      </w:pPr>
    </w:p>
    <w:p w:rsidR="009E775A" w:rsidRDefault="009E775A" w:rsidP="009E775A">
      <w:pPr>
        <w:jc w:val="both"/>
        <w:rPr>
          <w:b/>
          <w:bCs/>
          <w:lang w:val="be-BY"/>
        </w:rPr>
      </w:pPr>
      <w:r w:rsidRPr="0012722D">
        <w:rPr>
          <w:b/>
          <w:bCs/>
          <w:color w:val="FF0000"/>
        </w:rPr>
        <w:t xml:space="preserve">Адміністрацыйная працэдура: </w:t>
      </w:r>
      <w:r w:rsidRPr="0007210B">
        <w:rPr>
          <w:b/>
          <w:bCs/>
        </w:rPr>
        <w:t>13.2. Рэгістрацыя па месцы знаходжання грамадзян Рэспублікі Беларусь, замежных грамадзян і асоб без грамадзянства, якія пастаянна пражываюць у Рэспубліцы Беларусь</w:t>
      </w:r>
    </w:p>
    <w:p w:rsidR="009E775A" w:rsidRPr="00B52890" w:rsidRDefault="009E775A" w:rsidP="009E775A">
      <w:pPr>
        <w:jc w:val="both"/>
        <w:rPr>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12722D" w:rsidRDefault="009E775A" w:rsidP="009E775A">
            <w:pPr>
              <w:jc w:val="both"/>
              <w:rPr>
                <w:rFonts w:cs="Arial"/>
              </w:rPr>
            </w:pPr>
            <w:r w:rsidRPr="0012722D">
              <w:rPr>
                <w:rFonts w:cs="Arial"/>
              </w:rPr>
              <w:t>-заява</w:t>
            </w:r>
          </w:p>
          <w:p w:rsidR="009E775A" w:rsidRPr="0012722D" w:rsidRDefault="009E775A" w:rsidP="009E775A">
            <w:pPr>
              <w:jc w:val="both"/>
              <w:rPr>
                <w:rFonts w:cs="Arial"/>
              </w:rPr>
            </w:pPr>
            <w:r w:rsidRPr="0012722D">
              <w:rPr>
                <w:rFonts w:cs="Arial"/>
              </w:rPr>
              <w:t xml:space="preserve">-пашпарт або іншы дакумент, які </w:t>
            </w:r>
            <w:r>
              <w:rPr>
                <w:rFonts w:cs="Arial"/>
                <w:lang w:val="be-BY"/>
              </w:rPr>
              <w:t>можа за</w:t>
            </w:r>
            <w:r w:rsidRPr="0012722D">
              <w:rPr>
                <w:rFonts w:cs="Arial"/>
              </w:rPr>
              <w:t>сведчыць асобу</w:t>
            </w:r>
          </w:p>
          <w:p w:rsidR="009E775A" w:rsidRPr="0012722D" w:rsidRDefault="009E775A" w:rsidP="009E775A">
            <w:pPr>
              <w:jc w:val="both"/>
              <w:rPr>
                <w:rFonts w:cs="Arial"/>
              </w:rPr>
            </w:pPr>
            <w:r w:rsidRPr="0012722D">
              <w:rPr>
                <w:rFonts w:cs="Arial"/>
              </w:rPr>
              <w:t>- пасведчанне аб нараджэнні - для асоб, якія не дасягнулі 14-гадовага ўзросту і не маюць пашпартоў і іншых дакументаў, якія 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9E775A" w:rsidRPr="0012722D" w:rsidRDefault="009E775A" w:rsidP="009E775A">
            <w:pPr>
              <w:jc w:val="both"/>
              <w:rPr>
                <w:rFonts w:cs="Arial"/>
              </w:rPr>
            </w:pPr>
            <w:r w:rsidRPr="0012722D">
              <w:rPr>
                <w:rFonts w:cs="Arial"/>
              </w:rPr>
              <w:t>- дакумент, які з'яўляецца падставай для рэгістрацыі па месцы знаходжання</w:t>
            </w:r>
          </w:p>
          <w:p w:rsidR="009E775A" w:rsidRDefault="009E775A" w:rsidP="009E775A">
            <w:pPr>
              <w:jc w:val="both"/>
              <w:rPr>
                <w:rFonts w:cs="Arial"/>
              </w:rPr>
            </w:pPr>
            <w:r w:rsidRPr="0012722D">
              <w:rPr>
                <w:rFonts w:cs="Arial"/>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cs="Arial"/>
                <w:lang w:val="be-BY"/>
              </w:rPr>
              <w:t>ы</w:t>
            </w:r>
            <w:r w:rsidRPr="0012722D">
              <w:rPr>
                <w:rFonts w:cs="Arial"/>
              </w:rPr>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w:t>
            </w:r>
            <w:r>
              <w:rPr>
                <w:rFonts w:cs="Arial"/>
              </w:rPr>
              <w:t xml:space="preserve">бвяшчэнні вышуку грамадзяніна </w:t>
            </w:r>
          </w:p>
          <w:p w:rsidR="009E775A" w:rsidRDefault="009E775A" w:rsidP="009E775A">
            <w:pPr>
              <w:jc w:val="both"/>
              <w:rPr>
                <w:rFonts w:cs="Arial"/>
              </w:rPr>
            </w:pPr>
          </w:p>
          <w:p w:rsidR="009E775A" w:rsidRPr="004F398C" w:rsidRDefault="009E775A" w:rsidP="009E775A">
            <w:pPr>
              <w:jc w:val="both"/>
              <w:rPr>
                <w:rFonts w:cs="Arial"/>
                <w:lang w:val="be-BY"/>
              </w:rPr>
            </w:pPr>
            <w:r w:rsidRPr="0012722D">
              <w:rPr>
                <w:rFonts w:cs="Arial"/>
              </w:rPr>
              <w:t>для рэгістрацыі непаўналетняга ва ўзросце ад 14 да 18 гадоў, які мае аднаго законнага прадстаўніка, не па месцы жыхарства альбо не па месцы знаходжання гэтага законнага прадстаўніка</w:t>
            </w:r>
            <w:r>
              <w:rPr>
                <w:rFonts w:cs="Arial"/>
                <w:lang w:val="be-BY"/>
              </w:rPr>
              <w:t>:</w:t>
            </w:r>
          </w:p>
          <w:p w:rsidR="009E775A" w:rsidRPr="005E582E" w:rsidRDefault="009E775A" w:rsidP="009E775A">
            <w:pPr>
              <w:jc w:val="both"/>
              <w:rPr>
                <w:rFonts w:cs="Arial"/>
                <w:lang w:val="be-BY"/>
              </w:rPr>
            </w:pPr>
            <w:r w:rsidRPr="005E582E">
              <w:rPr>
                <w:rFonts w:cs="Arial"/>
                <w:lang w:val="be-BY"/>
              </w:rPr>
              <w:t>-пісьмовую згоду законных прадстаўнікоў непаўналетняга на яго рэгістрацыю не па месцы іх жыхарства альбо па месцы знаходжання, засведчаныя ва ўстаноўленым парадку, –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9E775A" w:rsidRPr="00AE72F4" w:rsidRDefault="009E775A" w:rsidP="009E775A">
            <w:pPr>
              <w:jc w:val="both"/>
              <w:rPr>
                <w:rFonts w:cs="Arial"/>
              </w:rPr>
            </w:pPr>
            <w:r w:rsidRPr="0012722D">
              <w:rPr>
                <w:rFonts w:cs="Arial"/>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9E775A" w:rsidRPr="0012722D" w:rsidRDefault="009E775A" w:rsidP="009E775A">
            <w:pPr>
              <w:jc w:val="both"/>
              <w:rPr>
                <w:rFonts w:cs="Arial"/>
              </w:rPr>
            </w:pPr>
            <w:r w:rsidRPr="0012722D">
              <w:rPr>
                <w:rFonts w:cs="Arial"/>
              </w:rPr>
              <w:t>бясплатна - за рэгістрацыю ў памяшканнях для часовага пражывання, а таксама для непаўналетніх, фізічных асоб, якія пражываюць у дзяржаўных стацыянарных арганізацыях сацыяльнага абслугоўвання, для грамадзян Рэспублікі Беларусь, якія праходзяць ваенную службу па кантракце, прызыву, службу ў рэзерве, якія знаходзяцца на ваенных або спецыяльных зборах, якія праходзяць альтэрнатыўную службу</w:t>
            </w:r>
          </w:p>
          <w:p w:rsidR="009E775A" w:rsidRPr="0012722D" w:rsidRDefault="009E775A" w:rsidP="009E775A">
            <w:pPr>
              <w:jc w:val="both"/>
              <w:rPr>
                <w:rFonts w:cs="Arial"/>
              </w:rPr>
            </w:pPr>
          </w:p>
          <w:p w:rsidR="009E775A" w:rsidRPr="00AE72F4" w:rsidRDefault="009E775A" w:rsidP="009E775A">
            <w:pPr>
              <w:jc w:val="both"/>
              <w:rPr>
                <w:rFonts w:cs="Arial"/>
              </w:rPr>
            </w:pPr>
            <w:r w:rsidRPr="0012722D">
              <w:rPr>
                <w:rFonts w:cs="Arial"/>
              </w:rPr>
              <w:t>0,5 базавай велічыні - для іншых асоб і ў іншых выпадках</w:t>
            </w:r>
          </w:p>
        </w:tc>
        <w:tc>
          <w:tcPr>
            <w:tcW w:w="2464" w:type="dxa"/>
            <w:tcBorders>
              <w:top w:val="single" w:sz="4" w:space="0" w:color="000000"/>
              <w:left w:val="single" w:sz="4" w:space="0" w:color="000000"/>
              <w:bottom w:val="single" w:sz="4" w:space="0" w:color="000000"/>
              <w:right w:val="single" w:sz="4" w:space="0" w:color="auto"/>
            </w:tcBorders>
          </w:tcPr>
          <w:p w:rsidR="009E775A" w:rsidRPr="00AE72F4" w:rsidRDefault="009E775A" w:rsidP="009E775A">
            <w:pPr>
              <w:jc w:val="both"/>
              <w:rPr>
                <w:rFonts w:cs="Arial"/>
              </w:rPr>
            </w:pPr>
            <w:r w:rsidRPr="0012722D">
              <w:rPr>
                <w:rFonts w:cs="Arial"/>
              </w:rPr>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9E775A" w:rsidRPr="0012722D" w:rsidRDefault="009E775A" w:rsidP="009E775A">
            <w:pPr>
              <w:jc w:val="both"/>
              <w:rPr>
                <w:rFonts w:cs="Arial"/>
              </w:rPr>
            </w:pPr>
            <w:r w:rsidRPr="0012722D">
              <w:rPr>
                <w:rFonts w:cs="Arial"/>
              </w:rPr>
              <w:t>на тэрмін навучання - для грамадзян, якія прыбылі з іншага населенага пункта для атрымання адукацыі ў дзённай форме атрымання адукацыі</w:t>
            </w:r>
          </w:p>
          <w:p w:rsidR="009E775A" w:rsidRPr="0012722D" w:rsidRDefault="009E775A" w:rsidP="009E775A">
            <w:pPr>
              <w:jc w:val="both"/>
              <w:rPr>
                <w:rFonts w:cs="Arial"/>
              </w:rPr>
            </w:pPr>
          </w:p>
          <w:p w:rsidR="009E775A" w:rsidRPr="0012722D" w:rsidRDefault="009E775A" w:rsidP="009E775A">
            <w:pPr>
              <w:jc w:val="both"/>
              <w:rPr>
                <w:rFonts w:cs="Arial"/>
              </w:rPr>
            </w:pPr>
            <w:r w:rsidRPr="0012722D">
              <w:rPr>
                <w:rFonts w:cs="Arial"/>
              </w:rPr>
              <w:t>на перыяд знаходжання па месцы праходжання ваеннай службы - для грамадзян, якія праходзяць ваенную службу па кантракце (афіцэраў, якія праходзяць ваенную службу па прызыву), і членаў іх сем'яў</w:t>
            </w:r>
          </w:p>
          <w:p w:rsidR="009E775A" w:rsidRPr="0012722D" w:rsidRDefault="009E775A" w:rsidP="009E775A">
            <w:pPr>
              <w:jc w:val="both"/>
              <w:rPr>
                <w:rFonts w:cs="Arial"/>
              </w:rPr>
            </w:pPr>
          </w:p>
          <w:p w:rsidR="009E775A" w:rsidRPr="0012722D" w:rsidRDefault="009E775A" w:rsidP="009E775A">
            <w:pPr>
              <w:jc w:val="both"/>
              <w:rPr>
                <w:rFonts w:cs="Arial"/>
              </w:rPr>
            </w:pPr>
            <w:r w:rsidRPr="0012722D">
              <w:rPr>
                <w:rFonts w:cs="Arial"/>
              </w:rPr>
              <w:t>на перыяд праходжання ваеннай службы (знаходжання на зборах) – для грамадзян, якія праходзяць тэрміновую ваенную службу, службу ў рэзерве, якія знаходзяцца на ваенных або спецыяльных зборах</w:t>
            </w:r>
          </w:p>
          <w:p w:rsidR="009E775A" w:rsidRPr="0012722D" w:rsidRDefault="009E775A" w:rsidP="009E775A">
            <w:pPr>
              <w:jc w:val="both"/>
              <w:rPr>
                <w:rFonts w:cs="Arial"/>
              </w:rPr>
            </w:pPr>
          </w:p>
          <w:p w:rsidR="009E775A" w:rsidRPr="0012722D" w:rsidRDefault="009E775A" w:rsidP="009E775A">
            <w:pPr>
              <w:jc w:val="both"/>
              <w:rPr>
                <w:rFonts w:cs="Arial"/>
              </w:rPr>
            </w:pPr>
            <w:r w:rsidRPr="0012722D">
              <w:rPr>
                <w:rFonts w:cs="Arial"/>
              </w:rPr>
              <w:t>на перыяд праходжання альтэрнатыўнай службы - для грамадзян, якія праходзяць альтэрнатыўную службу</w:t>
            </w:r>
          </w:p>
          <w:p w:rsidR="009E775A" w:rsidRPr="0012722D" w:rsidRDefault="009E775A" w:rsidP="009E775A">
            <w:pPr>
              <w:jc w:val="both"/>
              <w:rPr>
                <w:rFonts w:cs="Arial"/>
              </w:rPr>
            </w:pPr>
          </w:p>
          <w:p w:rsidR="009E775A" w:rsidRPr="0012722D" w:rsidRDefault="009E775A" w:rsidP="009E775A">
            <w:pPr>
              <w:jc w:val="both"/>
              <w:rPr>
                <w:rFonts w:cs="Arial"/>
              </w:rPr>
            </w:pPr>
            <w:r w:rsidRPr="0012722D">
              <w:rPr>
                <w:rFonts w:cs="Arial"/>
              </w:rPr>
              <w:t>да 6 месяцаў - для грамадзян Рэспублікі Беларусь, якія пастаянна пражываюць за межамі Рэспублікі Беларусь</w:t>
            </w:r>
          </w:p>
          <w:p w:rsidR="009E775A" w:rsidRPr="0012722D" w:rsidRDefault="009E775A" w:rsidP="009E775A">
            <w:pPr>
              <w:jc w:val="both"/>
              <w:rPr>
                <w:rFonts w:cs="Arial"/>
              </w:rPr>
            </w:pPr>
          </w:p>
          <w:p w:rsidR="009E775A" w:rsidRPr="00AE72F4" w:rsidRDefault="009E775A" w:rsidP="009E775A">
            <w:pPr>
              <w:jc w:val="both"/>
              <w:rPr>
                <w:rFonts w:cs="Arial"/>
              </w:rPr>
            </w:pPr>
            <w:r w:rsidRPr="0012722D">
              <w:rPr>
                <w:rFonts w:cs="Arial"/>
              </w:rPr>
              <w:t>да 1 года - для іншых асоб</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pStyle w:val="article"/>
        <w:spacing w:before="0" w:after="0"/>
        <w:ind w:left="0" w:firstLine="0"/>
        <w:rPr>
          <w:color w:val="FF0000"/>
        </w:rPr>
      </w:pPr>
    </w:p>
    <w:p w:rsidR="009E775A" w:rsidRDefault="009E775A" w:rsidP="009E775A">
      <w:pPr>
        <w:jc w:val="both"/>
        <w:rPr>
          <w:b/>
          <w:bCs/>
          <w:lang w:val="be-BY"/>
        </w:rPr>
      </w:pPr>
      <w:r w:rsidRPr="0012722D">
        <w:rPr>
          <w:b/>
          <w:bCs/>
          <w:color w:val="FF0000"/>
        </w:rPr>
        <w:t xml:space="preserve">Адміністрацыйная працэдура: </w:t>
      </w:r>
      <w:r w:rsidRPr="00B52890">
        <w:rPr>
          <w:b/>
          <w:bCs/>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ўліку па месцы знаходжання</w:t>
      </w:r>
    </w:p>
    <w:p w:rsidR="009E775A" w:rsidRPr="00B52890" w:rsidRDefault="009E775A" w:rsidP="009E775A">
      <w:pPr>
        <w:jc w:val="both"/>
        <w:rPr>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rPr>
          <w:trHeight w:val="2117"/>
        </w:trPr>
        <w:tc>
          <w:tcPr>
            <w:tcW w:w="7513" w:type="dxa"/>
            <w:tcBorders>
              <w:top w:val="single" w:sz="4" w:space="0" w:color="000000"/>
              <w:left w:val="single" w:sz="4" w:space="0" w:color="000000"/>
              <w:bottom w:val="single" w:sz="4" w:space="0" w:color="000000"/>
              <w:right w:val="single" w:sz="4" w:space="0" w:color="000000"/>
            </w:tcBorders>
          </w:tcPr>
          <w:p w:rsidR="009E775A" w:rsidRPr="0012722D" w:rsidRDefault="009E775A" w:rsidP="009E775A">
            <w:pPr>
              <w:jc w:val="both"/>
              <w:rPr>
                <w:rFonts w:cs="Arial"/>
                <w:lang w:val="be-BY"/>
              </w:rPr>
            </w:pPr>
            <w:r>
              <w:rPr>
                <w:rFonts w:cs="Arial"/>
                <w:lang w:val="be-BY"/>
              </w:rPr>
              <w:t>- заява</w:t>
            </w:r>
          </w:p>
          <w:p w:rsidR="009E775A" w:rsidRPr="00793EC9" w:rsidRDefault="009E775A" w:rsidP="009E775A">
            <w:pPr>
              <w:jc w:val="both"/>
              <w:rPr>
                <w:rFonts w:cs="Arial"/>
              </w:rPr>
            </w:pPr>
          </w:p>
        </w:tc>
        <w:tc>
          <w:tcPr>
            <w:tcW w:w="2127" w:type="dxa"/>
            <w:tcBorders>
              <w:top w:val="single" w:sz="4" w:space="0" w:color="000000"/>
              <w:left w:val="single" w:sz="4" w:space="0" w:color="000000"/>
              <w:bottom w:val="single" w:sz="4" w:space="0" w:color="000000"/>
              <w:right w:val="single" w:sz="4" w:space="0" w:color="000000"/>
            </w:tcBorders>
          </w:tcPr>
          <w:p w:rsidR="009E775A" w:rsidRPr="00B52890" w:rsidRDefault="009E775A" w:rsidP="009E775A">
            <w:pPr>
              <w:jc w:val="both"/>
              <w:rPr>
                <w:rFonts w:cs="Arial"/>
                <w:lang w:val="be-BY"/>
              </w:rPr>
            </w:pPr>
            <w:r>
              <w:rPr>
                <w:rFonts w:cs="Arial"/>
              </w:rPr>
              <w:t xml:space="preserve"> б</w:t>
            </w:r>
            <w:r>
              <w:rPr>
                <w:rFonts w:cs="Arial"/>
                <w:lang w:val="be-BY"/>
              </w:rPr>
              <w:t>я</w:t>
            </w:r>
            <w:r>
              <w:rPr>
                <w:rFonts w:cs="Arial"/>
              </w:rPr>
              <w:t>сплатн</w:t>
            </w:r>
            <w:r>
              <w:rPr>
                <w:rFonts w:cs="Arial"/>
                <w:lang w:val="be-BY"/>
              </w:rPr>
              <w:t>а</w:t>
            </w:r>
          </w:p>
          <w:p w:rsidR="009E775A" w:rsidRPr="00793EC9" w:rsidRDefault="009E775A" w:rsidP="009E775A">
            <w:pPr>
              <w:jc w:val="both"/>
              <w:rPr>
                <w:rFonts w:cs="Arial"/>
              </w:rPr>
            </w:pP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793EC9">
              <w:rPr>
                <w:rFonts w:cs="Arial"/>
              </w:rPr>
              <w:t xml:space="preserve"> 5 </w:t>
            </w:r>
            <w:r>
              <w:rPr>
                <w:rFonts w:cs="Arial"/>
                <w:lang w:val="be-BY"/>
              </w:rPr>
              <w:t>працоўных дзён</w:t>
            </w:r>
          </w:p>
          <w:p w:rsidR="009E775A" w:rsidRPr="00793EC9" w:rsidRDefault="009E775A" w:rsidP="009E775A">
            <w:pPr>
              <w:jc w:val="both"/>
              <w:rPr>
                <w:rFonts w:cs="Arial"/>
              </w:rPr>
            </w:pPr>
          </w:p>
        </w:tc>
        <w:tc>
          <w:tcPr>
            <w:tcW w:w="1971"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b/>
          <w:color w:val="FF0000"/>
          <w:lang w:val="be-BY"/>
        </w:rPr>
      </w:pPr>
    </w:p>
    <w:p w:rsidR="009E775A" w:rsidRPr="00D139CE" w:rsidRDefault="009E775A" w:rsidP="009E775A">
      <w:pPr>
        <w:pStyle w:val="articleintext"/>
        <w:ind w:firstLine="0"/>
        <w:jc w:val="left"/>
        <w:rPr>
          <w:b/>
          <w:lang w:val="be-BY"/>
        </w:rPr>
      </w:pPr>
      <w:r w:rsidRPr="004A7C24">
        <w:rPr>
          <w:b/>
          <w:bCs/>
          <w:color w:val="FF0000"/>
          <w:lang w:val="be-BY"/>
        </w:rPr>
        <w:t>Адміністрацыйная працэдура:</w:t>
      </w:r>
      <w:r w:rsidRPr="004A7C24">
        <w:rPr>
          <w:color w:val="FF0000"/>
          <w:lang w:val="be-BY"/>
        </w:rPr>
        <w:t xml:space="preserve"> </w:t>
      </w:r>
      <w:r w:rsidRPr="004A7C24">
        <w:rPr>
          <w:b/>
          <w:lang w:val="be-BY"/>
        </w:rPr>
        <w:t>17. 7.</w:t>
      </w:r>
      <w:r w:rsidRPr="004A7C24">
        <w:rPr>
          <w:lang w:val="be-BY"/>
        </w:rPr>
        <w:t xml:space="preserve"> </w:t>
      </w:r>
      <w:r w:rsidRPr="004A7C24">
        <w:rPr>
          <w:b/>
          <w:lang w:val="be-BY"/>
        </w:rPr>
        <w:t>Рэгістрацыя сабак, кошак з выдачай рэгістрацыйнага пасведчання і жэтона</w:t>
      </w:r>
    </w:p>
    <w:p w:rsidR="009E775A" w:rsidRPr="004A7C24" w:rsidRDefault="009E775A" w:rsidP="009E775A">
      <w:pPr>
        <w:pStyle w:val="articleintext"/>
        <w:ind w:firstLine="0"/>
        <w:jc w:val="left"/>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5"/>
        <w:gridCol w:w="2103"/>
        <w:gridCol w:w="2380"/>
        <w:gridCol w:w="2694"/>
        <w:gridCol w:w="1985"/>
      </w:tblGrid>
      <w:tr w:rsidR="009E775A" w:rsidRPr="002E2504" w:rsidTr="009E775A">
        <w:tc>
          <w:tcPr>
            <w:tcW w:w="6715" w:type="dxa"/>
          </w:tcPr>
          <w:p w:rsidR="009E775A" w:rsidRPr="002E2504" w:rsidRDefault="009E775A" w:rsidP="009E775A">
            <w:pPr>
              <w:pStyle w:val="articleintext"/>
              <w:ind w:firstLine="0"/>
              <w:jc w:val="left"/>
            </w:pPr>
            <w:r w:rsidRPr="004A7C24">
              <w:rPr>
                <w:lang w:val="be-BY"/>
              </w:rPr>
              <w:t xml:space="preserve">                       </w:t>
            </w:r>
            <w:r>
              <w:t xml:space="preserve">Необходимые Вам документы </w:t>
            </w:r>
          </w:p>
        </w:tc>
        <w:tc>
          <w:tcPr>
            <w:tcW w:w="2103" w:type="dxa"/>
          </w:tcPr>
          <w:p w:rsidR="009E775A" w:rsidRPr="002E2504" w:rsidRDefault="009E775A" w:rsidP="009E775A">
            <w:pPr>
              <w:pStyle w:val="articleintext"/>
              <w:ind w:firstLine="0"/>
              <w:jc w:val="center"/>
            </w:pPr>
            <w:r>
              <w:t xml:space="preserve">Плата за оформление </w:t>
            </w:r>
          </w:p>
        </w:tc>
        <w:tc>
          <w:tcPr>
            <w:tcW w:w="2380" w:type="dxa"/>
          </w:tcPr>
          <w:p w:rsidR="009E775A" w:rsidRPr="002E2504" w:rsidRDefault="009E775A" w:rsidP="009E775A">
            <w:pPr>
              <w:pStyle w:val="articleintext"/>
              <w:ind w:firstLine="0"/>
              <w:jc w:val="left"/>
            </w:pPr>
            <w:r>
              <w:t xml:space="preserve"> Срок рассмотрения </w:t>
            </w:r>
          </w:p>
        </w:tc>
        <w:tc>
          <w:tcPr>
            <w:tcW w:w="2694" w:type="dxa"/>
          </w:tcPr>
          <w:p w:rsidR="009E775A" w:rsidRPr="002E2504" w:rsidRDefault="009E775A" w:rsidP="009E775A">
            <w:pPr>
              <w:pStyle w:val="articleintext"/>
              <w:ind w:firstLine="0"/>
              <w:jc w:val="center"/>
            </w:pPr>
            <w:r>
              <w:t>Срок действия справки, другого документа (решения</w:t>
            </w:r>
            <w:proofErr w:type="gramStart"/>
            <w:r>
              <w:t xml:space="preserve"> )</w:t>
            </w:r>
            <w:proofErr w:type="gramEnd"/>
          </w:p>
        </w:tc>
        <w:tc>
          <w:tcPr>
            <w:tcW w:w="1985" w:type="dxa"/>
          </w:tcPr>
          <w:p w:rsidR="009E775A" w:rsidRPr="002E2504" w:rsidRDefault="009E775A" w:rsidP="009E775A">
            <w:pPr>
              <w:pStyle w:val="articleintext"/>
              <w:ind w:firstLine="0"/>
              <w:jc w:val="left"/>
            </w:pPr>
            <w:r>
              <w:t xml:space="preserve">Ответственный </w:t>
            </w:r>
          </w:p>
        </w:tc>
      </w:tr>
      <w:tr w:rsidR="009E775A" w:rsidRPr="002E2504" w:rsidTr="009E775A">
        <w:tc>
          <w:tcPr>
            <w:tcW w:w="6715" w:type="dxa"/>
          </w:tcPr>
          <w:p w:rsidR="009E775A" w:rsidRPr="0012722D" w:rsidRDefault="009E775A" w:rsidP="009E775A">
            <w:pPr>
              <w:jc w:val="both"/>
              <w:rPr>
                <w:rFonts w:cs="Arial"/>
              </w:rPr>
            </w:pPr>
            <w:r>
              <w:rPr>
                <w:b/>
              </w:rPr>
              <w:t>-</w:t>
            </w:r>
            <w:r w:rsidRPr="0012722D">
              <w:rPr>
                <w:rFonts w:cs="Arial"/>
              </w:rPr>
              <w:t>-заява</w:t>
            </w:r>
          </w:p>
          <w:p w:rsidR="009E775A" w:rsidRPr="0012722D" w:rsidRDefault="009E775A" w:rsidP="009E775A">
            <w:pPr>
              <w:jc w:val="both"/>
              <w:rPr>
                <w:rFonts w:cs="Arial"/>
              </w:rPr>
            </w:pPr>
            <w:r w:rsidRPr="0012722D">
              <w:rPr>
                <w:rFonts w:cs="Arial"/>
              </w:rPr>
              <w:t xml:space="preserve">-пашпарт або іншы дакумент, які </w:t>
            </w:r>
            <w:r>
              <w:rPr>
                <w:rFonts w:cs="Arial"/>
                <w:lang w:val="be-BY"/>
              </w:rPr>
              <w:t>можа за</w:t>
            </w:r>
            <w:r w:rsidRPr="0012722D">
              <w:rPr>
                <w:rFonts w:cs="Arial"/>
              </w:rPr>
              <w:t>сведчыць асобу</w:t>
            </w:r>
          </w:p>
          <w:p w:rsidR="009E775A" w:rsidRPr="00D139CE" w:rsidRDefault="009E775A" w:rsidP="009E775A">
            <w:pPr>
              <w:pStyle w:val="articleintext"/>
              <w:ind w:firstLine="0"/>
              <w:jc w:val="left"/>
              <w:rPr>
                <w:lang w:val="be-BY"/>
              </w:rPr>
            </w:pPr>
            <w:r w:rsidRPr="00D139CE">
              <w:rPr>
                <w:lang w:val="be-BY"/>
              </w:rPr>
              <w:t>уладальніка сабакі, кошкі</w:t>
            </w:r>
          </w:p>
          <w:p w:rsidR="009E775A" w:rsidRPr="00D139CE" w:rsidRDefault="009E775A" w:rsidP="009E775A">
            <w:pPr>
              <w:pStyle w:val="articleintext"/>
              <w:ind w:firstLine="0"/>
              <w:jc w:val="left"/>
              <w:rPr>
                <w:lang w:val="be-BY"/>
              </w:rPr>
            </w:pPr>
            <w:r>
              <w:rPr>
                <w:lang w:val="be-BY"/>
              </w:rPr>
              <w:t>-</w:t>
            </w:r>
            <w:r>
              <w:t xml:space="preserve"> </w:t>
            </w:r>
            <w:r w:rsidRPr="00D139CE">
              <w:rPr>
                <w:lang w:val="be-BY"/>
              </w:rPr>
              <w:t>пасведчанне (даведка) аб праходжанні ўладальнікам сабакі навучання на курсах па развядзенні, змесце і доглядзе за сабакамі – для рэгістрацыі сабак патэнцыяльна небяспечных парод</w:t>
            </w:r>
          </w:p>
          <w:p w:rsidR="009E775A" w:rsidRDefault="009E775A" w:rsidP="009E775A">
            <w:pPr>
              <w:pStyle w:val="articleintext"/>
              <w:ind w:firstLine="0"/>
              <w:jc w:val="left"/>
              <w:rPr>
                <w:b/>
                <w:lang w:val="be-BY"/>
              </w:rPr>
            </w:pPr>
          </w:p>
          <w:p w:rsidR="009E775A" w:rsidRDefault="009E775A" w:rsidP="009E775A">
            <w:pPr>
              <w:pStyle w:val="articleintext"/>
              <w:ind w:firstLine="0"/>
              <w:jc w:val="left"/>
              <w:rPr>
                <w:b/>
                <w:lang w:val="be-BY"/>
              </w:rPr>
            </w:pPr>
          </w:p>
          <w:p w:rsidR="009E775A" w:rsidRPr="00A37E38" w:rsidRDefault="009E775A" w:rsidP="009E775A">
            <w:pPr>
              <w:pStyle w:val="articleintext"/>
              <w:ind w:firstLine="0"/>
              <w:jc w:val="left"/>
            </w:pPr>
            <w:r>
              <w:t xml:space="preserve"> </w:t>
            </w:r>
          </w:p>
        </w:tc>
        <w:tc>
          <w:tcPr>
            <w:tcW w:w="2103" w:type="dxa"/>
          </w:tcPr>
          <w:p w:rsidR="009E775A" w:rsidRPr="00D139CE" w:rsidRDefault="009E775A" w:rsidP="009E775A">
            <w:pPr>
              <w:pStyle w:val="articleintext"/>
              <w:ind w:firstLine="0"/>
              <w:jc w:val="left"/>
              <w:rPr>
                <w:lang w:val="be-BY"/>
              </w:rPr>
            </w:pPr>
            <w:r>
              <w:t>б</w:t>
            </w:r>
            <w:r>
              <w:rPr>
                <w:lang w:val="be-BY"/>
              </w:rPr>
              <w:t>я</w:t>
            </w:r>
            <w:r>
              <w:t>сплатн</w:t>
            </w:r>
            <w:r>
              <w:rPr>
                <w:lang w:val="be-BY"/>
              </w:rPr>
              <w:t>а</w:t>
            </w:r>
          </w:p>
        </w:tc>
        <w:tc>
          <w:tcPr>
            <w:tcW w:w="2380" w:type="dxa"/>
          </w:tcPr>
          <w:p w:rsidR="009E775A" w:rsidRPr="00D139CE" w:rsidRDefault="009E775A" w:rsidP="009E775A">
            <w:pPr>
              <w:pStyle w:val="articleintext"/>
              <w:ind w:firstLine="0"/>
              <w:jc w:val="left"/>
              <w:rPr>
                <w:lang w:val="be-BY"/>
              </w:rPr>
            </w:pPr>
            <w:r>
              <w:rPr>
                <w:lang w:val="be-BY"/>
              </w:rPr>
              <w:t>у дзень</w:t>
            </w:r>
            <w:r w:rsidRPr="0012722D">
              <w:rPr>
                <w:rFonts w:cs="Arial"/>
              </w:rPr>
              <w:t xml:space="preserve"> падачы заявы</w:t>
            </w:r>
          </w:p>
        </w:tc>
        <w:tc>
          <w:tcPr>
            <w:tcW w:w="2694" w:type="dxa"/>
          </w:tcPr>
          <w:p w:rsidR="009E775A" w:rsidRPr="00D139CE" w:rsidRDefault="009E775A" w:rsidP="009E775A">
            <w:pPr>
              <w:pStyle w:val="articleintext"/>
              <w:ind w:firstLine="0"/>
              <w:jc w:val="left"/>
              <w:rPr>
                <w:lang w:val="be-BY"/>
              </w:rPr>
            </w:pPr>
            <w:r w:rsidRPr="000C5E56">
              <w:rPr>
                <w:color w:val="000000"/>
              </w:rPr>
              <w:t>бестэрмінова</w:t>
            </w:r>
          </w:p>
        </w:tc>
        <w:tc>
          <w:tcPr>
            <w:tcW w:w="1985" w:type="dxa"/>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E775A" w:rsidRDefault="009E775A" w:rsidP="009E775A">
            <w:pPr>
              <w:rPr>
                <w:lang w:val="be-BY"/>
              </w:rPr>
            </w:pPr>
            <w:r>
              <w:rPr>
                <w:lang w:val="be-BY"/>
              </w:rPr>
              <w:t>Жолудзеў Валерый 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2E2504" w:rsidRDefault="009E775A" w:rsidP="009E775A">
            <w:pPr>
              <w:pStyle w:val="articleintext"/>
              <w:ind w:firstLine="0"/>
              <w:jc w:val="left"/>
              <w:rPr>
                <w:b/>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b/>
          <w:color w:val="FF0000"/>
          <w:lang w:val="be-BY"/>
        </w:rPr>
      </w:pPr>
    </w:p>
    <w:p w:rsidR="009E775A" w:rsidRDefault="009E775A" w:rsidP="009E775A">
      <w:pPr>
        <w:jc w:val="both"/>
        <w:rPr>
          <w:b/>
          <w:lang w:val="be-BY"/>
        </w:rPr>
      </w:pPr>
      <w:r w:rsidRPr="004A7C24">
        <w:rPr>
          <w:b/>
          <w:color w:val="FF0000"/>
          <w:lang w:val="be-BY"/>
        </w:rPr>
        <w:t xml:space="preserve">Адміністрацыйная працэдура: </w:t>
      </w:r>
      <w:r w:rsidRPr="004A7C24">
        <w:rPr>
          <w:b/>
          <w:lang w:val="be-BY"/>
        </w:rPr>
        <w:t>18.7. Выдача даведкі аб наяўнасці (адсутнасці) выканаўчых лістоў і (або) іншых патрабаванняў аб спагнанні з заяўніка запазычанасці па падатках, іншых нявыкананых абавязацельствах перад Рэспублікай Беларусь, яе адміністрацыйна-тэрытарыяльнымі адзінкамі, юрыдычнымі і фізічнымі асобамі для вырашэння пытання аб выхадзе з грамадзянства Рэспублікі Беларусь</w:t>
      </w:r>
    </w:p>
    <w:p w:rsidR="009E775A" w:rsidRPr="00B52890" w:rsidRDefault="009E775A" w:rsidP="009E775A">
      <w:pPr>
        <w:jc w:val="both"/>
        <w:rPr>
          <w:b/>
          <w:bCs/>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5E582E" w:rsidTr="009E775A">
        <w:tc>
          <w:tcPr>
            <w:tcW w:w="7513" w:type="dxa"/>
            <w:tcBorders>
              <w:top w:val="single" w:sz="4" w:space="0" w:color="000000"/>
              <w:left w:val="single" w:sz="4" w:space="0" w:color="000000"/>
              <w:bottom w:val="single" w:sz="4" w:space="0" w:color="000000"/>
              <w:right w:val="single" w:sz="4" w:space="0" w:color="000000"/>
            </w:tcBorders>
          </w:tcPr>
          <w:p w:rsidR="009E775A" w:rsidRPr="0012722D" w:rsidRDefault="009E775A" w:rsidP="009E775A">
            <w:pPr>
              <w:jc w:val="both"/>
              <w:rPr>
                <w:rFonts w:cs="Arial"/>
              </w:rPr>
            </w:pPr>
            <w:r w:rsidRPr="0012722D">
              <w:rPr>
                <w:rFonts w:cs="Arial"/>
              </w:rPr>
              <w:t>-заява</w:t>
            </w:r>
          </w:p>
          <w:p w:rsidR="009E775A" w:rsidRPr="00AE72F4" w:rsidRDefault="009E775A" w:rsidP="009E775A">
            <w:pPr>
              <w:jc w:val="both"/>
              <w:rPr>
                <w:rFonts w:cs="Arial"/>
              </w:rPr>
            </w:pPr>
            <w:r w:rsidRPr="0012722D">
              <w:rPr>
                <w:rFonts w:cs="Arial"/>
              </w:rPr>
              <w:t xml:space="preserve">-пашпарт або іншы дакумент, які </w:t>
            </w:r>
            <w:r>
              <w:rPr>
                <w:rFonts w:cs="Arial"/>
                <w:lang w:val="be-BY"/>
              </w:rPr>
              <w:t xml:space="preserve">можа за </w:t>
            </w:r>
            <w:r w:rsidRPr="0012722D">
              <w:rPr>
                <w:rFonts w:cs="Arial"/>
              </w:rPr>
              <w:t>сведчыць асобу, альбо іх копіі</w:t>
            </w:r>
          </w:p>
        </w:tc>
        <w:tc>
          <w:tcPr>
            <w:tcW w:w="2127" w:type="dxa"/>
            <w:tcBorders>
              <w:top w:val="single" w:sz="4" w:space="0" w:color="000000"/>
              <w:left w:val="single" w:sz="4" w:space="0" w:color="000000"/>
              <w:bottom w:val="single" w:sz="4" w:space="0" w:color="000000"/>
              <w:right w:val="single" w:sz="4" w:space="0" w:color="000000"/>
            </w:tcBorders>
          </w:tcPr>
          <w:p w:rsidR="009E775A" w:rsidRPr="00B52890" w:rsidRDefault="009E775A" w:rsidP="009E775A">
            <w:pPr>
              <w:jc w:val="both"/>
              <w:rPr>
                <w:rFonts w:cs="Arial"/>
                <w:lang w:val="be-BY"/>
              </w:rPr>
            </w:pPr>
            <w:r>
              <w:rPr>
                <w:rFonts w:cs="Arial"/>
              </w:rPr>
              <w:t>б</w:t>
            </w:r>
            <w:r>
              <w:rPr>
                <w:rFonts w:cs="Arial"/>
                <w:lang w:val="be-BY"/>
              </w:rPr>
              <w:t>я</w:t>
            </w:r>
            <w:r w:rsidRPr="00AE72F4">
              <w:rPr>
                <w:rFonts w:cs="Arial"/>
              </w:rPr>
              <w:t>спла</w:t>
            </w:r>
            <w:r>
              <w:rPr>
                <w:rFonts w:cs="Arial"/>
              </w:rPr>
              <w:t>тн</w:t>
            </w:r>
            <w:r>
              <w:rPr>
                <w:rFonts w:cs="Arial"/>
                <w:lang w:val="be-BY"/>
              </w:rPr>
              <w:t>а</w:t>
            </w:r>
          </w:p>
        </w:tc>
        <w:tc>
          <w:tcPr>
            <w:tcW w:w="2410"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 xml:space="preserve">5 </w:t>
            </w:r>
            <w:r>
              <w:rPr>
                <w:rFonts w:cs="Arial"/>
                <w:lang w:val="be-BY"/>
              </w:rPr>
              <w:t>працоўных</w:t>
            </w:r>
            <w:r w:rsidRPr="00D3043B">
              <w:rPr>
                <w:rFonts w:cs="Arial"/>
                <w:lang w:val="be-BY"/>
              </w:rPr>
              <w:t xml:space="preserve"> дзён з дня падачы заявы, а пры неабходнасці правядзення спецыяльнай (у тым ліку падатковай) праверкі, запыту дакументаў і (або) звестак ад іншых дзяржаўных органаў, іншых арганізацый-1 месяц</w:t>
            </w:r>
          </w:p>
        </w:tc>
        <w:tc>
          <w:tcPr>
            <w:tcW w:w="1984" w:type="dxa"/>
            <w:tcBorders>
              <w:top w:val="single" w:sz="4" w:space="0" w:color="000000"/>
              <w:left w:val="single" w:sz="4" w:space="0" w:color="auto"/>
              <w:bottom w:val="single" w:sz="4" w:space="0" w:color="000000"/>
              <w:right w:val="single" w:sz="4" w:space="0" w:color="000000"/>
            </w:tcBorders>
          </w:tcPr>
          <w:p w:rsidR="009E775A" w:rsidRPr="00B52890" w:rsidRDefault="009E775A" w:rsidP="009E775A">
            <w:pPr>
              <w:jc w:val="both"/>
              <w:rPr>
                <w:rFonts w:cs="Arial"/>
                <w:lang w:val="be-BY"/>
              </w:rPr>
            </w:pPr>
            <w:r w:rsidRPr="00AE72F4">
              <w:rPr>
                <w:rFonts w:cs="Arial"/>
              </w:rPr>
              <w:t>6 месяц</w:t>
            </w:r>
            <w:r>
              <w:rPr>
                <w:rFonts w:cs="Arial"/>
                <w:lang w:val="be-BY"/>
              </w:rPr>
              <w:t>аў</w:t>
            </w: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Pr="005E582E" w:rsidRDefault="009E775A" w:rsidP="009E775A">
      <w:pPr>
        <w:jc w:val="both"/>
        <w:rPr>
          <w:color w:val="FF0000"/>
          <w:lang w:val="be-BY"/>
        </w:rPr>
      </w:pPr>
    </w:p>
    <w:p w:rsidR="009E775A" w:rsidRDefault="009E775A" w:rsidP="009E775A">
      <w:pPr>
        <w:jc w:val="both"/>
        <w:rPr>
          <w:b/>
          <w:lang w:val="be-BY"/>
        </w:rPr>
      </w:pPr>
      <w:r w:rsidRPr="008164FD">
        <w:rPr>
          <w:b/>
          <w:color w:val="FF0000"/>
          <w:lang w:val="be-BY"/>
        </w:rPr>
        <w:t xml:space="preserve">Адміністрацыйная працэдура: </w:t>
      </w:r>
      <w:r w:rsidRPr="008164FD">
        <w:rPr>
          <w:b/>
          <w:lang w:val="be-BY"/>
        </w:rPr>
        <w:t>18.13. Выдача даведкі аб даходах, вылічаных і ўтрыманых сумах падаходнага падатку з фізічных асоб</w:t>
      </w:r>
    </w:p>
    <w:p w:rsidR="009E775A" w:rsidRPr="00B52890" w:rsidRDefault="009E775A" w:rsidP="009E775A">
      <w:pPr>
        <w:jc w:val="both"/>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12722D">
              <w:rPr>
                <w:rFonts w:cs="Arial"/>
              </w:rPr>
              <w:t xml:space="preserve">-пашпарт або іншы дакумент, які </w:t>
            </w:r>
            <w:r>
              <w:rPr>
                <w:rFonts w:cs="Arial"/>
                <w:lang w:val="be-BY"/>
              </w:rPr>
              <w:t>можа за</w:t>
            </w:r>
            <w:r w:rsidRPr="0012722D">
              <w:rPr>
                <w:rFonts w:cs="Arial"/>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9E775A" w:rsidRPr="00B52890"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10" w:type="dxa"/>
            <w:tcBorders>
              <w:top w:val="single" w:sz="4" w:space="0" w:color="000000"/>
              <w:left w:val="single" w:sz="4" w:space="0" w:color="000000"/>
              <w:bottom w:val="single" w:sz="4" w:space="0" w:color="000000"/>
              <w:right w:val="single" w:sz="4" w:space="0" w:color="auto"/>
            </w:tcBorders>
          </w:tcPr>
          <w:p w:rsidR="009E775A" w:rsidRPr="00B52890" w:rsidRDefault="009E775A" w:rsidP="009E775A">
            <w:pPr>
              <w:jc w:val="both"/>
              <w:rPr>
                <w:rFonts w:cs="Arial"/>
                <w:lang w:val="be-BY"/>
              </w:rPr>
            </w:pPr>
            <w:r>
              <w:rPr>
                <w:rFonts w:cs="Arial"/>
                <w:lang w:val="be-BY"/>
              </w:rPr>
              <w:t>3 дні</w:t>
            </w:r>
          </w:p>
        </w:tc>
        <w:tc>
          <w:tcPr>
            <w:tcW w:w="1984"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rPr>
      </w:pPr>
    </w:p>
    <w:p w:rsidR="009E775A" w:rsidRDefault="009E775A" w:rsidP="009E775A">
      <w:pPr>
        <w:jc w:val="both"/>
        <w:rPr>
          <w:b/>
          <w:lang w:val="be-BY"/>
        </w:rPr>
      </w:pPr>
      <w:r w:rsidRPr="00B52890">
        <w:rPr>
          <w:b/>
          <w:color w:val="FF0000"/>
        </w:rPr>
        <w:t xml:space="preserve">Адміністрацыйная працэдура: </w:t>
      </w:r>
      <w:r w:rsidRPr="00B52890">
        <w:rPr>
          <w:b/>
        </w:rPr>
        <w:t xml:space="preserve">18.14. Выдача даведкі, якая пацвярджае, што рэалізуемая прадукцыя </w:t>
      </w:r>
      <w:r>
        <w:rPr>
          <w:b/>
          <w:lang w:val="be-BY"/>
        </w:rPr>
        <w:t>выраблена</w:t>
      </w:r>
      <w:r w:rsidRPr="00B52890">
        <w:rPr>
          <w:b/>
        </w:rPr>
        <w:t xml:space="preserve"> фізічнай асобай і (або) асобамі, якія складаюцца з ім у адносінах блізка</w:t>
      </w:r>
      <w:r>
        <w:rPr>
          <w:b/>
          <w:lang w:val="be-BY"/>
        </w:rPr>
        <w:t>йроднасці</w:t>
      </w:r>
      <w:r w:rsidRPr="00B52890">
        <w:rPr>
          <w:b/>
        </w:rPr>
        <w:t xml:space="preserve"> (бацькі (усынавіцелі, удачарыцелі), дзеці (у тым ліку ўсыноўленыя, удачароныя), родныя браты і сёстры, дзед, бабка, унукі, прадзед, прабаб</w:t>
      </w:r>
      <w:r>
        <w:rPr>
          <w:b/>
        </w:rPr>
        <w:t>ка, праўнукі, муж і жонка) або сваяцтва</w:t>
      </w:r>
      <w:r w:rsidRPr="00B52890">
        <w:rPr>
          <w:b/>
        </w:rPr>
        <w:t xml:space="preserve"> (блізкія сваякі іншага мужа, у тым ліку памерлага), апекуна, папячыцеля і падапечнага, на зямельным участку, які знаходзіцца на тэрыторыі Рэспублікі Беларусь і прадастаўленым яму і (або) такім асобам для будаўніцтва і (або) абслугоўвання аднакватэрнага жылога дома, зарэгістраванай арганізацыяй па дзяржаўнай рэгістрацыі нерухомай маёмасці, правоў на яго і здзелак з ім</w:t>
      </w:r>
      <w:r>
        <w:rPr>
          <w:b/>
          <w:lang w:val="be-BY"/>
        </w:rPr>
        <w:t>,</w:t>
      </w:r>
      <w:r w:rsidRPr="00B52890">
        <w:rPr>
          <w:b/>
        </w:rPr>
        <w:t xml:space="preserve"> кватэры ў блакіраваным жылым доме, вядзення асабістай падсобнай гаспадаркі, агародніцтва, касьбы і выпасу сельскагаспадарчых жывёл, садаводства, дачнага будаўніцтва, у выглядзе службовага зямельнага надзелу</w:t>
      </w:r>
    </w:p>
    <w:p w:rsidR="009E775A" w:rsidRPr="00B52890" w:rsidRDefault="009E775A" w:rsidP="009E775A">
      <w:pPr>
        <w:jc w:val="both"/>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5"/>
        <w:gridCol w:w="2126"/>
        <w:gridCol w:w="2406"/>
        <w:gridCol w:w="2047"/>
        <w:gridCol w:w="1843"/>
      </w:tblGrid>
      <w:tr w:rsidR="009E775A" w:rsidRPr="000208A4" w:rsidTr="009E775A">
        <w:tc>
          <w:tcPr>
            <w:tcW w:w="7455"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06"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2047"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455" w:type="dxa"/>
            <w:tcBorders>
              <w:top w:val="single" w:sz="4" w:space="0" w:color="000000"/>
              <w:left w:val="single" w:sz="4" w:space="0" w:color="000000"/>
              <w:bottom w:val="single" w:sz="4" w:space="0" w:color="000000"/>
              <w:right w:val="single" w:sz="4" w:space="0" w:color="000000"/>
            </w:tcBorders>
          </w:tcPr>
          <w:p w:rsidR="009E775A" w:rsidRPr="00D50D8A" w:rsidRDefault="009E775A" w:rsidP="009E775A">
            <w:pPr>
              <w:jc w:val="both"/>
              <w:rPr>
                <w:rFonts w:cs="Arial"/>
              </w:rPr>
            </w:pPr>
            <w:r w:rsidRPr="00D50D8A">
              <w:rPr>
                <w:rFonts w:cs="Arial"/>
              </w:rPr>
              <w:t>-заява</w:t>
            </w:r>
          </w:p>
          <w:p w:rsidR="009E775A" w:rsidRPr="00D50D8A" w:rsidRDefault="009E775A" w:rsidP="009E775A">
            <w:pPr>
              <w:jc w:val="both"/>
              <w:rPr>
                <w:rFonts w:cs="Arial"/>
              </w:rPr>
            </w:pPr>
            <w:r w:rsidRPr="00D50D8A">
              <w:rPr>
                <w:rFonts w:cs="Arial"/>
              </w:rPr>
              <w:t xml:space="preserve">-пашпарт або іншы дакумент, які </w:t>
            </w:r>
            <w:r>
              <w:rPr>
                <w:rFonts w:cs="Arial"/>
                <w:lang w:val="be-BY"/>
              </w:rPr>
              <w:t>можа за</w:t>
            </w:r>
            <w:r w:rsidRPr="00D50D8A">
              <w:rPr>
                <w:rFonts w:cs="Arial"/>
              </w:rPr>
              <w:t>сведчыць асобу</w:t>
            </w:r>
          </w:p>
          <w:p w:rsidR="009E775A" w:rsidRPr="00D50D8A" w:rsidRDefault="009E775A" w:rsidP="009E775A">
            <w:pPr>
              <w:jc w:val="both"/>
              <w:rPr>
                <w:rFonts w:cs="Arial"/>
              </w:rPr>
            </w:pPr>
            <w:r>
              <w:rPr>
                <w:rFonts w:cs="Arial"/>
                <w:lang w:val="be-BY"/>
              </w:rPr>
              <w:t xml:space="preserve">- </w:t>
            </w:r>
            <w:r w:rsidRPr="00D50D8A">
              <w:rPr>
                <w:rFonts w:cs="Arial"/>
              </w:rPr>
              <w:t>дакументы, якія пацвярджаюць адносіны блізка</w:t>
            </w:r>
            <w:r>
              <w:rPr>
                <w:rFonts w:cs="Arial"/>
                <w:lang w:val="be-BY"/>
              </w:rPr>
              <w:t>йроднасці</w:t>
            </w:r>
            <w:r w:rsidRPr="00D50D8A">
              <w:rPr>
                <w:rFonts w:cs="Arial"/>
              </w:rPr>
              <w:t xml:space="preserve"> (бацькі (усынавіцелі, удачарыцелі), дзеці (у тым ліку ўсыноўленыя, удачароныя), родныя браты і сёстры, дзед, бабка, унукі, прадзед, прабабка, праўнукі, муж і жонка) або </w:t>
            </w:r>
            <w:r>
              <w:rPr>
                <w:rFonts w:cs="Arial"/>
                <w:lang w:val="be-BY"/>
              </w:rPr>
              <w:t>сваяцтва</w:t>
            </w:r>
            <w:r w:rsidRPr="00D50D8A">
              <w:rPr>
                <w:rFonts w:cs="Arial"/>
              </w:rPr>
              <w:t xml:space="preserve"> (блізкія сваякі іншага мужа, у тым ліку памерлага), апекуна, папячыцеля і падапечнага, - у выпадку, калі прадукцыя праведзена асобамі, з якімі заяўнік складаецца ў такіх адносінах</w:t>
            </w:r>
          </w:p>
          <w:p w:rsidR="009E775A" w:rsidRPr="00AE72F4" w:rsidRDefault="009E775A" w:rsidP="009E775A">
            <w:pPr>
              <w:jc w:val="both"/>
              <w:rPr>
                <w:rFonts w:cs="Arial"/>
              </w:rPr>
            </w:pPr>
            <w:r w:rsidRPr="00D50D8A">
              <w:rPr>
                <w:rFonts w:cs="Arial"/>
              </w:rPr>
              <w:t>- дакумент, які пацвярджае права на зямельны ўчастак (пры яго наяўнасці)</w:t>
            </w:r>
          </w:p>
        </w:tc>
        <w:tc>
          <w:tcPr>
            <w:tcW w:w="2126" w:type="dxa"/>
            <w:tcBorders>
              <w:top w:val="single" w:sz="4" w:space="0" w:color="000000"/>
              <w:left w:val="single" w:sz="4" w:space="0" w:color="000000"/>
              <w:bottom w:val="single" w:sz="4" w:space="0" w:color="000000"/>
              <w:right w:val="single" w:sz="4" w:space="0" w:color="000000"/>
            </w:tcBorders>
          </w:tcPr>
          <w:p w:rsidR="009E775A" w:rsidRPr="00B52890"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06"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5 дзён з дня падачы заявы, а ў выпадку запыту дакументаў і (або) звестак ад іншых дзяржаўных органаў, іншых арганізацый – 15 дзён</w:t>
            </w:r>
          </w:p>
        </w:tc>
        <w:tc>
          <w:tcPr>
            <w:tcW w:w="2047" w:type="dxa"/>
            <w:tcBorders>
              <w:top w:val="single" w:sz="4" w:space="0" w:color="000000"/>
              <w:left w:val="single" w:sz="4" w:space="0" w:color="auto"/>
              <w:bottom w:val="single" w:sz="4" w:space="0" w:color="000000"/>
              <w:right w:val="single" w:sz="4" w:space="0" w:color="000000"/>
            </w:tcBorders>
          </w:tcPr>
          <w:p w:rsidR="009E775A" w:rsidRPr="00AE72F4" w:rsidRDefault="009E775A" w:rsidP="009E775A">
            <w:pPr>
              <w:jc w:val="both"/>
              <w:rPr>
                <w:rFonts w:cs="Arial"/>
              </w:rPr>
            </w:pPr>
            <w:r w:rsidRPr="00D50D8A">
              <w:rPr>
                <w:rFonts w:cs="Arial"/>
              </w:rPr>
              <w:t>да завяршэння рэалізацыі названай у даведцы прадукцыі, але не больш за 1 год з дня выдачы даведкі</w:t>
            </w: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pStyle w:val="article"/>
        <w:tabs>
          <w:tab w:val="left" w:pos="11950"/>
        </w:tabs>
        <w:spacing w:before="0" w:after="0"/>
        <w:ind w:left="0" w:firstLine="0"/>
        <w:jc w:val="both"/>
        <w:rPr>
          <w:color w:val="FF0000"/>
        </w:rPr>
      </w:pPr>
      <w:r>
        <w:rPr>
          <w:color w:val="FF0000"/>
        </w:rPr>
        <w:tab/>
      </w:r>
    </w:p>
    <w:p w:rsidR="009E775A" w:rsidRDefault="009E775A" w:rsidP="009E775A">
      <w:pPr>
        <w:jc w:val="both"/>
        <w:rPr>
          <w:b/>
          <w:lang w:val="be-BY"/>
        </w:rPr>
      </w:pPr>
      <w:r w:rsidRPr="00B52890">
        <w:rPr>
          <w:b/>
          <w:color w:val="FF0000"/>
        </w:rPr>
        <w:t xml:space="preserve">Адміністрацыйная працэдура: </w:t>
      </w:r>
      <w:r w:rsidRPr="00B52890">
        <w:rPr>
          <w:b/>
        </w:rPr>
        <w:t xml:space="preserve">22.8. Прыняцце рашэння, які пацвярджае </w:t>
      </w:r>
      <w:r>
        <w:rPr>
          <w:b/>
          <w:lang w:val="be-BY"/>
        </w:rPr>
        <w:t>набыўную</w:t>
      </w:r>
      <w:r w:rsidRPr="00B52890">
        <w:rPr>
          <w:b/>
        </w:rPr>
        <w:t xml:space="preserve"> даўнасць на нерухомую маёмасць</w:t>
      </w:r>
    </w:p>
    <w:p w:rsidR="009E775A" w:rsidRPr="00B52890" w:rsidRDefault="009E775A" w:rsidP="009E775A">
      <w:pPr>
        <w:jc w:val="both"/>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D50D8A">
              <w:rPr>
                <w:rFonts w:cs="Arial"/>
              </w:rPr>
              <w:t>- заява з указаннем звестак, якія пацвярджаюць факт добрасумленнага, адкрытага і бесперапыннага валодання нерухомай маёмасцю на працягу 15 гадоў</w:t>
            </w:r>
          </w:p>
        </w:tc>
        <w:tc>
          <w:tcPr>
            <w:tcW w:w="2127" w:type="dxa"/>
            <w:tcBorders>
              <w:top w:val="single" w:sz="4" w:space="0" w:color="000000"/>
              <w:left w:val="single" w:sz="4" w:space="0" w:color="000000"/>
              <w:bottom w:val="single" w:sz="4" w:space="0" w:color="000000"/>
              <w:right w:val="single" w:sz="4" w:space="0" w:color="000000"/>
            </w:tcBorders>
          </w:tcPr>
          <w:p w:rsidR="009E775A" w:rsidRPr="00B52890" w:rsidRDefault="009E775A" w:rsidP="009E775A">
            <w:pPr>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10" w:type="dxa"/>
            <w:tcBorders>
              <w:top w:val="single" w:sz="4" w:space="0" w:color="000000"/>
              <w:left w:val="single" w:sz="4" w:space="0" w:color="000000"/>
              <w:bottom w:val="single" w:sz="4" w:space="0" w:color="000000"/>
              <w:right w:val="single" w:sz="4" w:space="0" w:color="auto"/>
            </w:tcBorders>
          </w:tcPr>
          <w:p w:rsidR="009E775A" w:rsidRPr="00D3043B" w:rsidRDefault="009E775A" w:rsidP="009E775A">
            <w:pPr>
              <w:jc w:val="both"/>
              <w:rPr>
                <w:rFonts w:cs="Arial"/>
                <w:lang w:val="be-BY"/>
              </w:rPr>
            </w:pPr>
            <w:r w:rsidRPr="00D3043B">
              <w:rPr>
                <w:rFonts w:cs="Arial"/>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Pr="004A7C24" w:rsidRDefault="009E775A" w:rsidP="009E775A">
      <w:pPr>
        <w:jc w:val="both"/>
        <w:rPr>
          <w:b/>
          <w:lang w:val="be-BY"/>
        </w:rPr>
      </w:pPr>
      <w:r w:rsidRPr="00B52890">
        <w:rPr>
          <w:b/>
          <w:color w:val="FF0000"/>
        </w:rPr>
        <w:t>Адміністрацыйная працэдура</w:t>
      </w:r>
      <w:r w:rsidRPr="004A7C24">
        <w:rPr>
          <w:b/>
          <w:color w:val="FF0000"/>
        </w:rPr>
        <w:t xml:space="preserve">: </w:t>
      </w:r>
      <w:r w:rsidRPr="005B263A">
        <w:rPr>
          <w:b/>
          <w:lang w:val="be-BY"/>
        </w:rPr>
        <w:t>22.9. Прыняцце рашэння аб магчымасці выкарыстання эксплуатуемага капітальнага будынка па прызначэнню ў адпаведнасці з адзінай класіфікацыяй прызначэння аб’ектаў нерухомай маёмасці</w:t>
      </w:r>
      <w:r w:rsidRPr="004A7C24">
        <w:rPr>
          <w:b/>
          <w:lang w:val="be-BY"/>
        </w:rPr>
        <w:t xml:space="preserve">  </w:t>
      </w:r>
    </w:p>
    <w:p w:rsidR="009E775A" w:rsidRPr="004A7C24" w:rsidRDefault="009E775A" w:rsidP="009E775A">
      <w:pPr>
        <w:jc w:val="both"/>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9E775A" w:rsidRPr="000208A4" w:rsidRDefault="009E775A" w:rsidP="009E775A">
            <w:pPr>
              <w:jc w:val="center"/>
            </w:pPr>
            <w:r w:rsidRPr="000208A4">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9E775A" w:rsidRPr="000208A4" w:rsidRDefault="009E775A" w:rsidP="009E775A">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Ответственный</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5B263A" w:rsidRDefault="009E775A" w:rsidP="009E775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-заява</w:t>
            </w:r>
          </w:p>
          <w:p w:rsidR="009E775A" w:rsidRPr="005B263A" w:rsidRDefault="009E775A" w:rsidP="009E775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-пашпарт або іншы дакумент, які ўказвае на асобу </w:t>
            </w:r>
          </w:p>
        </w:tc>
        <w:tc>
          <w:tcPr>
            <w:tcW w:w="2127" w:type="dxa"/>
            <w:tcBorders>
              <w:top w:val="single" w:sz="4" w:space="0" w:color="000000"/>
              <w:left w:val="single" w:sz="4" w:space="0" w:color="000000"/>
              <w:bottom w:val="single" w:sz="4" w:space="0" w:color="000000"/>
              <w:right w:val="single" w:sz="4" w:space="0" w:color="000000"/>
            </w:tcBorders>
          </w:tcPr>
          <w:p w:rsidR="009E775A" w:rsidRPr="005B263A" w:rsidRDefault="009E775A" w:rsidP="009E775A">
            <w:pPr>
              <w:pStyle w:val="table10"/>
              <w:spacing w:before="120"/>
              <w:jc w:val="both"/>
              <w:rPr>
                <w:rFonts w:ascii="Times New Roman" w:hAnsi="Times New Roman"/>
                <w:sz w:val="24"/>
                <w:szCs w:val="24"/>
                <w:lang w:val="be-BY"/>
              </w:rPr>
            </w:pPr>
          </w:p>
          <w:p w:rsidR="009E775A" w:rsidRPr="005B263A" w:rsidRDefault="009E775A" w:rsidP="009E775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бясплатна </w:t>
            </w:r>
          </w:p>
        </w:tc>
        <w:tc>
          <w:tcPr>
            <w:tcW w:w="2410" w:type="dxa"/>
            <w:tcBorders>
              <w:top w:val="single" w:sz="4" w:space="0" w:color="000000"/>
              <w:left w:val="single" w:sz="4" w:space="0" w:color="000000"/>
              <w:bottom w:val="single" w:sz="4" w:space="0" w:color="000000"/>
              <w:right w:val="single" w:sz="4" w:space="0" w:color="auto"/>
            </w:tcBorders>
          </w:tcPr>
          <w:p w:rsidR="009E775A" w:rsidRPr="005B263A" w:rsidRDefault="009E775A" w:rsidP="009E775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15 дзён з дня падачы заявы, а ў выпадку запыту дакументаў і (або) звестак ад іншых дзяржаўных органаў, іншых арганізацый – 1 месяц </w:t>
            </w:r>
          </w:p>
        </w:tc>
        <w:tc>
          <w:tcPr>
            <w:tcW w:w="1984" w:type="dxa"/>
            <w:tcBorders>
              <w:top w:val="single" w:sz="4" w:space="0" w:color="000000"/>
              <w:left w:val="single" w:sz="4" w:space="0" w:color="auto"/>
              <w:bottom w:val="single" w:sz="4" w:space="0" w:color="000000"/>
              <w:right w:val="single" w:sz="4" w:space="0" w:color="000000"/>
            </w:tcBorders>
          </w:tcPr>
          <w:p w:rsidR="009E775A" w:rsidRPr="005B263A" w:rsidRDefault="009E775A" w:rsidP="009E775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6 месяцаў </w:t>
            </w: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793EC9" w:rsidRDefault="009E775A" w:rsidP="009E775A">
            <w:pPr>
              <w:jc w:val="both"/>
              <w:rPr>
                <w:rFonts w:cs="Arial"/>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b/>
          <w:color w:val="FF0000"/>
        </w:rPr>
      </w:pPr>
    </w:p>
    <w:p w:rsidR="009E775A" w:rsidRPr="004A7C24" w:rsidRDefault="009E775A" w:rsidP="009E775A">
      <w:pPr>
        <w:jc w:val="both"/>
        <w:rPr>
          <w:b/>
          <w:lang w:val="be-BY"/>
        </w:rPr>
      </w:pPr>
      <w:r w:rsidRPr="00B52890">
        <w:rPr>
          <w:b/>
          <w:color w:val="FF0000"/>
        </w:rPr>
        <w:t>Адміністрацыйная працэдура</w:t>
      </w:r>
      <w:r w:rsidRPr="004A7C24">
        <w:rPr>
          <w:b/>
          <w:color w:val="FF0000"/>
        </w:rPr>
        <w:t xml:space="preserve">: </w:t>
      </w:r>
      <w:r w:rsidRPr="005B263A">
        <w:rPr>
          <w:b/>
        </w:rPr>
        <w:t>22.9</w:t>
      </w:r>
      <w:r w:rsidRPr="005B263A">
        <w:rPr>
          <w:b/>
          <w:vertAlign w:val="superscript"/>
        </w:rPr>
        <w:t>1</w:t>
      </w:r>
      <w:r w:rsidRPr="005B263A">
        <w:rPr>
          <w:b/>
        </w:rPr>
        <w:t>.</w:t>
      </w:r>
      <w:r w:rsidRPr="005B263A">
        <w:rPr>
          <w:b/>
          <w:lang w:val="be-BY"/>
        </w:rPr>
        <w:t xml:space="preserve"> Прыняцце рашэння аб магчымасці змены прызхначэння капітальнага будынка, ізаляванага памяшкання, машына-месца па адзінай класіфікацыі прызначэння аб’ектаў нерухомай маёмасці без правядзення будаўніча-мантажных работ</w:t>
      </w:r>
      <w:r w:rsidRPr="004A7C24">
        <w:rPr>
          <w:b/>
          <w:lang w:val="be-BY"/>
        </w:rPr>
        <w:t xml:space="preserve"> </w:t>
      </w:r>
    </w:p>
    <w:p w:rsidR="009E775A" w:rsidRPr="00AD0485" w:rsidRDefault="009E775A" w:rsidP="009E775A">
      <w:pPr>
        <w:jc w:val="both"/>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9E775A" w:rsidRPr="000208A4" w:rsidRDefault="009E775A" w:rsidP="009E775A">
            <w:pPr>
              <w:jc w:val="center"/>
            </w:pPr>
            <w:r w:rsidRPr="000208A4">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9E775A" w:rsidRPr="000208A4" w:rsidRDefault="009E775A" w:rsidP="009E775A">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Ответственный</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5B263A" w:rsidRDefault="009E775A" w:rsidP="009E775A">
            <w:pPr>
              <w:pStyle w:val="table10"/>
              <w:spacing w:before="120"/>
              <w:jc w:val="both"/>
              <w:rPr>
                <w:rFonts w:ascii="Times New Roman" w:hAnsi="Times New Roman"/>
                <w:sz w:val="24"/>
                <w:szCs w:val="24"/>
                <w:lang w:val="be-BY"/>
              </w:rPr>
            </w:pPr>
            <w:r w:rsidRPr="005B263A">
              <w:rPr>
                <w:rFonts w:ascii="Times New Roman" w:hAnsi="Times New Roman"/>
                <w:sz w:val="24"/>
                <w:szCs w:val="24"/>
              </w:rPr>
              <w:t>-</w:t>
            </w:r>
            <w:r w:rsidRPr="005B263A">
              <w:rPr>
                <w:rFonts w:ascii="Times New Roman" w:hAnsi="Times New Roman"/>
                <w:sz w:val="24"/>
                <w:szCs w:val="24"/>
                <w:lang w:val="be-BY"/>
              </w:rPr>
              <w:t xml:space="preserve">заява </w:t>
            </w:r>
            <w:r w:rsidRPr="005B263A">
              <w:rPr>
                <w:rFonts w:ascii="Times New Roman" w:hAnsi="Times New Roman"/>
                <w:sz w:val="24"/>
                <w:szCs w:val="24"/>
              </w:rPr>
              <w:br/>
              <w:t>-</w:t>
            </w:r>
            <w:r w:rsidRPr="005B263A">
              <w:rPr>
                <w:rFonts w:ascii="Times New Roman" w:hAnsi="Times New Roman"/>
                <w:sz w:val="24"/>
                <w:szCs w:val="24"/>
                <w:lang w:val="be-BY"/>
              </w:rPr>
              <w:t xml:space="preserve">тэхнічны пашпарт або ведамасць тэхнічных характарыстак </w:t>
            </w:r>
          </w:p>
        </w:tc>
        <w:tc>
          <w:tcPr>
            <w:tcW w:w="2127" w:type="dxa"/>
            <w:tcBorders>
              <w:top w:val="single" w:sz="4" w:space="0" w:color="000000"/>
              <w:left w:val="single" w:sz="4" w:space="0" w:color="000000"/>
              <w:bottom w:val="single" w:sz="4" w:space="0" w:color="000000"/>
              <w:right w:val="single" w:sz="4" w:space="0" w:color="000000"/>
            </w:tcBorders>
          </w:tcPr>
          <w:p w:rsidR="009E775A" w:rsidRPr="005B263A" w:rsidRDefault="009E775A" w:rsidP="009E775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бясплатна</w:t>
            </w:r>
          </w:p>
        </w:tc>
        <w:tc>
          <w:tcPr>
            <w:tcW w:w="2410" w:type="dxa"/>
            <w:tcBorders>
              <w:top w:val="single" w:sz="4" w:space="0" w:color="000000"/>
              <w:left w:val="single" w:sz="4" w:space="0" w:color="000000"/>
              <w:bottom w:val="single" w:sz="4" w:space="0" w:color="000000"/>
              <w:right w:val="single" w:sz="4" w:space="0" w:color="auto"/>
            </w:tcBorders>
          </w:tcPr>
          <w:p w:rsidR="009E775A" w:rsidRPr="005B263A" w:rsidRDefault="009E775A" w:rsidP="009E775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9E775A" w:rsidRPr="005B263A" w:rsidRDefault="009E775A" w:rsidP="009E775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 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793EC9" w:rsidRDefault="009E775A" w:rsidP="009E775A">
            <w:pPr>
              <w:jc w:val="both"/>
              <w:rPr>
                <w:rFonts w:cs="Arial"/>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Pr="004A7C24" w:rsidRDefault="009E775A" w:rsidP="009E775A">
      <w:pPr>
        <w:jc w:val="both"/>
        <w:rPr>
          <w:b/>
          <w:lang w:val="be-BY"/>
        </w:rPr>
      </w:pPr>
      <w:r w:rsidRPr="00B52890">
        <w:rPr>
          <w:b/>
          <w:color w:val="FF0000"/>
        </w:rPr>
        <w:t>Адміністрацыйная працэдура</w:t>
      </w:r>
      <w:r w:rsidRPr="005B263A">
        <w:rPr>
          <w:b/>
          <w:color w:val="FF0000"/>
        </w:rPr>
        <w:t xml:space="preserve">: </w:t>
      </w:r>
      <w:r w:rsidRPr="005B263A">
        <w:rPr>
          <w:b/>
        </w:rPr>
        <w:t>22.9</w:t>
      </w:r>
      <w:r w:rsidRPr="005B263A">
        <w:rPr>
          <w:b/>
          <w:vertAlign w:val="superscript"/>
        </w:rPr>
        <w:t>2</w:t>
      </w:r>
      <w:r w:rsidRPr="005B263A">
        <w:rPr>
          <w:b/>
        </w:rPr>
        <w:t>.</w:t>
      </w:r>
      <w:r w:rsidRPr="005B263A">
        <w:rPr>
          <w:b/>
          <w:lang w:val="be-BY"/>
        </w:rPr>
        <w:t xml:space="preserve"> Прыняцце рашэння аб устанаўленні прызначэння капітальнага будынка (будынкі, збудаванні), ізаляванага памяшкання, машына-месцаў у адпаведнасці з адзінай класіфікацыяй прызначэння аб’ектаў нерухомай маёмасці (за выключэннем эксплуатаваных капітальных пабудоў (будынкі, збудаванні), ізаляваных памяшканняў, машына-месцаў******</w:t>
      </w:r>
      <w:r w:rsidRPr="004A7C24">
        <w:rPr>
          <w:b/>
          <w:lang w:val="be-BY"/>
        </w:rPr>
        <w:t xml:space="preserve"> </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9E775A" w:rsidRPr="000208A4" w:rsidRDefault="009E775A" w:rsidP="009E775A">
            <w:pPr>
              <w:jc w:val="center"/>
            </w:pPr>
            <w:r w:rsidRPr="000208A4">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9E775A" w:rsidRPr="000208A4" w:rsidRDefault="009E775A" w:rsidP="009E775A">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Ответственный</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5B263A" w:rsidRDefault="009E775A" w:rsidP="009E775A">
            <w:pPr>
              <w:pStyle w:val="table10"/>
              <w:spacing w:before="120"/>
              <w:jc w:val="both"/>
              <w:rPr>
                <w:rFonts w:ascii="Times New Roman" w:hAnsi="Times New Roman"/>
                <w:sz w:val="24"/>
                <w:szCs w:val="24"/>
                <w:lang w:val="be-BY"/>
              </w:rPr>
            </w:pPr>
            <w:r w:rsidRPr="005B263A">
              <w:rPr>
                <w:rFonts w:ascii="Times New Roman" w:hAnsi="Times New Roman"/>
                <w:sz w:val="24"/>
                <w:szCs w:val="24"/>
              </w:rPr>
              <w:t>-</w:t>
            </w:r>
            <w:r w:rsidRPr="005B263A">
              <w:rPr>
                <w:rFonts w:ascii="Times New Roman" w:hAnsi="Times New Roman"/>
                <w:sz w:val="24"/>
                <w:szCs w:val="24"/>
                <w:lang w:val="be-BY"/>
              </w:rPr>
              <w:t xml:space="preserve">заява </w:t>
            </w:r>
            <w:proofErr w:type="gramStart"/>
            <w:r w:rsidRPr="005B263A">
              <w:rPr>
                <w:rFonts w:ascii="Times New Roman" w:hAnsi="Times New Roman"/>
                <w:sz w:val="24"/>
                <w:szCs w:val="24"/>
              </w:rPr>
              <w:br/>
              <w:t>-</w:t>
            </w:r>
            <w:proofErr w:type="gramEnd"/>
            <w:r w:rsidRPr="005B263A">
              <w:rPr>
                <w:rFonts w:ascii="Times New Roman" w:hAnsi="Times New Roman"/>
                <w:sz w:val="24"/>
                <w:szCs w:val="24"/>
                <w:lang w:val="be-BY"/>
              </w:rPr>
              <w:t>дазвольная дакументацыя на будаўніцтва аб’екта</w:t>
            </w:r>
            <w:r w:rsidRPr="005B263A">
              <w:rPr>
                <w:rFonts w:ascii="Times New Roman" w:hAnsi="Times New Roman"/>
                <w:sz w:val="24"/>
                <w:szCs w:val="24"/>
              </w:rPr>
              <w:br/>
              <w:t>-</w:t>
            </w:r>
            <w:r w:rsidRPr="005B263A">
              <w:rPr>
                <w:rFonts w:ascii="Times New Roman" w:hAnsi="Times New Roman"/>
                <w:sz w:val="24"/>
                <w:szCs w:val="24"/>
                <w:lang w:val="be-BY"/>
              </w:rPr>
              <w:t>праектная дакументацыя (у выпадку, калі аб’ект не скончаны будаўніцтвам)</w:t>
            </w:r>
            <w:r w:rsidRPr="005B263A">
              <w:rPr>
                <w:rFonts w:ascii="Times New Roman" w:hAnsi="Times New Roman"/>
                <w:sz w:val="24"/>
                <w:szCs w:val="24"/>
              </w:rPr>
              <w:br/>
            </w:r>
            <w:r w:rsidRPr="005B263A">
              <w:rPr>
                <w:rFonts w:ascii="Times New Roman" w:hAnsi="Times New Roman"/>
                <w:sz w:val="24"/>
                <w:szCs w:val="24"/>
                <w:lang w:val="be-BY"/>
              </w:rPr>
              <w:t>тэхнічны пашпарт або ведамасць тэхнічных характарыстык (у выпадку, калі аб’ект завершаны будаўніцтвам)</w:t>
            </w:r>
          </w:p>
        </w:tc>
        <w:tc>
          <w:tcPr>
            <w:tcW w:w="2127" w:type="dxa"/>
            <w:tcBorders>
              <w:top w:val="single" w:sz="4" w:space="0" w:color="000000"/>
              <w:left w:val="single" w:sz="4" w:space="0" w:color="000000"/>
              <w:bottom w:val="single" w:sz="4" w:space="0" w:color="000000"/>
              <w:right w:val="single" w:sz="4" w:space="0" w:color="000000"/>
            </w:tcBorders>
          </w:tcPr>
          <w:p w:rsidR="009E775A" w:rsidRPr="005B263A" w:rsidRDefault="009E775A" w:rsidP="009E775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бясплатна </w:t>
            </w:r>
          </w:p>
          <w:p w:rsidR="009E775A" w:rsidRPr="005B263A" w:rsidRDefault="009E775A" w:rsidP="009E775A">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9E775A" w:rsidRPr="005B263A" w:rsidRDefault="009E775A" w:rsidP="009E775A">
            <w:pPr>
              <w:pStyle w:val="table10"/>
              <w:spacing w:before="120"/>
              <w:jc w:val="both"/>
              <w:rPr>
                <w:rFonts w:ascii="Times New Roman" w:hAnsi="Times New Roman"/>
                <w:sz w:val="24"/>
                <w:szCs w:val="24"/>
              </w:rPr>
            </w:pPr>
            <w:r w:rsidRPr="005B263A">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9E775A" w:rsidRPr="005B263A" w:rsidRDefault="009E775A" w:rsidP="009E775A">
            <w:pPr>
              <w:pStyle w:val="table10"/>
              <w:spacing w:before="120"/>
              <w:jc w:val="both"/>
              <w:rPr>
                <w:rFonts w:ascii="Times New Roman" w:hAnsi="Times New Roman"/>
                <w:sz w:val="24"/>
                <w:szCs w:val="24"/>
              </w:rPr>
            </w:pPr>
            <w:r w:rsidRPr="005B263A">
              <w:rPr>
                <w:rFonts w:ascii="Times New Roman" w:hAnsi="Times New Roman"/>
                <w:sz w:val="24"/>
                <w:szCs w:val="24"/>
              </w:rPr>
              <w:t xml:space="preserve"> </w:t>
            </w:r>
            <w:r w:rsidRPr="005B263A">
              <w:rPr>
                <w:rFonts w:ascii="Times New Roman" w:hAnsi="Times New Roman"/>
                <w:sz w:val="24"/>
                <w:szCs w:val="24"/>
                <w:lang w:val="be-BY"/>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793EC9" w:rsidRDefault="009E775A" w:rsidP="009E775A">
            <w:pPr>
              <w:jc w:val="both"/>
              <w:rPr>
                <w:rFonts w:cs="Arial"/>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b/>
          <w:sz w:val="20"/>
          <w:szCs w:val="20"/>
          <w:highlight w:val="yellow"/>
          <w:lang w:val="be-BY"/>
        </w:rPr>
      </w:pPr>
    </w:p>
    <w:p w:rsidR="009E775A" w:rsidRPr="003B5985" w:rsidRDefault="009E775A" w:rsidP="009E775A">
      <w:pPr>
        <w:jc w:val="both"/>
        <w:rPr>
          <w:lang w:val="be-BY"/>
        </w:rPr>
      </w:pPr>
      <w:r w:rsidRPr="000A72BB">
        <w:rPr>
          <w:b/>
          <w:color w:val="FF0000"/>
          <w:lang w:val="be-BY"/>
        </w:rPr>
        <w:t xml:space="preserve">Адміністрацыйная працэдура: </w:t>
      </w:r>
      <w:r w:rsidRPr="003748A6">
        <w:rPr>
          <w:b/>
          <w:lang w:val="be-BY"/>
        </w:rPr>
        <w:t>22.9</w:t>
      </w:r>
      <w:r w:rsidRPr="003748A6">
        <w:rPr>
          <w:b/>
          <w:vertAlign w:val="superscript"/>
          <w:lang w:val="be-BY"/>
        </w:rPr>
        <w:t>3</w:t>
      </w:r>
      <w:r w:rsidRPr="003748A6">
        <w:rPr>
          <w:b/>
          <w:lang w:val="be-BY"/>
        </w:rPr>
        <w:t>. Прыняцце рашэння аб магчымасці выкарыстання капітальнага будынка, ізаляванага памяшкання або машына-месцаў, частка якіх загінула, па прызначэнні ў адпаведнасці з класіфікацыяй прызначэння аб’ектаў нерухомай маёмасці</w:t>
      </w:r>
      <w:r w:rsidRPr="003B5985">
        <w:rPr>
          <w:b/>
          <w:lang w:val="be-BY"/>
        </w:rPr>
        <w:t xml:space="preserve"> </w:t>
      </w:r>
    </w:p>
    <w:p w:rsidR="009E775A" w:rsidRPr="007452FC" w:rsidRDefault="009E775A" w:rsidP="009E775A">
      <w:pPr>
        <w:jc w:val="both"/>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9E775A" w:rsidRPr="000208A4" w:rsidRDefault="009E775A" w:rsidP="009E775A">
            <w:pPr>
              <w:jc w:val="center"/>
            </w:pPr>
            <w:r w:rsidRPr="000208A4">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9E775A" w:rsidRPr="000208A4" w:rsidRDefault="009E775A" w:rsidP="009E775A">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Ответственный</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3748A6" w:rsidRDefault="009E775A" w:rsidP="009E775A">
            <w:pPr>
              <w:pStyle w:val="table10"/>
              <w:spacing w:before="120"/>
              <w:jc w:val="both"/>
              <w:rPr>
                <w:rFonts w:ascii="Times New Roman" w:hAnsi="Times New Roman"/>
                <w:sz w:val="24"/>
                <w:szCs w:val="24"/>
                <w:lang w:val="be-BY"/>
              </w:rPr>
            </w:pPr>
            <w:r w:rsidRPr="003748A6">
              <w:rPr>
                <w:rFonts w:ascii="Times New Roman" w:hAnsi="Times New Roman"/>
                <w:sz w:val="24"/>
                <w:szCs w:val="24"/>
              </w:rPr>
              <w:t>-</w:t>
            </w:r>
            <w:r w:rsidRPr="003748A6">
              <w:rPr>
                <w:rFonts w:ascii="Times New Roman" w:hAnsi="Times New Roman"/>
                <w:sz w:val="24"/>
                <w:szCs w:val="24"/>
                <w:lang w:val="be-BY"/>
              </w:rPr>
              <w:t xml:space="preserve">заява </w:t>
            </w:r>
            <w:r w:rsidRPr="003748A6">
              <w:rPr>
                <w:rFonts w:ascii="Times New Roman" w:hAnsi="Times New Roman"/>
                <w:sz w:val="24"/>
                <w:szCs w:val="24"/>
              </w:rPr>
              <w:br/>
            </w:r>
            <w:r w:rsidRPr="003748A6">
              <w:rPr>
                <w:rFonts w:ascii="Times New Roman" w:hAnsi="Times New Roman"/>
                <w:sz w:val="24"/>
                <w:szCs w:val="24"/>
                <w:lang w:val="be-BY"/>
              </w:rPr>
              <w:t xml:space="preserve">-заключэнне аб надзейнасці апорнай здольнасці і ўстойлівасці канструкцыі капітальнага будынка, ізаляванага памяшкання, машына-месцаў, частка якіх загінула, - для пабудоў больш за адзін паверх </w:t>
            </w:r>
          </w:p>
        </w:tc>
        <w:tc>
          <w:tcPr>
            <w:tcW w:w="2127" w:type="dxa"/>
            <w:tcBorders>
              <w:top w:val="single" w:sz="4" w:space="0" w:color="000000"/>
              <w:left w:val="single" w:sz="4" w:space="0" w:color="000000"/>
              <w:bottom w:val="single" w:sz="4" w:space="0" w:color="000000"/>
              <w:right w:val="single" w:sz="4" w:space="0" w:color="000000"/>
            </w:tcBorders>
          </w:tcPr>
          <w:p w:rsidR="009E775A" w:rsidRPr="003748A6" w:rsidRDefault="009E775A" w:rsidP="009E775A">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бясплатна </w:t>
            </w:r>
          </w:p>
          <w:p w:rsidR="009E775A" w:rsidRPr="003748A6" w:rsidRDefault="009E775A" w:rsidP="009E775A">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9E775A" w:rsidRPr="003748A6" w:rsidRDefault="009E775A" w:rsidP="009E775A">
            <w:pPr>
              <w:pStyle w:val="table10"/>
              <w:spacing w:before="120"/>
              <w:jc w:val="both"/>
              <w:rPr>
                <w:rFonts w:ascii="Times New Roman" w:hAnsi="Times New Roman"/>
                <w:sz w:val="24"/>
                <w:szCs w:val="24"/>
              </w:rPr>
            </w:pPr>
            <w:r w:rsidRPr="003748A6">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9E775A" w:rsidRPr="003748A6" w:rsidRDefault="009E775A" w:rsidP="009E775A">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бестэрмінова </w:t>
            </w:r>
          </w:p>
          <w:p w:rsidR="009E775A" w:rsidRPr="003748A6" w:rsidRDefault="009E775A" w:rsidP="009E775A">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793EC9" w:rsidRDefault="009E775A" w:rsidP="009E775A">
            <w:pPr>
              <w:jc w:val="both"/>
              <w:rPr>
                <w:rFonts w:cs="Arial"/>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pStyle w:val="article"/>
        <w:spacing w:before="0" w:after="0"/>
        <w:ind w:left="0" w:firstLine="0"/>
        <w:jc w:val="both"/>
        <w:rPr>
          <w:color w:val="FF0000"/>
        </w:rPr>
      </w:pPr>
    </w:p>
    <w:p w:rsidR="009E775A" w:rsidRDefault="009E775A" w:rsidP="009E775A">
      <w:pPr>
        <w:jc w:val="both"/>
        <w:rPr>
          <w:b/>
          <w:bCs/>
          <w:lang w:val="be-BY"/>
        </w:rPr>
      </w:pPr>
      <w:r w:rsidRPr="00D50D8A">
        <w:rPr>
          <w:b/>
          <w:bCs/>
          <w:color w:val="FF0000"/>
        </w:rPr>
        <w:t xml:space="preserve">Адміністрацыйная працэдура: </w:t>
      </w:r>
      <w:r w:rsidRPr="00B52890">
        <w:rPr>
          <w:b/>
          <w:bCs/>
        </w:rPr>
        <w:t>22.24. Выдача даведкі, якая пацвярджае ўзвядзенне да 8 мая 2003 г. жылога дома (жылога ізаляванага памяшкання, іншага будынка), размешчанага ў горадзе ці ў сельскім населеным пункце</w:t>
      </w:r>
      <w:r>
        <w:rPr>
          <w:b/>
          <w:bCs/>
        </w:rPr>
        <w:t xml:space="preserve"> на прадастаўленым спадчынадаўцу</w:t>
      </w:r>
      <w:r w:rsidRPr="00B52890">
        <w:rPr>
          <w:b/>
          <w:bCs/>
        </w:rPr>
        <w:t xml:space="preserve"> ва ўстаноўленым парадку зямельным участку, які пры жыцці спадчынадаўца не быў зарэгістраваны ў тэрытарыяльнай арганізацыі па дзяржаўнай рэгістрацыі і не ўнесены ў гаспадарчую кнігу сельскага (пасялковага) выканаўчага і распарадчага органа, з указаннем яго прозвішча, уласнага імя, імя па бацьку, а таксама адпаведнасць гэтага будынка супрацьпажарным, санітарным, экалагічным, будаўнічым і іншым патрабаванням да нерухомай маёмасці, устаноўленым заканадаўствам</w:t>
      </w:r>
    </w:p>
    <w:p w:rsidR="009E775A" w:rsidRPr="00B52890" w:rsidRDefault="009E775A" w:rsidP="009E775A">
      <w:pPr>
        <w:jc w:val="both"/>
        <w:rPr>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E775A" w:rsidRPr="005A1519" w:rsidRDefault="009E775A" w:rsidP="009E775A">
            <w:pPr>
              <w:jc w:val="center"/>
            </w:pPr>
            <w:r w:rsidRPr="005A1519">
              <w:rPr>
                <w:color w:val="000000"/>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E775A" w:rsidRPr="005A1519" w:rsidRDefault="009E775A" w:rsidP="009E775A">
            <w:pPr>
              <w:jc w:val="center"/>
            </w:pPr>
            <w:r w:rsidRPr="005A1519">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E775A" w:rsidRPr="005A1519" w:rsidRDefault="009E775A" w:rsidP="009E775A">
            <w:pPr>
              <w:jc w:val="center"/>
            </w:pPr>
            <w:r w:rsidRPr="005A1519">
              <w:rPr>
                <w:color w:val="000000"/>
              </w:rPr>
              <w:t>Адказны</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793EC9" w:rsidRDefault="009E775A" w:rsidP="009E775A">
            <w:pPr>
              <w:jc w:val="both"/>
              <w:rPr>
                <w:rFonts w:cs="Arial"/>
              </w:rPr>
            </w:pPr>
            <w:r w:rsidRPr="00D50D8A">
              <w:rPr>
                <w:rFonts w:cs="Arial"/>
              </w:rPr>
              <w:t xml:space="preserve">-пашпарт або іншы дакумент, які </w:t>
            </w:r>
            <w:r>
              <w:rPr>
                <w:rFonts w:cs="Arial"/>
                <w:lang w:val="be-BY"/>
              </w:rPr>
              <w:t>можа за</w:t>
            </w:r>
            <w:r w:rsidRPr="00D50D8A">
              <w:rPr>
                <w:rFonts w:cs="Arial"/>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9E775A" w:rsidRPr="0085425E" w:rsidRDefault="009E775A" w:rsidP="009E775A">
            <w:pPr>
              <w:jc w:val="both"/>
              <w:rPr>
                <w:rFonts w:cs="Arial"/>
                <w:lang w:val="be-BY"/>
              </w:rPr>
            </w:pPr>
            <w:r>
              <w:rPr>
                <w:rFonts w:cs="Arial"/>
              </w:rPr>
              <w:t>бесплатн</w:t>
            </w:r>
            <w:r>
              <w:rPr>
                <w:rFonts w:cs="Arial"/>
                <w:lang w:val="be-BY"/>
              </w:rPr>
              <w:t>а</w:t>
            </w:r>
          </w:p>
          <w:p w:rsidR="009E775A" w:rsidRPr="00793EC9" w:rsidRDefault="009E775A" w:rsidP="009E775A">
            <w:pPr>
              <w:jc w:val="both"/>
              <w:rPr>
                <w:rFonts w:cs="Arial"/>
              </w:rPr>
            </w:pPr>
          </w:p>
        </w:tc>
        <w:tc>
          <w:tcPr>
            <w:tcW w:w="2464" w:type="dxa"/>
            <w:tcBorders>
              <w:top w:val="single" w:sz="4" w:space="0" w:color="000000"/>
              <w:left w:val="single" w:sz="4" w:space="0" w:color="000000"/>
              <w:bottom w:val="single" w:sz="4" w:space="0" w:color="000000"/>
              <w:right w:val="single" w:sz="4" w:space="0" w:color="auto"/>
            </w:tcBorders>
          </w:tcPr>
          <w:p w:rsidR="009E775A" w:rsidRPr="00793EC9" w:rsidRDefault="009E775A" w:rsidP="009E775A">
            <w:pPr>
              <w:jc w:val="both"/>
              <w:rPr>
                <w:rFonts w:cs="Arial"/>
              </w:rPr>
            </w:pPr>
            <w:r w:rsidRPr="00D50D8A">
              <w:rPr>
                <w:rFonts w:cs="Arial"/>
              </w:rPr>
              <w:t>1 месяц са дня звароту</w:t>
            </w:r>
          </w:p>
        </w:tc>
        <w:tc>
          <w:tcPr>
            <w:tcW w:w="1971"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Default="009E775A" w:rsidP="009E775A">
            <w:pPr>
              <w:rPr>
                <w:color w:val="000000"/>
                <w:lang w:val="be-BY"/>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lang w:val="be-BY"/>
        </w:rPr>
      </w:pPr>
    </w:p>
    <w:p w:rsidR="009E775A" w:rsidRPr="003B5985" w:rsidRDefault="009E775A" w:rsidP="009E775A">
      <w:pPr>
        <w:pStyle w:val="article"/>
        <w:spacing w:before="0" w:after="0"/>
        <w:ind w:left="0" w:firstLine="0"/>
        <w:jc w:val="both"/>
        <w:rPr>
          <w:lang w:val="be-BY"/>
        </w:rPr>
      </w:pPr>
      <w:r w:rsidRPr="000A72BB">
        <w:rPr>
          <w:bCs w:val="0"/>
          <w:color w:val="FF0000"/>
          <w:lang w:val="be-BY"/>
        </w:rPr>
        <w:t>Адміністрацыйная працэдура</w:t>
      </w:r>
      <w:r w:rsidRPr="000A72BB">
        <w:rPr>
          <w:color w:val="FF0000"/>
          <w:lang w:val="be-BY"/>
        </w:rPr>
        <w:t xml:space="preserve">:  </w:t>
      </w:r>
      <w:r w:rsidRPr="000A72BB">
        <w:rPr>
          <w:lang w:val="be-BY"/>
        </w:rPr>
        <w:t>22.24</w:t>
      </w:r>
      <w:r w:rsidRPr="000A72BB">
        <w:rPr>
          <w:vertAlign w:val="superscript"/>
          <w:lang w:val="be-BY"/>
        </w:rPr>
        <w:t>1</w:t>
      </w:r>
      <w:r w:rsidRPr="000A72BB">
        <w:rPr>
          <w:lang w:val="be-BY"/>
        </w:rPr>
        <w:t xml:space="preserve">. </w:t>
      </w:r>
      <w:r>
        <w:rPr>
          <w:lang w:val="be-BY"/>
        </w:rPr>
        <w:t>Выдача даведкі,</w:t>
      </w:r>
      <w:r w:rsidRPr="000A72BB">
        <w:rPr>
          <w:b w:val="0"/>
          <w:bCs w:val="0"/>
          <w:lang w:val="be-BY"/>
        </w:rPr>
        <w:t xml:space="preserve"> </w:t>
      </w:r>
      <w:r w:rsidRPr="000A72BB">
        <w:rPr>
          <w:bCs w:val="0"/>
          <w:lang w:val="be-BY"/>
        </w:rPr>
        <w:t>якая пацвярджае</w:t>
      </w:r>
      <w:r w:rsidRPr="000A72BB">
        <w:rPr>
          <w:b w:val="0"/>
          <w:bCs w:val="0"/>
          <w:lang w:val="be-BY"/>
        </w:rPr>
        <w:t xml:space="preserve"> </w:t>
      </w:r>
      <w:r w:rsidRPr="000A72BB">
        <w:rPr>
          <w:bCs w:val="0"/>
          <w:lang w:val="be-BY"/>
        </w:rPr>
        <w:t xml:space="preserve"> ўнесен</w:t>
      </w:r>
      <w:r>
        <w:rPr>
          <w:bCs w:val="0"/>
          <w:lang w:val="be-BY"/>
        </w:rPr>
        <w:t>не</w:t>
      </w:r>
      <w:r w:rsidRPr="000A72BB">
        <w:rPr>
          <w:bCs w:val="0"/>
          <w:lang w:val="be-BY"/>
        </w:rPr>
        <w:t xml:space="preserve"> ў гаспадарчую кнігу сельскага (пасялковага) выканаўчага </w:t>
      </w:r>
      <w:r>
        <w:rPr>
          <w:bCs w:val="0"/>
          <w:lang w:val="be-BY"/>
        </w:rPr>
        <w:t>камітэта да 8 мая 2003 г.</w:t>
      </w:r>
      <w:r w:rsidRPr="000A72BB">
        <w:rPr>
          <w:lang w:val="be-BY"/>
        </w:rPr>
        <w:t xml:space="preserve"> </w:t>
      </w:r>
      <w:r w:rsidRPr="00DB0BAD">
        <w:rPr>
          <w:bCs w:val="0"/>
          <w:lang w:val="be-BY"/>
        </w:rPr>
        <w:t>звестак аб аднакватэрным, блакіраваным жылым доме з гаспадарчымі і іншымі пабудовамі або без іх, кватэры ў блакіраваным жылым доме, эксплуатуемых да 8 мая 2003</w:t>
      </w:r>
    </w:p>
    <w:p w:rsidR="009E775A" w:rsidRPr="000A72BB" w:rsidRDefault="009E775A" w:rsidP="009E775A">
      <w:pPr>
        <w:pStyle w:val="article"/>
        <w:spacing w:before="0" w:after="0"/>
        <w:ind w:left="0" w:firstLine="0"/>
        <w:jc w:val="both"/>
        <w:rPr>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9E775A" w:rsidRPr="000208A4" w:rsidRDefault="009E775A" w:rsidP="009E775A">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9E775A" w:rsidRPr="000208A4" w:rsidRDefault="009E775A" w:rsidP="009E775A">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Ответственный</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85425E" w:rsidRDefault="009E775A" w:rsidP="009E775A">
            <w:pPr>
              <w:jc w:val="both"/>
              <w:rPr>
                <w:lang w:val="be-BY"/>
              </w:rPr>
            </w:pPr>
            <w:r w:rsidRPr="00BC1160">
              <w:rPr>
                <w:rFonts w:cs="Arial"/>
              </w:rPr>
              <w:t>-</w:t>
            </w:r>
            <w:r>
              <w:t>заяв</w:t>
            </w:r>
            <w:r>
              <w:rPr>
                <w:lang w:val="be-BY"/>
              </w:rPr>
              <w:t>а</w:t>
            </w:r>
          </w:p>
          <w:p w:rsidR="009E775A" w:rsidRPr="00793EC9" w:rsidRDefault="009E775A" w:rsidP="009E775A">
            <w:pPr>
              <w:jc w:val="both"/>
              <w:rPr>
                <w:rFonts w:cs="Arial"/>
              </w:rPr>
            </w:pPr>
            <w:r w:rsidRPr="00D50D8A">
              <w:rPr>
                <w:rFonts w:cs="Arial"/>
              </w:rPr>
              <w:t xml:space="preserve">-пашпарт або іншы дакумент, які </w:t>
            </w:r>
            <w:r>
              <w:rPr>
                <w:rFonts w:cs="Arial"/>
                <w:lang w:val="be-BY"/>
              </w:rPr>
              <w:t>можа за</w:t>
            </w:r>
            <w:r w:rsidRPr="00D50D8A">
              <w:rPr>
                <w:rFonts w:cs="Arial"/>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9E775A" w:rsidRPr="0085425E" w:rsidRDefault="009E775A" w:rsidP="009E775A">
            <w:pPr>
              <w:jc w:val="both"/>
              <w:rPr>
                <w:rFonts w:cs="Arial"/>
                <w:lang w:val="be-BY"/>
              </w:rPr>
            </w:pPr>
            <w:r>
              <w:rPr>
                <w:rFonts w:cs="Arial"/>
              </w:rPr>
              <w:t>бесплатн</w:t>
            </w:r>
            <w:r>
              <w:rPr>
                <w:rFonts w:cs="Arial"/>
                <w:lang w:val="be-BY"/>
              </w:rPr>
              <w:t>а</w:t>
            </w:r>
          </w:p>
          <w:p w:rsidR="009E775A" w:rsidRPr="00793EC9" w:rsidRDefault="009E775A" w:rsidP="009E775A">
            <w:pPr>
              <w:jc w:val="both"/>
              <w:rPr>
                <w:rFonts w:cs="Arial"/>
              </w:rPr>
            </w:pPr>
          </w:p>
        </w:tc>
        <w:tc>
          <w:tcPr>
            <w:tcW w:w="2464" w:type="dxa"/>
            <w:tcBorders>
              <w:top w:val="single" w:sz="4" w:space="0" w:color="000000"/>
              <w:left w:val="single" w:sz="4" w:space="0" w:color="000000"/>
              <w:bottom w:val="single" w:sz="4" w:space="0" w:color="000000"/>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2160"/>
              <w:gridCol w:w="88"/>
            </w:tblGrid>
            <w:tr w:rsidR="009E775A" w:rsidTr="009E775A">
              <w:trPr>
                <w:trHeight w:val="240"/>
              </w:trPr>
              <w:tc>
                <w:tcPr>
                  <w:tcW w:w="4804" w:type="pct"/>
                  <w:tcMar>
                    <w:top w:w="0" w:type="dxa"/>
                    <w:left w:w="6" w:type="dxa"/>
                    <w:bottom w:w="0" w:type="dxa"/>
                    <w:right w:w="6" w:type="dxa"/>
                  </w:tcMar>
                  <w:hideMark/>
                </w:tcPr>
                <w:p w:rsidR="009E775A" w:rsidRPr="0085425E" w:rsidRDefault="009E775A" w:rsidP="009E775A">
                  <w:pPr>
                    <w:pStyle w:val="table10"/>
                    <w:rPr>
                      <w:rFonts w:ascii="Times New Roman" w:hAnsi="Times New Roman"/>
                      <w:sz w:val="24"/>
                      <w:szCs w:val="24"/>
                      <w:lang w:val="be-BY"/>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ых органаў, іншых арганізацый -1</w:t>
                  </w:r>
                  <w:r w:rsidRPr="0085425E">
                    <w:rPr>
                      <w:rFonts w:ascii="Times New Roman" w:hAnsi="Times New Roman"/>
                      <w:sz w:val="24"/>
                      <w:szCs w:val="24"/>
                      <w:lang w:val="be-BY"/>
                    </w:rPr>
                    <w:t xml:space="preserve"> месяц</w:t>
                  </w:r>
                </w:p>
              </w:tc>
              <w:tc>
                <w:tcPr>
                  <w:tcW w:w="196" w:type="pct"/>
                  <w:tcMar>
                    <w:top w:w="0" w:type="dxa"/>
                    <w:left w:w="6" w:type="dxa"/>
                    <w:bottom w:w="0" w:type="dxa"/>
                    <w:right w:w="6" w:type="dxa"/>
                  </w:tcMar>
                  <w:hideMark/>
                </w:tcPr>
                <w:p w:rsidR="009E775A" w:rsidRPr="0085425E" w:rsidRDefault="009E775A" w:rsidP="009E775A">
                  <w:pPr>
                    <w:pStyle w:val="table10"/>
                    <w:rPr>
                      <w:rFonts w:ascii="Times New Roman" w:hAnsi="Times New Roman"/>
                      <w:sz w:val="24"/>
                      <w:szCs w:val="24"/>
                      <w:lang w:val="be-BY"/>
                    </w:rPr>
                  </w:pPr>
                </w:p>
              </w:tc>
            </w:tr>
          </w:tbl>
          <w:p w:rsidR="009E775A" w:rsidRPr="00793EC9" w:rsidRDefault="009E775A" w:rsidP="009E775A">
            <w:pPr>
              <w:jc w:val="both"/>
              <w:rPr>
                <w:rFonts w:cs="Arial"/>
              </w:rPr>
            </w:pPr>
          </w:p>
        </w:tc>
        <w:tc>
          <w:tcPr>
            <w:tcW w:w="1971" w:type="dxa"/>
            <w:tcBorders>
              <w:top w:val="single" w:sz="4" w:space="0" w:color="000000"/>
              <w:left w:val="single" w:sz="4" w:space="0" w:color="auto"/>
              <w:bottom w:val="single" w:sz="4" w:space="0" w:color="000000"/>
              <w:right w:val="single" w:sz="4" w:space="0" w:color="000000"/>
            </w:tcBorders>
          </w:tcPr>
          <w:p w:rsidR="009E775A" w:rsidRPr="000C5E56" w:rsidRDefault="009E775A" w:rsidP="009E775A">
            <w:r w:rsidRPr="000C5E56">
              <w:rPr>
                <w:color w:val="000000"/>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793EC9" w:rsidRDefault="009E775A" w:rsidP="009E775A">
            <w:pPr>
              <w:jc w:val="both"/>
              <w:rPr>
                <w:rFonts w:cs="Arial"/>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pStyle w:val="article"/>
        <w:spacing w:before="0" w:after="0"/>
        <w:ind w:left="0" w:firstLine="0"/>
        <w:jc w:val="both"/>
        <w:rPr>
          <w:bCs w:val="0"/>
          <w:lang w:val="be-BY"/>
        </w:rPr>
      </w:pPr>
      <w:proofErr w:type="gramStart"/>
      <w:r w:rsidRPr="0085425E">
        <w:rPr>
          <w:bCs w:val="0"/>
          <w:color w:val="FF0000"/>
        </w:rPr>
        <w:t>Адм</w:t>
      </w:r>
      <w:proofErr w:type="gramEnd"/>
      <w:r w:rsidRPr="0085425E">
        <w:rPr>
          <w:bCs w:val="0"/>
          <w:color w:val="FF0000"/>
        </w:rPr>
        <w:t>іністрацыйная працэдура</w:t>
      </w:r>
      <w:r w:rsidRPr="000208A4">
        <w:rPr>
          <w:color w:val="FF0000"/>
        </w:rPr>
        <w:t xml:space="preserve">:  </w:t>
      </w:r>
      <w:r>
        <w:t>22.24</w:t>
      </w:r>
      <w:r>
        <w:rPr>
          <w:vertAlign w:val="superscript"/>
        </w:rPr>
        <w:t>2</w:t>
      </w:r>
      <w:r>
        <w:t xml:space="preserve">. . </w:t>
      </w:r>
      <w:r>
        <w:rPr>
          <w:lang w:val="be-BY"/>
        </w:rPr>
        <w:t>Выдача даведкі,</w:t>
      </w:r>
      <w:r w:rsidRPr="003B5985">
        <w:rPr>
          <w:b w:val="0"/>
          <w:bCs w:val="0"/>
        </w:rPr>
        <w:t xml:space="preserve"> </w:t>
      </w:r>
      <w:r w:rsidRPr="003B5985">
        <w:rPr>
          <w:bCs w:val="0"/>
        </w:rPr>
        <w:t>якая пацвярджае</w:t>
      </w:r>
      <w:r w:rsidRPr="003B5985">
        <w:rPr>
          <w:b w:val="0"/>
          <w:bCs w:val="0"/>
        </w:rPr>
        <w:t xml:space="preserve"> </w:t>
      </w:r>
      <w:r>
        <w:rPr>
          <w:bCs w:val="0"/>
        </w:rPr>
        <w:t xml:space="preserve"> </w:t>
      </w:r>
      <w:r w:rsidRPr="002D6508">
        <w:rPr>
          <w:bCs w:val="0"/>
        </w:rPr>
        <w:t>эксплуатацыю да 8 мая 2003 г. аднакватэрнага, блакіраванага жылога дома з гаспадарчымі і іншымі пабудовамі або без іх, кватэры ў блакіраваным жылым доме, размешчанай у сельскай мясцовасці********** і ўзведзеных на зямельным участку, дадзеным грамадзяніну ў адпаведнасці з заканадаўствам аб ахове і выкарыстанні зямель (калі такія дом, кватэра не ўнесены ў пагаспадаркавую кнігу сельскага (пасялковага) выканаўчага камітэта)</w:t>
      </w:r>
    </w:p>
    <w:p w:rsidR="009E775A" w:rsidRPr="000208A4" w:rsidRDefault="009E775A" w:rsidP="009E775A">
      <w:pPr>
        <w:pStyle w:val="article"/>
        <w:spacing w:before="0" w:after="0"/>
        <w:ind w:left="0" w:firstLine="0"/>
        <w:jc w:val="both"/>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E775A" w:rsidRPr="000208A4" w:rsidTr="009E775A">
        <w:tc>
          <w:tcPr>
            <w:tcW w:w="7513"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9E775A" w:rsidRPr="000208A4" w:rsidRDefault="009E775A" w:rsidP="009E775A">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9E775A" w:rsidRPr="000208A4" w:rsidRDefault="009E775A" w:rsidP="009E775A">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9E775A" w:rsidRPr="000208A4" w:rsidRDefault="009E775A" w:rsidP="009E775A">
            <w:pPr>
              <w:jc w:val="center"/>
            </w:pPr>
            <w:r w:rsidRPr="000208A4">
              <w:t>Ответственный</w:t>
            </w:r>
          </w:p>
        </w:tc>
      </w:tr>
      <w:tr w:rsidR="009E775A" w:rsidRPr="00793EC9" w:rsidTr="009E775A">
        <w:tc>
          <w:tcPr>
            <w:tcW w:w="7513" w:type="dxa"/>
            <w:tcBorders>
              <w:top w:val="single" w:sz="4" w:space="0" w:color="000000"/>
              <w:left w:val="single" w:sz="4" w:space="0" w:color="000000"/>
              <w:bottom w:val="single" w:sz="4" w:space="0" w:color="000000"/>
              <w:right w:val="single" w:sz="4" w:space="0" w:color="000000"/>
            </w:tcBorders>
          </w:tcPr>
          <w:p w:rsidR="009E775A" w:rsidRPr="0085425E" w:rsidRDefault="009E775A" w:rsidP="009E775A">
            <w:pPr>
              <w:jc w:val="both"/>
              <w:rPr>
                <w:lang w:val="be-BY"/>
              </w:rPr>
            </w:pPr>
            <w:r>
              <w:t>- заяв</w:t>
            </w:r>
            <w:r>
              <w:rPr>
                <w:lang w:val="be-BY"/>
              </w:rPr>
              <w:t>а</w:t>
            </w:r>
          </w:p>
          <w:p w:rsidR="009E775A" w:rsidRPr="00BC1160" w:rsidRDefault="009E775A" w:rsidP="009E775A">
            <w:pPr>
              <w:jc w:val="both"/>
            </w:pPr>
            <w:r w:rsidRPr="00D50D8A">
              <w:rPr>
                <w:rFonts w:cs="Arial"/>
              </w:rPr>
              <w:t xml:space="preserve">-пашпарт або іншы дакумент, які </w:t>
            </w:r>
            <w:r>
              <w:rPr>
                <w:rFonts w:cs="Arial"/>
                <w:lang w:val="be-BY"/>
              </w:rPr>
              <w:t>можа за</w:t>
            </w:r>
            <w:r w:rsidRPr="00D50D8A">
              <w:rPr>
                <w:rFonts w:cs="Arial"/>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9E775A" w:rsidRPr="0085425E" w:rsidRDefault="009E775A" w:rsidP="009E775A">
            <w:pPr>
              <w:jc w:val="both"/>
              <w:rPr>
                <w:rFonts w:cs="Arial"/>
                <w:lang w:val="be-BY"/>
              </w:rPr>
            </w:pPr>
            <w:r>
              <w:rPr>
                <w:rFonts w:cs="Arial"/>
              </w:rPr>
              <w:t>бесплатн</w:t>
            </w:r>
            <w:r>
              <w:rPr>
                <w:rFonts w:cs="Arial"/>
                <w:lang w:val="be-BY"/>
              </w:rPr>
              <w:t>а</w:t>
            </w:r>
          </w:p>
          <w:p w:rsidR="009E775A" w:rsidRPr="00793EC9" w:rsidRDefault="009E775A" w:rsidP="009E775A">
            <w:pPr>
              <w:jc w:val="both"/>
              <w:rPr>
                <w:rFonts w:cs="Arial"/>
              </w:rPr>
            </w:pPr>
          </w:p>
        </w:tc>
        <w:tc>
          <w:tcPr>
            <w:tcW w:w="2464" w:type="dxa"/>
            <w:tcBorders>
              <w:top w:val="single" w:sz="4" w:space="0" w:color="000000"/>
              <w:left w:val="single" w:sz="4" w:space="0" w:color="000000"/>
              <w:bottom w:val="single" w:sz="4" w:space="0" w:color="000000"/>
              <w:right w:val="single" w:sz="4" w:space="0" w:color="auto"/>
            </w:tcBorders>
          </w:tcPr>
          <w:p w:rsidR="009E775A" w:rsidRPr="00BC1160" w:rsidRDefault="009E775A" w:rsidP="009E775A">
            <w:pPr>
              <w:pStyle w:val="table10"/>
              <w:spacing w:before="120"/>
              <w:rPr>
                <w:rFonts w:ascii="Times New Roman" w:hAnsi="Times New Roman"/>
                <w:sz w:val="24"/>
                <w:szCs w:val="24"/>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ых органаў, іншых арганізацый -1</w:t>
            </w:r>
            <w:r w:rsidRPr="0085425E">
              <w:rPr>
                <w:rFonts w:ascii="Times New Roman" w:hAnsi="Times New Roman"/>
                <w:sz w:val="24"/>
                <w:szCs w:val="24"/>
                <w:lang w:val="be-BY"/>
              </w:rPr>
              <w:t xml:space="preserve"> месяц</w:t>
            </w:r>
          </w:p>
        </w:tc>
        <w:tc>
          <w:tcPr>
            <w:tcW w:w="1971" w:type="dxa"/>
            <w:tcBorders>
              <w:top w:val="single" w:sz="4" w:space="0" w:color="000000"/>
              <w:left w:val="single" w:sz="4" w:space="0" w:color="auto"/>
              <w:bottom w:val="single" w:sz="4" w:space="0" w:color="000000"/>
              <w:right w:val="single" w:sz="4" w:space="0" w:color="000000"/>
            </w:tcBorders>
          </w:tcPr>
          <w:p w:rsidR="009E775A" w:rsidRPr="002D6508" w:rsidRDefault="009E775A" w:rsidP="009E775A">
            <w:pPr>
              <w:pStyle w:val="table10"/>
              <w:spacing w:before="120"/>
              <w:rPr>
                <w:rFonts w:ascii="Times New Roman" w:hAnsi="Times New Roman"/>
                <w:sz w:val="24"/>
                <w:szCs w:val="24"/>
                <w:lang w:val="be-BY"/>
              </w:rPr>
            </w:pPr>
            <w:r w:rsidRPr="000C5E56">
              <w:rPr>
                <w:rFonts w:ascii="Times New Roman" w:hAnsi="Times New Roman"/>
                <w:color w:val="000000"/>
                <w:sz w:val="24"/>
                <w:szCs w:val="24"/>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rsidR="009E775A" w:rsidRDefault="009E775A" w:rsidP="009E775A">
            <w:pPr>
              <w:rPr>
                <w:color w:val="000000"/>
                <w:lang w:val="be-BY"/>
              </w:rPr>
            </w:pPr>
            <w:r>
              <w:rPr>
                <w:color w:val="000000"/>
                <w:lang w:val="be-BY"/>
              </w:rPr>
              <w:t>К</w:t>
            </w:r>
            <w:r w:rsidRPr="005477A4">
              <w:rPr>
                <w:color w:val="000000"/>
                <w:lang w:val="be-BY"/>
              </w:rPr>
              <w:t xml:space="preserve">іраўнік </w:t>
            </w:r>
            <w:r w:rsidRPr="000C5E56">
              <w:rPr>
                <w:color w:val="000000"/>
                <w:lang w:val="be-BY"/>
              </w:rPr>
              <w:t>справамі</w:t>
            </w:r>
            <w:r w:rsidRPr="005477A4">
              <w:rPr>
                <w:color w:val="000000"/>
                <w:lang w:val="be-BY"/>
              </w:rPr>
              <w:t xml:space="preserve"> сельвыканкама </w:t>
            </w:r>
            <w:r>
              <w:rPr>
                <w:color w:val="000000"/>
                <w:lang w:val="be-BY"/>
              </w:rPr>
              <w:t>Нікіціна Наталля Васільеўна</w:t>
            </w:r>
          </w:p>
          <w:p w:rsidR="009E775A" w:rsidRDefault="009E775A" w:rsidP="009E775A">
            <w:pPr>
              <w:rPr>
                <w:lang w:val="be-BY"/>
              </w:rPr>
            </w:pPr>
            <w:r w:rsidRPr="005477A4">
              <w:rPr>
                <w:color w:val="000000"/>
                <w:lang w:val="be-BY"/>
              </w:rPr>
              <w:t xml:space="preserve">тэл. </w:t>
            </w:r>
            <w:r>
              <w:rPr>
                <w:lang w:val="be-BY"/>
              </w:rPr>
              <w:t>4 49 73</w:t>
            </w:r>
            <w:r w:rsidRPr="005477A4">
              <w:rPr>
                <w:lang w:val="be-BY"/>
              </w:rPr>
              <w:t xml:space="preserve"> </w:t>
            </w:r>
          </w:p>
          <w:p w:rsidR="009E775A" w:rsidRPr="00D67F29" w:rsidRDefault="009E775A" w:rsidP="009E775A">
            <w:pPr>
              <w:rPr>
                <w:lang w:val="be-BY"/>
              </w:rPr>
            </w:pPr>
          </w:p>
          <w:p w:rsidR="009E775A" w:rsidRDefault="009E775A" w:rsidP="009E775A">
            <w:pPr>
              <w:rPr>
                <w:lang w:val="be-BY"/>
              </w:rPr>
            </w:pPr>
            <w:r w:rsidRPr="005477A4">
              <w:rPr>
                <w:lang w:val="be-BY"/>
              </w:rPr>
              <w:t>Старшыня</w:t>
            </w:r>
          </w:p>
          <w:p w:rsidR="009E775A" w:rsidRDefault="009E775A" w:rsidP="009E775A">
            <w:pPr>
              <w:rPr>
                <w:lang w:val="be-BY"/>
              </w:rPr>
            </w:pPr>
            <w:r>
              <w:rPr>
                <w:lang w:val="be-BY"/>
              </w:rPr>
              <w:t>сельвыканкама</w:t>
            </w:r>
          </w:p>
          <w:p w:rsidR="009024AC" w:rsidRDefault="009024AC" w:rsidP="009024AC">
            <w:pPr>
              <w:rPr>
                <w:lang w:val="be-BY"/>
              </w:rPr>
            </w:pPr>
            <w:r>
              <w:rPr>
                <w:lang w:val="be-BY"/>
              </w:rPr>
              <w:t>Жаўтаногін Віталій</w:t>
            </w:r>
          </w:p>
          <w:p w:rsidR="009E775A" w:rsidRDefault="009E775A" w:rsidP="009E775A">
            <w:pPr>
              <w:rPr>
                <w:lang w:val="be-BY"/>
              </w:rPr>
            </w:pPr>
            <w:r>
              <w:rPr>
                <w:lang w:val="be-BY"/>
              </w:rPr>
              <w:t>Мікалаевіч</w:t>
            </w:r>
          </w:p>
          <w:p w:rsidR="009E775A" w:rsidRDefault="009E775A" w:rsidP="009E775A">
            <w:pPr>
              <w:rPr>
                <w:lang w:val="be-BY"/>
              </w:rPr>
            </w:pPr>
            <w:r>
              <w:rPr>
                <w:lang w:val="be-BY"/>
              </w:rPr>
              <w:t>тэл. 4 05 00</w:t>
            </w:r>
          </w:p>
          <w:p w:rsidR="009E775A" w:rsidRPr="00D67F29" w:rsidRDefault="009E775A" w:rsidP="009E775A">
            <w:pPr>
              <w:rPr>
                <w:lang w:val="be-BY"/>
              </w:rPr>
            </w:pPr>
          </w:p>
          <w:p w:rsidR="009E775A" w:rsidRPr="002E1F22" w:rsidRDefault="009E775A" w:rsidP="009E775A">
            <w:pPr>
              <w:rPr>
                <w:color w:val="000000"/>
                <w:lang w:val="be-BY"/>
              </w:rPr>
            </w:pPr>
            <w:r w:rsidRPr="002E1F22">
              <w:rPr>
                <w:color w:val="000000"/>
                <w:lang w:val="be-BY"/>
              </w:rPr>
              <w:t>Адр</w:t>
            </w:r>
            <w:r w:rsidRPr="000C5E56">
              <w:rPr>
                <w:color w:val="000000"/>
                <w:lang w:val="be-BY"/>
              </w:rPr>
              <w:t>а</w:t>
            </w:r>
            <w:r w:rsidRPr="002E1F22">
              <w:rPr>
                <w:color w:val="000000"/>
                <w:lang w:val="be-BY"/>
              </w:rPr>
              <w:t xml:space="preserve">с: </w:t>
            </w:r>
          </w:p>
          <w:p w:rsidR="009E775A" w:rsidRPr="002E1F22" w:rsidRDefault="009E775A" w:rsidP="009E775A">
            <w:pPr>
              <w:ind w:right="-70"/>
              <w:rPr>
                <w:color w:val="000000"/>
                <w:lang w:val="be-BY"/>
              </w:rPr>
            </w:pPr>
            <w:r>
              <w:rPr>
                <w:color w:val="000000"/>
                <w:lang w:val="be-BY"/>
              </w:rPr>
              <w:t>в</w:t>
            </w:r>
            <w:r w:rsidRPr="002E1F22">
              <w:rPr>
                <w:color w:val="000000"/>
                <w:lang w:val="be-BY"/>
              </w:rPr>
              <w:t xml:space="preserve">. </w:t>
            </w:r>
            <w:r>
              <w:rPr>
                <w:color w:val="000000"/>
                <w:lang w:val="be-BY"/>
              </w:rPr>
              <w:t>Хальч</w:t>
            </w:r>
            <w:r w:rsidRPr="002E1F22">
              <w:rPr>
                <w:color w:val="000000"/>
                <w:lang w:val="be-BY"/>
              </w:rPr>
              <w:t xml:space="preserve">, </w:t>
            </w:r>
          </w:p>
          <w:p w:rsidR="009E775A" w:rsidRPr="00793EC9" w:rsidRDefault="009E775A" w:rsidP="009E775A">
            <w:pPr>
              <w:jc w:val="both"/>
              <w:rPr>
                <w:rFonts w:cs="Arial"/>
              </w:rPr>
            </w:pPr>
            <w:r>
              <w:rPr>
                <w:color w:val="000000"/>
                <w:lang w:val="be-BY"/>
              </w:rPr>
              <w:t>п</w:t>
            </w:r>
            <w:r w:rsidRPr="002E1F22">
              <w:rPr>
                <w:color w:val="000000"/>
                <w:lang w:val="be-BY"/>
              </w:rPr>
              <w:t xml:space="preserve">л. </w:t>
            </w:r>
            <w:r>
              <w:rPr>
                <w:color w:val="000000"/>
                <w:lang w:val="be-BY"/>
              </w:rPr>
              <w:t>Перамогі</w:t>
            </w:r>
            <w:r w:rsidRPr="000C5E56">
              <w:rPr>
                <w:color w:val="000000"/>
                <w:lang w:val="be-BY"/>
              </w:rPr>
              <w:t xml:space="preserve">, </w:t>
            </w:r>
            <w:r>
              <w:rPr>
                <w:color w:val="000000"/>
                <w:lang w:val="be-BY"/>
              </w:rPr>
              <w:t>1</w:t>
            </w:r>
          </w:p>
        </w:tc>
      </w:tr>
    </w:tbl>
    <w:p w:rsidR="009E775A" w:rsidRDefault="009E775A" w:rsidP="009E775A">
      <w:pPr>
        <w:jc w:val="both"/>
        <w:rPr>
          <w:color w:val="FF0000"/>
          <w:lang w:val="be-BY"/>
        </w:rPr>
      </w:pPr>
    </w:p>
    <w:p w:rsidR="009E775A" w:rsidRPr="000A72BB" w:rsidRDefault="009E775A" w:rsidP="009E775A">
      <w:pPr>
        <w:jc w:val="both"/>
        <w:rPr>
          <w:lang w:val="be-BY"/>
        </w:rPr>
      </w:pPr>
      <w:r w:rsidRPr="000A72BB">
        <w:rPr>
          <w:lang w:val="be-BY"/>
        </w:rPr>
        <w:t>********** Пад сельскай мясцовасцю разумеецца тэрыторыя:</w:t>
      </w:r>
    </w:p>
    <w:p w:rsidR="009E775A" w:rsidRPr="000A72BB" w:rsidRDefault="009E775A" w:rsidP="009E775A">
      <w:pPr>
        <w:jc w:val="both"/>
        <w:rPr>
          <w:lang w:val="be-BY"/>
        </w:rPr>
      </w:pPr>
      <w:r w:rsidRPr="000A72BB">
        <w:rPr>
          <w:lang w:val="be-BY"/>
        </w:rPr>
        <w:t>сельсаветаў, пасёлкаў гарадскога тыпа і гарадоў раённага падпарадкавання, якія з'яўляюцца адміністрацыйна-тэрытарыяльнымі адзінкамі;</w:t>
      </w:r>
    </w:p>
    <w:p w:rsidR="009E775A" w:rsidRPr="000A72BB" w:rsidRDefault="009E775A" w:rsidP="009E775A">
      <w:pPr>
        <w:jc w:val="both"/>
        <w:rPr>
          <w:lang w:val="be-BY"/>
        </w:rPr>
      </w:pPr>
      <w:r w:rsidRPr="000A72BB">
        <w:rPr>
          <w:lang w:val="be-BY"/>
        </w:rPr>
        <w:t>пасёлкаў гарадскога тыпа і гарадоў раённага падпарадкавання, якія з'яўляюцца тэрытарыяльнымі адзінкамі;</w:t>
      </w:r>
    </w:p>
    <w:p w:rsidR="009E775A" w:rsidRPr="000A72BB" w:rsidRDefault="009E775A" w:rsidP="009E775A">
      <w:pPr>
        <w:jc w:val="both"/>
        <w:rPr>
          <w:lang w:val="be-BY"/>
        </w:rPr>
      </w:pPr>
      <w:r w:rsidRPr="000A72BB">
        <w:rPr>
          <w:lang w:val="be-BY"/>
        </w:rPr>
        <w:t>іншых населеных пунктаў, не якія з'яўляюцца адміністрацыйна-тэрытарыяльнымі адзінкамі, уваходзячая разам з другімі тэрыторыямі ў прасторавыя граніцы сельсаветаў.».</w:t>
      </w:r>
    </w:p>
    <w:p w:rsidR="007D5672" w:rsidRPr="009E775A" w:rsidRDefault="007D5672" w:rsidP="007D5672">
      <w:pPr>
        <w:spacing w:after="225"/>
        <w:jc w:val="both"/>
        <w:rPr>
          <w:lang w:val="be-BY"/>
        </w:rPr>
        <w:sectPr w:rsidR="007D5672" w:rsidRPr="009E775A" w:rsidSect="007D5672">
          <w:pgSz w:w="16838" w:h="11906" w:orient="landscape"/>
          <w:pgMar w:top="851" w:right="1134" w:bottom="1701" w:left="1134" w:header="708" w:footer="708" w:gutter="0"/>
          <w:cols w:space="708"/>
          <w:docGrid w:linePitch="360"/>
        </w:sectPr>
      </w:pPr>
    </w:p>
    <w:p w:rsidR="00EE73A6" w:rsidRPr="00117680" w:rsidRDefault="00EE73A6">
      <w:pPr>
        <w:rPr>
          <w:lang w:val="be-BY"/>
        </w:rPr>
      </w:pPr>
    </w:p>
    <w:sectPr w:rsidR="00EE73A6" w:rsidRPr="00117680" w:rsidSect="007D567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94ECC"/>
    <w:multiLevelType w:val="multilevel"/>
    <w:tmpl w:val="B2C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C2C8E"/>
    <w:multiLevelType w:val="hybridMultilevel"/>
    <w:tmpl w:val="9BCC4B8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5E0128"/>
    <w:multiLevelType w:val="multilevel"/>
    <w:tmpl w:val="43C44BB6"/>
    <w:lvl w:ilvl="0">
      <w:start w:val="1"/>
      <w:numFmt w:val="decimal"/>
      <w:lvlText w:val="%1."/>
      <w:lvlJc w:val="left"/>
      <w:pPr>
        <w:ind w:left="1212" w:hanging="360"/>
      </w:pPr>
      <w:rPr>
        <w:rFonts w:hint="default"/>
        <w:b w:val="0"/>
      </w:rPr>
    </w:lvl>
    <w:lvl w:ilvl="1">
      <w:start w:val="2"/>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3">
    <w:nsid w:val="7C215469"/>
    <w:multiLevelType w:val="multilevel"/>
    <w:tmpl w:val="1722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BB"/>
    <w:rsid w:val="000855EC"/>
    <w:rsid w:val="000E4455"/>
    <w:rsid w:val="00117680"/>
    <w:rsid w:val="001A3793"/>
    <w:rsid w:val="002476AF"/>
    <w:rsid w:val="002B77EB"/>
    <w:rsid w:val="002C36BB"/>
    <w:rsid w:val="00350489"/>
    <w:rsid w:val="00354803"/>
    <w:rsid w:val="003F43B5"/>
    <w:rsid w:val="004732AE"/>
    <w:rsid w:val="006319FB"/>
    <w:rsid w:val="006B5F8B"/>
    <w:rsid w:val="007D5672"/>
    <w:rsid w:val="009024AC"/>
    <w:rsid w:val="009E775A"/>
    <w:rsid w:val="009F7EB1"/>
    <w:rsid w:val="00AB74FF"/>
    <w:rsid w:val="00C81666"/>
    <w:rsid w:val="00C95830"/>
    <w:rsid w:val="00CC0205"/>
    <w:rsid w:val="00E27996"/>
    <w:rsid w:val="00E51E67"/>
    <w:rsid w:val="00E832CF"/>
    <w:rsid w:val="00EE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B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775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36BB"/>
    <w:rPr>
      <w:color w:val="0000FF"/>
      <w:u w:val="single"/>
    </w:rPr>
  </w:style>
  <w:style w:type="character" w:styleId="a4">
    <w:name w:val="Strong"/>
    <w:uiPriority w:val="22"/>
    <w:qFormat/>
    <w:rsid w:val="002C36BB"/>
    <w:rPr>
      <w:b/>
      <w:bCs/>
    </w:rPr>
  </w:style>
  <w:style w:type="paragraph" w:styleId="a5">
    <w:name w:val="Normal (Web)"/>
    <w:basedOn w:val="a"/>
    <w:uiPriority w:val="99"/>
    <w:unhideWhenUsed/>
    <w:rsid w:val="00E832CF"/>
    <w:pPr>
      <w:spacing w:before="100" w:beforeAutospacing="1" w:after="100" w:afterAutospacing="1"/>
    </w:pPr>
  </w:style>
  <w:style w:type="numbering" w:customStyle="1" w:styleId="1">
    <w:name w:val="Нет списка1"/>
    <w:next w:val="a2"/>
    <w:uiPriority w:val="99"/>
    <w:semiHidden/>
    <w:unhideWhenUsed/>
    <w:rsid w:val="002476AF"/>
  </w:style>
  <w:style w:type="paragraph" w:customStyle="1" w:styleId="table10">
    <w:name w:val="table10"/>
    <w:basedOn w:val="a"/>
    <w:link w:val="table100"/>
    <w:rsid w:val="002476AF"/>
    <w:rPr>
      <w:rFonts w:ascii="Calibri" w:eastAsia="Calibri" w:hAnsi="Calibri"/>
      <w:sz w:val="20"/>
      <w:szCs w:val="20"/>
    </w:rPr>
  </w:style>
  <w:style w:type="character" w:customStyle="1" w:styleId="table100">
    <w:name w:val="table10 Знак"/>
    <w:link w:val="table10"/>
    <w:rsid w:val="002476AF"/>
    <w:rPr>
      <w:rFonts w:ascii="Calibri" w:eastAsia="Calibri" w:hAnsi="Calibri" w:cs="Times New Roman"/>
      <w:sz w:val="20"/>
      <w:szCs w:val="20"/>
      <w:lang w:eastAsia="ru-RU"/>
    </w:rPr>
  </w:style>
  <w:style w:type="paragraph" w:customStyle="1" w:styleId="ConsPlusCell">
    <w:name w:val="ConsPlusCell"/>
    <w:uiPriority w:val="99"/>
    <w:rsid w:val="002476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rticleintext">
    <w:name w:val="articleintext"/>
    <w:basedOn w:val="a"/>
    <w:rsid w:val="002476AF"/>
    <w:pPr>
      <w:ind w:firstLine="567"/>
      <w:jc w:val="both"/>
    </w:pPr>
  </w:style>
  <w:style w:type="paragraph" w:customStyle="1" w:styleId="article">
    <w:name w:val="article"/>
    <w:basedOn w:val="a"/>
    <w:rsid w:val="002476AF"/>
    <w:pPr>
      <w:spacing w:before="240" w:after="240"/>
      <w:ind w:left="1922" w:hanging="1355"/>
    </w:pPr>
    <w:rPr>
      <w:b/>
      <w:bCs/>
    </w:rPr>
  </w:style>
  <w:style w:type="paragraph" w:styleId="a6">
    <w:name w:val="No Spacing"/>
    <w:uiPriority w:val="1"/>
    <w:qFormat/>
    <w:rsid w:val="002476A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2476AF"/>
    <w:rPr>
      <w:rFonts w:ascii="Segoe UI" w:eastAsia="Calibri" w:hAnsi="Segoe UI" w:cs="Segoe UI"/>
      <w:sz w:val="18"/>
      <w:szCs w:val="18"/>
      <w:lang w:eastAsia="en-US"/>
    </w:rPr>
  </w:style>
  <w:style w:type="character" w:customStyle="1" w:styleId="a8">
    <w:name w:val="Текст выноски Знак"/>
    <w:basedOn w:val="a0"/>
    <w:link w:val="a7"/>
    <w:uiPriority w:val="99"/>
    <w:semiHidden/>
    <w:rsid w:val="002476AF"/>
    <w:rPr>
      <w:rFonts w:ascii="Segoe UI" w:eastAsia="Calibri" w:hAnsi="Segoe UI" w:cs="Segoe UI"/>
      <w:sz w:val="18"/>
      <w:szCs w:val="18"/>
    </w:rPr>
  </w:style>
  <w:style w:type="paragraph" w:customStyle="1" w:styleId="snoski">
    <w:name w:val="snoski"/>
    <w:basedOn w:val="a"/>
    <w:rsid w:val="002476AF"/>
    <w:pPr>
      <w:ind w:firstLine="567"/>
      <w:jc w:val="both"/>
    </w:pPr>
    <w:rPr>
      <w:sz w:val="20"/>
      <w:szCs w:val="20"/>
    </w:rPr>
  </w:style>
  <w:style w:type="character" w:customStyle="1" w:styleId="datepr">
    <w:name w:val="datepr"/>
    <w:rsid w:val="002476AF"/>
    <w:rPr>
      <w:rFonts w:ascii="Times New Roman" w:hAnsi="Times New Roman" w:cs="Times New Roman" w:hint="default"/>
    </w:rPr>
  </w:style>
  <w:style w:type="character" w:customStyle="1" w:styleId="number">
    <w:name w:val="number"/>
    <w:rsid w:val="002476AF"/>
    <w:rPr>
      <w:rFonts w:ascii="Times New Roman" w:hAnsi="Times New Roman" w:cs="Times New Roman" w:hint="default"/>
    </w:rPr>
  </w:style>
  <w:style w:type="character" w:customStyle="1" w:styleId="20">
    <w:name w:val="Заголовок 2 Знак"/>
    <w:basedOn w:val="a0"/>
    <w:link w:val="2"/>
    <w:uiPriority w:val="9"/>
    <w:rsid w:val="009E775A"/>
    <w:rPr>
      <w:rFonts w:ascii="Times New Roman" w:eastAsia="Times New Roman" w:hAnsi="Times New Roman" w:cs="Times New Roman"/>
      <w:b/>
      <w:bCs/>
      <w:sz w:val="36"/>
      <w:szCs w:val="36"/>
      <w:lang w:eastAsia="ru-RU"/>
    </w:rPr>
  </w:style>
  <w:style w:type="character" w:styleId="a9">
    <w:name w:val="FollowedHyperlink"/>
    <w:basedOn w:val="a0"/>
    <w:uiPriority w:val="99"/>
    <w:semiHidden/>
    <w:unhideWhenUsed/>
    <w:rsid w:val="009F7EB1"/>
    <w:rPr>
      <w:color w:val="154C94"/>
      <w:u w:val="single"/>
    </w:rPr>
  </w:style>
  <w:style w:type="paragraph" w:customStyle="1" w:styleId="10">
    <w:name w:val="Название1"/>
    <w:basedOn w:val="a"/>
    <w:rsid w:val="009F7EB1"/>
    <w:pPr>
      <w:spacing w:before="240" w:after="240"/>
      <w:ind w:right="2268"/>
    </w:pPr>
    <w:rPr>
      <w:b/>
      <w:bCs/>
      <w:sz w:val="28"/>
      <w:szCs w:val="28"/>
    </w:rPr>
  </w:style>
  <w:style w:type="paragraph" w:customStyle="1" w:styleId="titlencpi">
    <w:name w:val="titlencpi"/>
    <w:basedOn w:val="a"/>
    <w:rsid w:val="009F7EB1"/>
    <w:pPr>
      <w:spacing w:before="240" w:after="240"/>
      <w:ind w:right="2268"/>
    </w:pPr>
    <w:rPr>
      <w:b/>
      <w:bCs/>
      <w:sz w:val="28"/>
      <w:szCs w:val="28"/>
    </w:rPr>
  </w:style>
  <w:style w:type="paragraph" w:customStyle="1" w:styleId="aspaper">
    <w:name w:val="aspaper"/>
    <w:basedOn w:val="a"/>
    <w:rsid w:val="009F7EB1"/>
    <w:pPr>
      <w:jc w:val="center"/>
    </w:pPr>
    <w:rPr>
      <w:rFonts w:eastAsiaTheme="minorEastAsia"/>
      <w:b/>
      <w:bCs/>
      <w:color w:val="FF0000"/>
    </w:rPr>
  </w:style>
  <w:style w:type="paragraph" w:customStyle="1" w:styleId="chapter">
    <w:name w:val="chapter"/>
    <w:basedOn w:val="a"/>
    <w:rsid w:val="009F7EB1"/>
    <w:pPr>
      <w:spacing w:before="240" w:after="240"/>
      <w:jc w:val="center"/>
    </w:pPr>
    <w:rPr>
      <w:rFonts w:eastAsiaTheme="minorEastAsia"/>
      <w:b/>
      <w:bCs/>
      <w:caps/>
    </w:rPr>
  </w:style>
  <w:style w:type="paragraph" w:customStyle="1" w:styleId="titleg">
    <w:name w:val="titleg"/>
    <w:basedOn w:val="a"/>
    <w:rsid w:val="009F7EB1"/>
    <w:pPr>
      <w:jc w:val="center"/>
    </w:pPr>
    <w:rPr>
      <w:rFonts w:eastAsiaTheme="minorEastAsia"/>
      <w:b/>
      <w:bCs/>
    </w:rPr>
  </w:style>
  <w:style w:type="paragraph" w:customStyle="1" w:styleId="titlepr">
    <w:name w:val="titlepr"/>
    <w:basedOn w:val="a"/>
    <w:rsid w:val="009F7EB1"/>
    <w:pPr>
      <w:jc w:val="center"/>
    </w:pPr>
    <w:rPr>
      <w:rFonts w:eastAsiaTheme="minorEastAsia"/>
      <w:b/>
      <w:bCs/>
    </w:rPr>
  </w:style>
  <w:style w:type="paragraph" w:customStyle="1" w:styleId="agree">
    <w:name w:val="agree"/>
    <w:basedOn w:val="a"/>
    <w:rsid w:val="009F7EB1"/>
    <w:pPr>
      <w:spacing w:after="28"/>
    </w:pPr>
    <w:rPr>
      <w:rFonts w:eastAsiaTheme="minorEastAsia"/>
      <w:sz w:val="22"/>
      <w:szCs w:val="22"/>
    </w:rPr>
  </w:style>
  <w:style w:type="paragraph" w:customStyle="1" w:styleId="razdel">
    <w:name w:val="razdel"/>
    <w:basedOn w:val="a"/>
    <w:rsid w:val="009F7EB1"/>
    <w:pPr>
      <w:ind w:firstLine="567"/>
      <w:jc w:val="center"/>
    </w:pPr>
    <w:rPr>
      <w:rFonts w:eastAsiaTheme="minorEastAsia"/>
      <w:b/>
      <w:bCs/>
      <w:caps/>
      <w:sz w:val="32"/>
      <w:szCs w:val="32"/>
    </w:rPr>
  </w:style>
  <w:style w:type="paragraph" w:customStyle="1" w:styleId="podrazdel">
    <w:name w:val="podrazdel"/>
    <w:basedOn w:val="a"/>
    <w:rsid w:val="009F7EB1"/>
    <w:pPr>
      <w:jc w:val="center"/>
    </w:pPr>
    <w:rPr>
      <w:rFonts w:eastAsiaTheme="minorEastAsia"/>
      <w:b/>
      <w:bCs/>
      <w:caps/>
    </w:rPr>
  </w:style>
  <w:style w:type="paragraph" w:customStyle="1" w:styleId="titlep">
    <w:name w:val="titlep"/>
    <w:basedOn w:val="a"/>
    <w:rsid w:val="009F7EB1"/>
    <w:pPr>
      <w:spacing w:before="240" w:after="240"/>
      <w:jc w:val="center"/>
    </w:pPr>
    <w:rPr>
      <w:rFonts w:eastAsiaTheme="minorEastAsia"/>
      <w:b/>
      <w:bCs/>
    </w:rPr>
  </w:style>
  <w:style w:type="paragraph" w:customStyle="1" w:styleId="onestring">
    <w:name w:val="onestring"/>
    <w:basedOn w:val="a"/>
    <w:rsid w:val="009F7EB1"/>
    <w:pPr>
      <w:jc w:val="right"/>
    </w:pPr>
    <w:rPr>
      <w:rFonts w:eastAsiaTheme="minorEastAsia"/>
      <w:sz w:val="22"/>
      <w:szCs w:val="22"/>
    </w:rPr>
  </w:style>
  <w:style w:type="paragraph" w:customStyle="1" w:styleId="titleu">
    <w:name w:val="titleu"/>
    <w:basedOn w:val="a"/>
    <w:rsid w:val="009F7EB1"/>
    <w:pPr>
      <w:spacing w:before="240" w:after="240"/>
    </w:pPr>
    <w:rPr>
      <w:rFonts w:eastAsiaTheme="minorEastAsia"/>
      <w:b/>
      <w:bCs/>
    </w:rPr>
  </w:style>
  <w:style w:type="paragraph" w:customStyle="1" w:styleId="titlek">
    <w:name w:val="titlek"/>
    <w:basedOn w:val="a"/>
    <w:rsid w:val="009F7EB1"/>
    <w:pPr>
      <w:spacing w:before="240"/>
      <w:jc w:val="center"/>
    </w:pPr>
    <w:rPr>
      <w:rFonts w:eastAsiaTheme="minorEastAsia"/>
      <w:caps/>
    </w:rPr>
  </w:style>
  <w:style w:type="paragraph" w:customStyle="1" w:styleId="izvlechen">
    <w:name w:val="izvlechen"/>
    <w:basedOn w:val="a"/>
    <w:rsid w:val="009F7EB1"/>
    <w:rPr>
      <w:rFonts w:eastAsiaTheme="minorEastAsia"/>
      <w:sz w:val="20"/>
      <w:szCs w:val="20"/>
    </w:rPr>
  </w:style>
  <w:style w:type="paragraph" w:customStyle="1" w:styleId="point">
    <w:name w:val="point"/>
    <w:basedOn w:val="a"/>
    <w:rsid w:val="009F7EB1"/>
    <w:pPr>
      <w:ind w:firstLine="567"/>
      <w:jc w:val="both"/>
    </w:pPr>
    <w:rPr>
      <w:rFonts w:eastAsiaTheme="minorEastAsia"/>
    </w:rPr>
  </w:style>
  <w:style w:type="paragraph" w:customStyle="1" w:styleId="underpoint">
    <w:name w:val="underpoint"/>
    <w:basedOn w:val="a"/>
    <w:rsid w:val="009F7EB1"/>
    <w:pPr>
      <w:ind w:firstLine="567"/>
      <w:jc w:val="both"/>
    </w:pPr>
    <w:rPr>
      <w:rFonts w:eastAsiaTheme="minorEastAsia"/>
    </w:rPr>
  </w:style>
  <w:style w:type="paragraph" w:customStyle="1" w:styleId="signed">
    <w:name w:val="signed"/>
    <w:basedOn w:val="a"/>
    <w:rsid w:val="009F7EB1"/>
    <w:pPr>
      <w:ind w:firstLine="567"/>
      <w:jc w:val="both"/>
    </w:pPr>
    <w:rPr>
      <w:rFonts w:eastAsiaTheme="minorEastAsia"/>
    </w:rPr>
  </w:style>
  <w:style w:type="paragraph" w:customStyle="1" w:styleId="odobren">
    <w:name w:val="odobren"/>
    <w:basedOn w:val="a"/>
    <w:rsid w:val="009F7EB1"/>
    <w:rPr>
      <w:rFonts w:eastAsiaTheme="minorEastAsia"/>
      <w:sz w:val="22"/>
      <w:szCs w:val="22"/>
    </w:rPr>
  </w:style>
  <w:style w:type="paragraph" w:customStyle="1" w:styleId="odobren1">
    <w:name w:val="odobren1"/>
    <w:basedOn w:val="a"/>
    <w:rsid w:val="009F7EB1"/>
    <w:pPr>
      <w:spacing w:after="120"/>
    </w:pPr>
    <w:rPr>
      <w:rFonts w:eastAsiaTheme="minorEastAsia"/>
      <w:sz w:val="22"/>
      <w:szCs w:val="22"/>
    </w:rPr>
  </w:style>
  <w:style w:type="paragraph" w:customStyle="1" w:styleId="comment">
    <w:name w:val="comment"/>
    <w:basedOn w:val="a"/>
    <w:rsid w:val="009F7EB1"/>
    <w:pPr>
      <w:ind w:firstLine="709"/>
      <w:jc w:val="both"/>
    </w:pPr>
    <w:rPr>
      <w:rFonts w:eastAsiaTheme="minorEastAsia"/>
      <w:sz w:val="20"/>
      <w:szCs w:val="20"/>
    </w:rPr>
  </w:style>
  <w:style w:type="paragraph" w:customStyle="1" w:styleId="preamble">
    <w:name w:val="preamble"/>
    <w:basedOn w:val="a"/>
    <w:rsid w:val="009F7EB1"/>
    <w:pPr>
      <w:ind w:firstLine="567"/>
      <w:jc w:val="both"/>
    </w:pPr>
    <w:rPr>
      <w:rFonts w:eastAsiaTheme="minorEastAsia"/>
    </w:rPr>
  </w:style>
  <w:style w:type="paragraph" w:customStyle="1" w:styleId="snoskiline">
    <w:name w:val="snoskiline"/>
    <w:basedOn w:val="a"/>
    <w:rsid w:val="009F7EB1"/>
    <w:pPr>
      <w:jc w:val="both"/>
    </w:pPr>
    <w:rPr>
      <w:rFonts w:eastAsiaTheme="minorEastAsia"/>
      <w:sz w:val="20"/>
      <w:szCs w:val="20"/>
    </w:rPr>
  </w:style>
  <w:style w:type="paragraph" w:customStyle="1" w:styleId="paragraph">
    <w:name w:val="paragraph"/>
    <w:basedOn w:val="a"/>
    <w:rsid w:val="009F7EB1"/>
    <w:pPr>
      <w:spacing w:before="240" w:after="240"/>
      <w:ind w:firstLine="567"/>
      <w:jc w:val="center"/>
    </w:pPr>
    <w:rPr>
      <w:rFonts w:eastAsiaTheme="minorEastAsia"/>
      <w:b/>
      <w:bCs/>
    </w:rPr>
  </w:style>
  <w:style w:type="paragraph" w:customStyle="1" w:styleId="numnrpa">
    <w:name w:val="numnrpa"/>
    <w:basedOn w:val="a"/>
    <w:rsid w:val="009F7EB1"/>
    <w:rPr>
      <w:rFonts w:eastAsiaTheme="minorEastAsia"/>
      <w:sz w:val="36"/>
      <w:szCs w:val="36"/>
    </w:rPr>
  </w:style>
  <w:style w:type="paragraph" w:customStyle="1" w:styleId="append">
    <w:name w:val="append"/>
    <w:basedOn w:val="a"/>
    <w:rsid w:val="009F7EB1"/>
    <w:rPr>
      <w:rFonts w:eastAsiaTheme="minorEastAsia"/>
      <w:sz w:val="22"/>
      <w:szCs w:val="22"/>
    </w:rPr>
  </w:style>
  <w:style w:type="paragraph" w:customStyle="1" w:styleId="prinodobren">
    <w:name w:val="prinodobren"/>
    <w:basedOn w:val="a"/>
    <w:rsid w:val="009F7EB1"/>
    <w:pPr>
      <w:spacing w:before="240" w:after="240"/>
    </w:pPr>
    <w:rPr>
      <w:rFonts w:eastAsiaTheme="minorEastAsia"/>
      <w:i/>
      <w:iCs/>
    </w:rPr>
  </w:style>
  <w:style w:type="paragraph" w:customStyle="1" w:styleId="spiski">
    <w:name w:val="spiski"/>
    <w:basedOn w:val="a"/>
    <w:rsid w:val="009F7EB1"/>
    <w:rPr>
      <w:rFonts w:eastAsiaTheme="minorEastAsia"/>
    </w:rPr>
  </w:style>
  <w:style w:type="paragraph" w:customStyle="1" w:styleId="nonumheader">
    <w:name w:val="nonumheader"/>
    <w:basedOn w:val="a"/>
    <w:rsid w:val="009F7EB1"/>
    <w:pPr>
      <w:spacing w:before="240" w:after="240"/>
      <w:jc w:val="center"/>
    </w:pPr>
    <w:rPr>
      <w:rFonts w:eastAsiaTheme="minorEastAsia"/>
      <w:b/>
      <w:bCs/>
    </w:rPr>
  </w:style>
  <w:style w:type="paragraph" w:customStyle="1" w:styleId="numheader">
    <w:name w:val="numheader"/>
    <w:basedOn w:val="a"/>
    <w:rsid w:val="009F7EB1"/>
    <w:pPr>
      <w:spacing w:before="240" w:after="240"/>
      <w:jc w:val="center"/>
    </w:pPr>
    <w:rPr>
      <w:rFonts w:eastAsiaTheme="minorEastAsia"/>
      <w:b/>
      <w:bCs/>
    </w:rPr>
  </w:style>
  <w:style w:type="paragraph" w:customStyle="1" w:styleId="agreefio">
    <w:name w:val="agreefio"/>
    <w:basedOn w:val="a"/>
    <w:rsid w:val="009F7EB1"/>
    <w:pPr>
      <w:ind w:firstLine="1021"/>
      <w:jc w:val="both"/>
    </w:pPr>
    <w:rPr>
      <w:rFonts w:eastAsiaTheme="minorEastAsia"/>
      <w:sz w:val="22"/>
      <w:szCs w:val="22"/>
    </w:rPr>
  </w:style>
  <w:style w:type="paragraph" w:customStyle="1" w:styleId="agreedate">
    <w:name w:val="agreedate"/>
    <w:basedOn w:val="a"/>
    <w:rsid w:val="009F7EB1"/>
    <w:pPr>
      <w:jc w:val="both"/>
    </w:pPr>
    <w:rPr>
      <w:rFonts w:eastAsiaTheme="minorEastAsia"/>
      <w:sz w:val="22"/>
      <w:szCs w:val="22"/>
    </w:rPr>
  </w:style>
  <w:style w:type="paragraph" w:customStyle="1" w:styleId="changeadd">
    <w:name w:val="changeadd"/>
    <w:basedOn w:val="a"/>
    <w:rsid w:val="009F7EB1"/>
    <w:pPr>
      <w:ind w:left="1134" w:firstLine="567"/>
      <w:jc w:val="both"/>
    </w:pPr>
    <w:rPr>
      <w:rFonts w:eastAsiaTheme="minorEastAsia"/>
    </w:rPr>
  </w:style>
  <w:style w:type="paragraph" w:customStyle="1" w:styleId="changei">
    <w:name w:val="changei"/>
    <w:basedOn w:val="a"/>
    <w:rsid w:val="009F7EB1"/>
    <w:pPr>
      <w:ind w:left="1021"/>
    </w:pPr>
    <w:rPr>
      <w:rFonts w:eastAsiaTheme="minorEastAsia"/>
    </w:rPr>
  </w:style>
  <w:style w:type="paragraph" w:customStyle="1" w:styleId="changeutrs">
    <w:name w:val="changeutrs"/>
    <w:basedOn w:val="a"/>
    <w:rsid w:val="009F7EB1"/>
    <w:pPr>
      <w:spacing w:after="240"/>
      <w:ind w:left="1134"/>
      <w:jc w:val="both"/>
    </w:pPr>
  </w:style>
  <w:style w:type="paragraph" w:customStyle="1" w:styleId="changeold">
    <w:name w:val="changeold"/>
    <w:basedOn w:val="a"/>
    <w:rsid w:val="009F7EB1"/>
    <w:pPr>
      <w:spacing w:before="240" w:after="240"/>
      <w:ind w:firstLine="567"/>
      <w:jc w:val="center"/>
    </w:pPr>
    <w:rPr>
      <w:rFonts w:eastAsiaTheme="minorEastAsia"/>
      <w:i/>
      <w:iCs/>
    </w:rPr>
  </w:style>
  <w:style w:type="paragraph" w:customStyle="1" w:styleId="append1">
    <w:name w:val="append1"/>
    <w:basedOn w:val="a"/>
    <w:rsid w:val="009F7EB1"/>
    <w:pPr>
      <w:spacing w:after="28"/>
    </w:pPr>
    <w:rPr>
      <w:rFonts w:eastAsiaTheme="minorEastAsia"/>
      <w:sz w:val="22"/>
      <w:szCs w:val="22"/>
    </w:rPr>
  </w:style>
  <w:style w:type="paragraph" w:customStyle="1" w:styleId="cap1">
    <w:name w:val="cap1"/>
    <w:basedOn w:val="a"/>
    <w:rsid w:val="009F7EB1"/>
    <w:rPr>
      <w:rFonts w:eastAsiaTheme="minorEastAsia"/>
      <w:sz w:val="22"/>
      <w:szCs w:val="22"/>
    </w:rPr>
  </w:style>
  <w:style w:type="paragraph" w:customStyle="1" w:styleId="capu1">
    <w:name w:val="capu1"/>
    <w:basedOn w:val="a"/>
    <w:rsid w:val="009F7EB1"/>
    <w:pPr>
      <w:spacing w:after="120"/>
    </w:pPr>
    <w:rPr>
      <w:rFonts w:eastAsiaTheme="minorEastAsia"/>
      <w:sz w:val="22"/>
      <w:szCs w:val="22"/>
    </w:rPr>
  </w:style>
  <w:style w:type="paragraph" w:customStyle="1" w:styleId="newncpi">
    <w:name w:val="newncpi"/>
    <w:basedOn w:val="a"/>
    <w:rsid w:val="009F7EB1"/>
    <w:pPr>
      <w:ind w:firstLine="567"/>
      <w:jc w:val="both"/>
    </w:pPr>
    <w:rPr>
      <w:rFonts w:eastAsiaTheme="minorEastAsia"/>
    </w:rPr>
  </w:style>
  <w:style w:type="paragraph" w:customStyle="1" w:styleId="newncpi0">
    <w:name w:val="newncpi0"/>
    <w:basedOn w:val="a"/>
    <w:rsid w:val="009F7EB1"/>
    <w:pPr>
      <w:jc w:val="both"/>
    </w:pPr>
    <w:rPr>
      <w:rFonts w:eastAsiaTheme="minorEastAsia"/>
    </w:rPr>
  </w:style>
  <w:style w:type="paragraph" w:customStyle="1" w:styleId="newncpi1">
    <w:name w:val="newncpi1"/>
    <w:basedOn w:val="a"/>
    <w:rsid w:val="009F7EB1"/>
    <w:pPr>
      <w:ind w:left="567"/>
      <w:jc w:val="both"/>
    </w:pPr>
    <w:rPr>
      <w:rFonts w:eastAsiaTheme="minorEastAsia"/>
    </w:rPr>
  </w:style>
  <w:style w:type="paragraph" w:customStyle="1" w:styleId="edizmeren">
    <w:name w:val="edizmeren"/>
    <w:basedOn w:val="a"/>
    <w:rsid w:val="009F7EB1"/>
    <w:pPr>
      <w:jc w:val="right"/>
    </w:pPr>
    <w:rPr>
      <w:rFonts w:eastAsiaTheme="minorEastAsia"/>
      <w:sz w:val="20"/>
      <w:szCs w:val="20"/>
    </w:rPr>
  </w:style>
  <w:style w:type="paragraph" w:customStyle="1" w:styleId="zagrazdel">
    <w:name w:val="zagrazdel"/>
    <w:basedOn w:val="a"/>
    <w:rsid w:val="009F7EB1"/>
    <w:pPr>
      <w:spacing w:before="240" w:after="240"/>
      <w:jc w:val="center"/>
    </w:pPr>
    <w:rPr>
      <w:rFonts w:eastAsiaTheme="minorEastAsia"/>
      <w:b/>
      <w:bCs/>
      <w:caps/>
    </w:rPr>
  </w:style>
  <w:style w:type="paragraph" w:customStyle="1" w:styleId="placeprin">
    <w:name w:val="placeprin"/>
    <w:basedOn w:val="a"/>
    <w:rsid w:val="009F7EB1"/>
    <w:pPr>
      <w:jc w:val="center"/>
    </w:pPr>
    <w:rPr>
      <w:rFonts w:eastAsiaTheme="minorEastAsia"/>
    </w:rPr>
  </w:style>
  <w:style w:type="paragraph" w:customStyle="1" w:styleId="primer">
    <w:name w:val="primer"/>
    <w:basedOn w:val="a"/>
    <w:rsid w:val="009F7EB1"/>
    <w:pPr>
      <w:ind w:firstLine="567"/>
      <w:jc w:val="both"/>
    </w:pPr>
    <w:rPr>
      <w:rFonts w:eastAsiaTheme="minorEastAsia"/>
      <w:sz w:val="20"/>
      <w:szCs w:val="20"/>
    </w:rPr>
  </w:style>
  <w:style w:type="paragraph" w:customStyle="1" w:styleId="withpar">
    <w:name w:val="withpar"/>
    <w:basedOn w:val="a"/>
    <w:rsid w:val="009F7EB1"/>
    <w:pPr>
      <w:ind w:firstLine="567"/>
      <w:jc w:val="both"/>
    </w:pPr>
    <w:rPr>
      <w:rFonts w:eastAsiaTheme="minorEastAsia"/>
    </w:rPr>
  </w:style>
  <w:style w:type="paragraph" w:customStyle="1" w:styleId="withoutpar">
    <w:name w:val="withoutpar"/>
    <w:basedOn w:val="a"/>
    <w:rsid w:val="009F7EB1"/>
    <w:pPr>
      <w:spacing w:after="60"/>
      <w:jc w:val="both"/>
    </w:pPr>
    <w:rPr>
      <w:rFonts w:eastAsiaTheme="minorEastAsia"/>
    </w:rPr>
  </w:style>
  <w:style w:type="paragraph" w:customStyle="1" w:styleId="undline">
    <w:name w:val="undline"/>
    <w:basedOn w:val="a"/>
    <w:rsid w:val="009F7EB1"/>
    <w:pPr>
      <w:jc w:val="both"/>
    </w:pPr>
    <w:rPr>
      <w:rFonts w:eastAsiaTheme="minorEastAsia"/>
      <w:sz w:val="20"/>
      <w:szCs w:val="20"/>
    </w:rPr>
  </w:style>
  <w:style w:type="paragraph" w:customStyle="1" w:styleId="underline">
    <w:name w:val="underline"/>
    <w:basedOn w:val="a"/>
    <w:rsid w:val="009F7EB1"/>
    <w:pPr>
      <w:jc w:val="both"/>
    </w:pPr>
    <w:rPr>
      <w:rFonts w:eastAsiaTheme="minorEastAsia"/>
      <w:sz w:val="20"/>
      <w:szCs w:val="20"/>
    </w:rPr>
  </w:style>
  <w:style w:type="paragraph" w:customStyle="1" w:styleId="ncpicomment">
    <w:name w:val="ncpicomment"/>
    <w:basedOn w:val="a"/>
    <w:rsid w:val="009F7EB1"/>
    <w:pPr>
      <w:spacing w:before="120"/>
      <w:ind w:left="1134"/>
      <w:jc w:val="both"/>
    </w:pPr>
    <w:rPr>
      <w:rFonts w:eastAsiaTheme="minorEastAsia"/>
      <w:i/>
      <w:iCs/>
    </w:rPr>
  </w:style>
  <w:style w:type="paragraph" w:customStyle="1" w:styleId="rekviziti">
    <w:name w:val="rekviziti"/>
    <w:basedOn w:val="a"/>
    <w:rsid w:val="009F7EB1"/>
    <w:pPr>
      <w:ind w:left="1134"/>
      <w:jc w:val="both"/>
    </w:pPr>
    <w:rPr>
      <w:rFonts w:eastAsiaTheme="minorEastAsia"/>
    </w:rPr>
  </w:style>
  <w:style w:type="paragraph" w:customStyle="1" w:styleId="ncpidel">
    <w:name w:val="ncpidel"/>
    <w:basedOn w:val="a"/>
    <w:rsid w:val="009F7EB1"/>
    <w:pPr>
      <w:ind w:left="1134" w:firstLine="567"/>
      <w:jc w:val="both"/>
    </w:pPr>
    <w:rPr>
      <w:rFonts w:eastAsiaTheme="minorEastAsia"/>
    </w:rPr>
  </w:style>
  <w:style w:type="paragraph" w:customStyle="1" w:styleId="tsifra">
    <w:name w:val="tsifra"/>
    <w:basedOn w:val="a"/>
    <w:rsid w:val="009F7EB1"/>
    <w:rPr>
      <w:rFonts w:eastAsiaTheme="minorEastAsia"/>
      <w:b/>
      <w:bCs/>
      <w:sz w:val="36"/>
      <w:szCs w:val="36"/>
    </w:rPr>
  </w:style>
  <w:style w:type="paragraph" w:customStyle="1" w:styleId="newncpiv">
    <w:name w:val="newncpiv"/>
    <w:basedOn w:val="a"/>
    <w:rsid w:val="009F7EB1"/>
    <w:pPr>
      <w:ind w:firstLine="567"/>
      <w:jc w:val="both"/>
    </w:pPr>
    <w:rPr>
      <w:rFonts w:eastAsiaTheme="minorEastAsia"/>
      <w:i/>
      <w:iCs/>
    </w:rPr>
  </w:style>
  <w:style w:type="paragraph" w:customStyle="1" w:styleId="snoskiv">
    <w:name w:val="snoskiv"/>
    <w:basedOn w:val="a"/>
    <w:rsid w:val="009F7EB1"/>
    <w:pPr>
      <w:ind w:firstLine="567"/>
      <w:jc w:val="both"/>
    </w:pPr>
    <w:rPr>
      <w:rFonts w:eastAsiaTheme="minorEastAsia"/>
      <w:i/>
      <w:iCs/>
      <w:sz w:val="20"/>
      <w:szCs w:val="20"/>
    </w:rPr>
  </w:style>
  <w:style w:type="paragraph" w:customStyle="1" w:styleId="articlev">
    <w:name w:val="articlev"/>
    <w:basedOn w:val="a"/>
    <w:rsid w:val="009F7EB1"/>
    <w:pPr>
      <w:spacing w:before="240" w:after="240"/>
      <w:ind w:firstLine="567"/>
    </w:pPr>
    <w:rPr>
      <w:rFonts w:eastAsiaTheme="minorEastAsia"/>
      <w:i/>
      <w:iCs/>
    </w:rPr>
  </w:style>
  <w:style w:type="paragraph" w:customStyle="1" w:styleId="contentword">
    <w:name w:val="contentword"/>
    <w:basedOn w:val="a"/>
    <w:rsid w:val="009F7EB1"/>
    <w:pPr>
      <w:spacing w:before="240" w:after="240"/>
      <w:ind w:firstLine="567"/>
      <w:jc w:val="center"/>
    </w:pPr>
    <w:rPr>
      <w:rFonts w:eastAsiaTheme="minorEastAsia"/>
      <w:caps/>
      <w:sz w:val="22"/>
      <w:szCs w:val="22"/>
    </w:rPr>
  </w:style>
  <w:style w:type="paragraph" w:customStyle="1" w:styleId="contenttext">
    <w:name w:val="contenttext"/>
    <w:basedOn w:val="a"/>
    <w:rsid w:val="009F7EB1"/>
    <w:pPr>
      <w:ind w:left="1134" w:hanging="1134"/>
    </w:pPr>
    <w:rPr>
      <w:rFonts w:eastAsiaTheme="minorEastAsia"/>
      <w:sz w:val="22"/>
      <w:szCs w:val="22"/>
    </w:rPr>
  </w:style>
  <w:style w:type="paragraph" w:customStyle="1" w:styleId="gosreg">
    <w:name w:val="gosreg"/>
    <w:basedOn w:val="a"/>
    <w:rsid w:val="009F7EB1"/>
    <w:pPr>
      <w:jc w:val="both"/>
    </w:pPr>
    <w:rPr>
      <w:rFonts w:eastAsiaTheme="minorEastAsia"/>
      <w:i/>
      <w:iCs/>
      <w:sz w:val="20"/>
      <w:szCs w:val="20"/>
    </w:rPr>
  </w:style>
  <w:style w:type="paragraph" w:customStyle="1" w:styleId="articlect">
    <w:name w:val="articlect"/>
    <w:basedOn w:val="a"/>
    <w:rsid w:val="009F7EB1"/>
    <w:pPr>
      <w:spacing w:before="240" w:after="240"/>
      <w:jc w:val="center"/>
    </w:pPr>
    <w:rPr>
      <w:rFonts w:eastAsiaTheme="minorEastAsia"/>
      <w:b/>
      <w:bCs/>
    </w:rPr>
  </w:style>
  <w:style w:type="paragraph" w:customStyle="1" w:styleId="letter">
    <w:name w:val="letter"/>
    <w:basedOn w:val="a"/>
    <w:rsid w:val="009F7EB1"/>
    <w:pPr>
      <w:spacing w:before="240" w:after="240"/>
    </w:pPr>
    <w:rPr>
      <w:rFonts w:eastAsiaTheme="minorEastAsia"/>
    </w:rPr>
  </w:style>
  <w:style w:type="paragraph" w:customStyle="1" w:styleId="recepient">
    <w:name w:val="recepient"/>
    <w:basedOn w:val="a"/>
    <w:rsid w:val="009F7EB1"/>
    <w:pPr>
      <w:ind w:left="5103"/>
    </w:pPr>
    <w:rPr>
      <w:rFonts w:eastAsiaTheme="minorEastAsia"/>
    </w:rPr>
  </w:style>
  <w:style w:type="paragraph" w:customStyle="1" w:styleId="doklad">
    <w:name w:val="doklad"/>
    <w:basedOn w:val="a"/>
    <w:rsid w:val="009F7EB1"/>
    <w:pPr>
      <w:ind w:left="2835"/>
    </w:pPr>
    <w:rPr>
      <w:rFonts w:eastAsiaTheme="minorEastAsia"/>
    </w:rPr>
  </w:style>
  <w:style w:type="paragraph" w:customStyle="1" w:styleId="onpaper">
    <w:name w:val="onpaper"/>
    <w:basedOn w:val="a"/>
    <w:rsid w:val="009F7EB1"/>
    <w:pPr>
      <w:ind w:firstLine="567"/>
      <w:jc w:val="both"/>
    </w:pPr>
    <w:rPr>
      <w:rFonts w:eastAsiaTheme="minorEastAsia"/>
      <w:i/>
      <w:iCs/>
      <w:sz w:val="20"/>
      <w:szCs w:val="20"/>
    </w:rPr>
  </w:style>
  <w:style w:type="paragraph" w:customStyle="1" w:styleId="formula">
    <w:name w:val="formula"/>
    <w:basedOn w:val="a"/>
    <w:rsid w:val="009F7EB1"/>
    <w:pPr>
      <w:jc w:val="center"/>
    </w:pPr>
    <w:rPr>
      <w:rFonts w:eastAsiaTheme="minorEastAsia"/>
    </w:rPr>
  </w:style>
  <w:style w:type="paragraph" w:customStyle="1" w:styleId="tableblank">
    <w:name w:val="tableblank"/>
    <w:basedOn w:val="a"/>
    <w:rsid w:val="009F7EB1"/>
    <w:rPr>
      <w:rFonts w:eastAsiaTheme="minorEastAsia"/>
    </w:rPr>
  </w:style>
  <w:style w:type="paragraph" w:customStyle="1" w:styleId="table9">
    <w:name w:val="table9"/>
    <w:basedOn w:val="a"/>
    <w:rsid w:val="009F7EB1"/>
    <w:rPr>
      <w:rFonts w:eastAsiaTheme="minorEastAsia"/>
      <w:sz w:val="18"/>
      <w:szCs w:val="18"/>
    </w:rPr>
  </w:style>
  <w:style w:type="paragraph" w:customStyle="1" w:styleId="table8">
    <w:name w:val="table8"/>
    <w:basedOn w:val="a"/>
    <w:rsid w:val="009F7EB1"/>
    <w:rPr>
      <w:rFonts w:eastAsiaTheme="minorEastAsia"/>
      <w:sz w:val="16"/>
      <w:szCs w:val="16"/>
    </w:rPr>
  </w:style>
  <w:style w:type="paragraph" w:customStyle="1" w:styleId="table7">
    <w:name w:val="table7"/>
    <w:basedOn w:val="a"/>
    <w:rsid w:val="009F7EB1"/>
    <w:rPr>
      <w:rFonts w:eastAsiaTheme="minorEastAsia"/>
      <w:sz w:val="14"/>
      <w:szCs w:val="14"/>
    </w:rPr>
  </w:style>
  <w:style w:type="paragraph" w:customStyle="1" w:styleId="begform">
    <w:name w:val="begform"/>
    <w:basedOn w:val="a"/>
    <w:rsid w:val="009F7EB1"/>
    <w:pPr>
      <w:ind w:firstLine="567"/>
      <w:jc w:val="both"/>
    </w:pPr>
    <w:rPr>
      <w:rFonts w:eastAsiaTheme="minorEastAsia"/>
    </w:rPr>
  </w:style>
  <w:style w:type="paragraph" w:customStyle="1" w:styleId="endform">
    <w:name w:val="endform"/>
    <w:basedOn w:val="a"/>
    <w:rsid w:val="009F7EB1"/>
    <w:pPr>
      <w:ind w:firstLine="567"/>
      <w:jc w:val="both"/>
    </w:pPr>
    <w:rPr>
      <w:rFonts w:eastAsiaTheme="minorEastAsia"/>
    </w:rPr>
  </w:style>
  <w:style w:type="paragraph" w:customStyle="1" w:styleId="snoskishablon">
    <w:name w:val="snoskishablon"/>
    <w:basedOn w:val="a"/>
    <w:rsid w:val="009F7EB1"/>
    <w:pPr>
      <w:ind w:firstLine="567"/>
      <w:jc w:val="both"/>
    </w:pPr>
    <w:rPr>
      <w:rFonts w:eastAsiaTheme="minorEastAsia"/>
      <w:sz w:val="20"/>
      <w:szCs w:val="20"/>
    </w:rPr>
  </w:style>
  <w:style w:type="paragraph" w:customStyle="1" w:styleId="fav">
    <w:name w:val="fav"/>
    <w:basedOn w:val="a"/>
    <w:rsid w:val="009F7EB1"/>
    <w:pPr>
      <w:shd w:val="clear" w:color="auto" w:fill="D5EDC0"/>
      <w:spacing w:before="100" w:beforeAutospacing="1" w:after="100" w:afterAutospacing="1"/>
    </w:pPr>
    <w:rPr>
      <w:rFonts w:eastAsiaTheme="minorEastAsia"/>
    </w:rPr>
  </w:style>
  <w:style w:type="paragraph" w:customStyle="1" w:styleId="fav1">
    <w:name w:val="fav1"/>
    <w:basedOn w:val="a"/>
    <w:rsid w:val="009F7EB1"/>
    <w:pPr>
      <w:shd w:val="clear" w:color="auto" w:fill="D5EDC0"/>
      <w:spacing w:before="100" w:beforeAutospacing="1" w:after="100" w:afterAutospacing="1"/>
      <w:ind w:left="570"/>
    </w:pPr>
    <w:rPr>
      <w:rFonts w:eastAsiaTheme="minorEastAsia"/>
    </w:rPr>
  </w:style>
  <w:style w:type="paragraph" w:customStyle="1" w:styleId="fav2">
    <w:name w:val="fav2"/>
    <w:basedOn w:val="a"/>
    <w:rsid w:val="009F7EB1"/>
    <w:pPr>
      <w:shd w:val="clear" w:color="auto" w:fill="D5EDC0"/>
      <w:spacing w:before="100" w:beforeAutospacing="1" w:after="100" w:afterAutospacing="1"/>
    </w:pPr>
    <w:rPr>
      <w:rFonts w:eastAsiaTheme="minorEastAsia"/>
    </w:rPr>
  </w:style>
  <w:style w:type="paragraph" w:customStyle="1" w:styleId="dopinfo">
    <w:name w:val="dopinfo"/>
    <w:basedOn w:val="a"/>
    <w:rsid w:val="009F7EB1"/>
    <w:pPr>
      <w:spacing w:before="100" w:beforeAutospacing="1" w:after="100" w:afterAutospacing="1"/>
    </w:pPr>
    <w:rPr>
      <w:rFonts w:eastAsiaTheme="minorEastAsia"/>
    </w:rPr>
  </w:style>
  <w:style w:type="paragraph" w:customStyle="1" w:styleId="divinsselect">
    <w:name w:val="divinsselect"/>
    <w:basedOn w:val="a"/>
    <w:rsid w:val="009F7EB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rPr>
  </w:style>
  <w:style w:type="character" w:customStyle="1" w:styleId="name">
    <w:name w:val="name"/>
    <w:basedOn w:val="a0"/>
    <w:rsid w:val="009F7EB1"/>
    <w:rPr>
      <w:rFonts w:ascii="Times New Roman" w:hAnsi="Times New Roman" w:cs="Times New Roman" w:hint="default"/>
      <w:caps/>
    </w:rPr>
  </w:style>
  <w:style w:type="character" w:customStyle="1" w:styleId="promulgator">
    <w:name w:val="promulgator"/>
    <w:basedOn w:val="a0"/>
    <w:rsid w:val="009F7EB1"/>
    <w:rPr>
      <w:rFonts w:ascii="Times New Roman" w:hAnsi="Times New Roman" w:cs="Times New Roman" w:hint="default"/>
      <w:caps/>
    </w:rPr>
  </w:style>
  <w:style w:type="character" w:customStyle="1" w:styleId="datecity">
    <w:name w:val="datecity"/>
    <w:basedOn w:val="a0"/>
    <w:rsid w:val="009F7EB1"/>
    <w:rPr>
      <w:rFonts w:ascii="Times New Roman" w:hAnsi="Times New Roman" w:cs="Times New Roman" w:hint="default"/>
      <w:sz w:val="24"/>
      <w:szCs w:val="24"/>
    </w:rPr>
  </w:style>
  <w:style w:type="character" w:customStyle="1" w:styleId="datereg">
    <w:name w:val="datereg"/>
    <w:basedOn w:val="a0"/>
    <w:rsid w:val="009F7EB1"/>
    <w:rPr>
      <w:rFonts w:ascii="Times New Roman" w:hAnsi="Times New Roman" w:cs="Times New Roman" w:hint="default"/>
    </w:rPr>
  </w:style>
  <w:style w:type="character" w:customStyle="1" w:styleId="bigsimbol">
    <w:name w:val="bigsimbol"/>
    <w:basedOn w:val="a0"/>
    <w:rsid w:val="009F7EB1"/>
    <w:rPr>
      <w:rFonts w:ascii="Times New Roman" w:hAnsi="Times New Roman" w:cs="Times New Roman" w:hint="default"/>
      <w:caps/>
    </w:rPr>
  </w:style>
  <w:style w:type="character" w:customStyle="1" w:styleId="razr">
    <w:name w:val="razr"/>
    <w:basedOn w:val="a0"/>
    <w:rsid w:val="009F7EB1"/>
    <w:rPr>
      <w:rFonts w:ascii="Times New Roman" w:hAnsi="Times New Roman" w:cs="Times New Roman" w:hint="default"/>
      <w:spacing w:val="30"/>
    </w:rPr>
  </w:style>
  <w:style w:type="character" w:customStyle="1" w:styleId="onesymbol">
    <w:name w:val="onesymbol"/>
    <w:basedOn w:val="a0"/>
    <w:rsid w:val="009F7EB1"/>
    <w:rPr>
      <w:rFonts w:ascii="Symbol" w:hAnsi="Symbol" w:hint="default"/>
    </w:rPr>
  </w:style>
  <w:style w:type="character" w:customStyle="1" w:styleId="onewind3">
    <w:name w:val="onewind3"/>
    <w:basedOn w:val="a0"/>
    <w:rsid w:val="009F7EB1"/>
    <w:rPr>
      <w:rFonts w:ascii="Wingdings 3" w:hAnsi="Wingdings 3" w:hint="default"/>
    </w:rPr>
  </w:style>
  <w:style w:type="character" w:customStyle="1" w:styleId="onewind2">
    <w:name w:val="onewind2"/>
    <w:basedOn w:val="a0"/>
    <w:rsid w:val="009F7EB1"/>
    <w:rPr>
      <w:rFonts w:ascii="Wingdings 2" w:hAnsi="Wingdings 2" w:hint="default"/>
    </w:rPr>
  </w:style>
  <w:style w:type="character" w:customStyle="1" w:styleId="onewind">
    <w:name w:val="onewind"/>
    <w:basedOn w:val="a0"/>
    <w:rsid w:val="009F7EB1"/>
    <w:rPr>
      <w:rFonts w:ascii="Wingdings" w:hAnsi="Wingdings" w:hint="default"/>
    </w:rPr>
  </w:style>
  <w:style w:type="character" w:customStyle="1" w:styleId="rednoun">
    <w:name w:val="rednoun"/>
    <w:basedOn w:val="a0"/>
    <w:rsid w:val="009F7EB1"/>
  </w:style>
  <w:style w:type="character" w:customStyle="1" w:styleId="post">
    <w:name w:val="post"/>
    <w:basedOn w:val="a0"/>
    <w:rsid w:val="009F7EB1"/>
    <w:rPr>
      <w:rFonts w:ascii="Times New Roman" w:hAnsi="Times New Roman" w:cs="Times New Roman" w:hint="default"/>
      <w:b/>
      <w:bCs/>
      <w:sz w:val="22"/>
      <w:szCs w:val="22"/>
    </w:rPr>
  </w:style>
  <w:style w:type="character" w:customStyle="1" w:styleId="pers">
    <w:name w:val="pers"/>
    <w:basedOn w:val="a0"/>
    <w:rsid w:val="009F7EB1"/>
    <w:rPr>
      <w:rFonts w:ascii="Times New Roman" w:hAnsi="Times New Roman" w:cs="Times New Roman" w:hint="default"/>
      <w:b/>
      <w:bCs/>
      <w:sz w:val="22"/>
      <w:szCs w:val="22"/>
    </w:rPr>
  </w:style>
  <w:style w:type="character" w:customStyle="1" w:styleId="arabic">
    <w:name w:val="arabic"/>
    <w:basedOn w:val="a0"/>
    <w:rsid w:val="009F7EB1"/>
    <w:rPr>
      <w:rFonts w:ascii="Times New Roman" w:hAnsi="Times New Roman" w:cs="Times New Roman" w:hint="default"/>
    </w:rPr>
  </w:style>
  <w:style w:type="character" w:customStyle="1" w:styleId="articlec">
    <w:name w:val="articlec"/>
    <w:basedOn w:val="a0"/>
    <w:rsid w:val="009F7EB1"/>
    <w:rPr>
      <w:rFonts w:ascii="Times New Roman" w:hAnsi="Times New Roman" w:cs="Times New Roman" w:hint="default"/>
      <w:b/>
      <w:bCs/>
    </w:rPr>
  </w:style>
  <w:style w:type="character" w:customStyle="1" w:styleId="roman">
    <w:name w:val="roman"/>
    <w:basedOn w:val="a0"/>
    <w:rsid w:val="009F7EB1"/>
    <w:rPr>
      <w:rFonts w:ascii="Arial" w:hAnsi="Arial" w:cs="Arial" w:hint="default"/>
    </w:rPr>
  </w:style>
  <w:style w:type="character" w:customStyle="1" w:styleId="snoskiindex">
    <w:name w:val="snoskiindex"/>
    <w:basedOn w:val="a0"/>
    <w:rsid w:val="009F7EB1"/>
    <w:rPr>
      <w:rFonts w:ascii="Times New Roman" w:hAnsi="Times New Roman" w:cs="Times New Roman" w:hint="default"/>
    </w:rPr>
  </w:style>
  <w:style w:type="table" w:customStyle="1" w:styleId="tablencpi">
    <w:name w:val="tablencpi"/>
    <w:basedOn w:val="a1"/>
    <w:rsid w:val="009F7EB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9F7EB1"/>
  </w:style>
  <w:style w:type="character" w:customStyle="1" w:styleId="article0">
    <w:name w:val="article0"/>
    <w:basedOn w:val="a0"/>
    <w:rsid w:val="009F7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B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775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36BB"/>
    <w:rPr>
      <w:color w:val="0000FF"/>
      <w:u w:val="single"/>
    </w:rPr>
  </w:style>
  <w:style w:type="character" w:styleId="a4">
    <w:name w:val="Strong"/>
    <w:uiPriority w:val="22"/>
    <w:qFormat/>
    <w:rsid w:val="002C36BB"/>
    <w:rPr>
      <w:b/>
      <w:bCs/>
    </w:rPr>
  </w:style>
  <w:style w:type="paragraph" w:styleId="a5">
    <w:name w:val="Normal (Web)"/>
    <w:basedOn w:val="a"/>
    <w:uiPriority w:val="99"/>
    <w:unhideWhenUsed/>
    <w:rsid w:val="00E832CF"/>
    <w:pPr>
      <w:spacing w:before="100" w:beforeAutospacing="1" w:after="100" w:afterAutospacing="1"/>
    </w:pPr>
  </w:style>
  <w:style w:type="numbering" w:customStyle="1" w:styleId="1">
    <w:name w:val="Нет списка1"/>
    <w:next w:val="a2"/>
    <w:uiPriority w:val="99"/>
    <w:semiHidden/>
    <w:unhideWhenUsed/>
    <w:rsid w:val="002476AF"/>
  </w:style>
  <w:style w:type="paragraph" w:customStyle="1" w:styleId="table10">
    <w:name w:val="table10"/>
    <w:basedOn w:val="a"/>
    <w:link w:val="table100"/>
    <w:rsid w:val="002476AF"/>
    <w:rPr>
      <w:rFonts w:ascii="Calibri" w:eastAsia="Calibri" w:hAnsi="Calibri"/>
      <w:sz w:val="20"/>
      <w:szCs w:val="20"/>
    </w:rPr>
  </w:style>
  <w:style w:type="character" w:customStyle="1" w:styleId="table100">
    <w:name w:val="table10 Знак"/>
    <w:link w:val="table10"/>
    <w:rsid w:val="002476AF"/>
    <w:rPr>
      <w:rFonts w:ascii="Calibri" w:eastAsia="Calibri" w:hAnsi="Calibri" w:cs="Times New Roman"/>
      <w:sz w:val="20"/>
      <w:szCs w:val="20"/>
      <w:lang w:eastAsia="ru-RU"/>
    </w:rPr>
  </w:style>
  <w:style w:type="paragraph" w:customStyle="1" w:styleId="ConsPlusCell">
    <w:name w:val="ConsPlusCell"/>
    <w:uiPriority w:val="99"/>
    <w:rsid w:val="002476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rticleintext">
    <w:name w:val="articleintext"/>
    <w:basedOn w:val="a"/>
    <w:rsid w:val="002476AF"/>
    <w:pPr>
      <w:ind w:firstLine="567"/>
      <w:jc w:val="both"/>
    </w:pPr>
  </w:style>
  <w:style w:type="paragraph" w:customStyle="1" w:styleId="article">
    <w:name w:val="article"/>
    <w:basedOn w:val="a"/>
    <w:rsid w:val="002476AF"/>
    <w:pPr>
      <w:spacing w:before="240" w:after="240"/>
      <w:ind w:left="1922" w:hanging="1355"/>
    </w:pPr>
    <w:rPr>
      <w:b/>
      <w:bCs/>
    </w:rPr>
  </w:style>
  <w:style w:type="paragraph" w:styleId="a6">
    <w:name w:val="No Spacing"/>
    <w:uiPriority w:val="1"/>
    <w:qFormat/>
    <w:rsid w:val="002476A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2476AF"/>
    <w:rPr>
      <w:rFonts w:ascii="Segoe UI" w:eastAsia="Calibri" w:hAnsi="Segoe UI" w:cs="Segoe UI"/>
      <w:sz w:val="18"/>
      <w:szCs w:val="18"/>
      <w:lang w:eastAsia="en-US"/>
    </w:rPr>
  </w:style>
  <w:style w:type="character" w:customStyle="1" w:styleId="a8">
    <w:name w:val="Текст выноски Знак"/>
    <w:basedOn w:val="a0"/>
    <w:link w:val="a7"/>
    <w:uiPriority w:val="99"/>
    <w:semiHidden/>
    <w:rsid w:val="002476AF"/>
    <w:rPr>
      <w:rFonts w:ascii="Segoe UI" w:eastAsia="Calibri" w:hAnsi="Segoe UI" w:cs="Segoe UI"/>
      <w:sz w:val="18"/>
      <w:szCs w:val="18"/>
    </w:rPr>
  </w:style>
  <w:style w:type="paragraph" w:customStyle="1" w:styleId="snoski">
    <w:name w:val="snoski"/>
    <w:basedOn w:val="a"/>
    <w:rsid w:val="002476AF"/>
    <w:pPr>
      <w:ind w:firstLine="567"/>
      <w:jc w:val="both"/>
    </w:pPr>
    <w:rPr>
      <w:sz w:val="20"/>
      <w:szCs w:val="20"/>
    </w:rPr>
  </w:style>
  <w:style w:type="character" w:customStyle="1" w:styleId="datepr">
    <w:name w:val="datepr"/>
    <w:rsid w:val="002476AF"/>
    <w:rPr>
      <w:rFonts w:ascii="Times New Roman" w:hAnsi="Times New Roman" w:cs="Times New Roman" w:hint="default"/>
    </w:rPr>
  </w:style>
  <w:style w:type="character" w:customStyle="1" w:styleId="number">
    <w:name w:val="number"/>
    <w:rsid w:val="002476AF"/>
    <w:rPr>
      <w:rFonts w:ascii="Times New Roman" w:hAnsi="Times New Roman" w:cs="Times New Roman" w:hint="default"/>
    </w:rPr>
  </w:style>
  <w:style w:type="character" w:customStyle="1" w:styleId="20">
    <w:name w:val="Заголовок 2 Знак"/>
    <w:basedOn w:val="a0"/>
    <w:link w:val="2"/>
    <w:uiPriority w:val="9"/>
    <w:rsid w:val="009E775A"/>
    <w:rPr>
      <w:rFonts w:ascii="Times New Roman" w:eastAsia="Times New Roman" w:hAnsi="Times New Roman" w:cs="Times New Roman"/>
      <w:b/>
      <w:bCs/>
      <w:sz w:val="36"/>
      <w:szCs w:val="36"/>
      <w:lang w:eastAsia="ru-RU"/>
    </w:rPr>
  </w:style>
  <w:style w:type="character" w:styleId="a9">
    <w:name w:val="FollowedHyperlink"/>
    <w:basedOn w:val="a0"/>
    <w:uiPriority w:val="99"/>
    <w:semiHidden/>
    <w:unhideWhenUsed/>
    <w:rsid w:val="009F7EB1"/>
    <w:rPr>
      <w:color w:val="154C94"/>
      <w:u w:val="single"/>
    </w:rPr>
  </w:style>
  <w:style w:type="paragraph" w:customStyle="1" w:styleId="10">
    <w:name w:val="Название1"/>
    <w:basedOn w:val="a"/>
    <w:rsid w:val="009F7EB1"/>
    <w:pPr>
      <w:spacing w:before="240" w:after="240"/>
      <w:ind w:right="2268"/>
    </w:pPr>
    <w:rPr>
      <w:b/>
      <w:bCs/>
      <w:sz w:val="28"/>
      <w:szCs w:val="28"/>
    </w:rPr>
  </w:style>
  <w:style w:type="paragraph" w:customStyle="1" w:styleId="titlencpi">
    <w:name w:val="titlencpi"/>
    <w:basedOn w:val="a"/>
    <w:rsid w:val="009F7EB1"/>
    <w:pPr>
      <w:spacing w:before="240" w:after="240"/>
      <w:ind w:right="2268"/>
    </w:pPr>
    <w:rPr>
      <w:b/>
      <w:bCs/>
      <w:sz w:val="28"/>
      <w:szCs w:val="28"/>
    </w:rPr>
  </w:style>
  <w:style w:type="paragraph" w:customStyle="1" w:styleId="aspaper">
    <w:name w:val="aspaper"/>
    <w:basedOn w:val="a"/>
    <w:rsid w:val="009F7EB1"/>
    <w:pPr>
      <w:jc w:val="center"/>
    </w:pPr>
    <w:rPr>
      <w:rFonts w:eastAsiaTheme="minorEastAsia"/>
      <w:b/>
      <w:bCs/>
      <w:color w:val="FF0000"/>
    </w:rPr>
  </w:style>
  <w:style w:type="paragraph" w:customStyle="1" w:styleId="chapter">
    <w:name w:val="chapter"/>
    <w:basedOn w:val="a"/>
    <w:rsid w:val="009F7EB1"/>
    <w:pPr>
      <w:spacing w:before="240" w:after="240"/>
      <w:jc w:val="center"/>
    </w:pPr>
    <w:rPr>
      <w:rFonts w:eastAsiaTheme="minorEastAsia"/>
      <w:b/>
      <w:bCs/>
      <w:caps/>
    </w:rPr>
  </w:style>
  <w:style w:type="paragraph" w:customStyle="1" w:styleId="titleg">
    <w:name w:val="titleg"/>
    <w:basedOn w:val="a"/>
    <w:rsid w:val="009F7EB1"/>
    <w:pPr>
      <w:jc w:val="center"/>
    </w:pPr>
    <w:rPr>
      <w:rFonts w:eastAsiaTheme="minorEastAsia"/>
      <w:b/>
      <w:bCs/>
    </w:rPr>
  </w:style>
  <w:style w:type="paragraph" w:customStyle="1" w:styleId="titlepr">
    <w:name w:val="titlepr"/>
    <w:basedOn w:val="a"/>
    <w:rsid w:val="009F7EB1"/>
    <w:pPr>
      <w:jc w:val="center"/>
    </w:pPr>
    <w:rPr>
      <w:rFonts w:eastAsiaTheme="minorEastAsia"/>
      <w:b/>
      <w:bCs/>
    </w:rPr>
  </w:style>
  <w:style w:type="paragraph" w:customStyle="1" w:styleId="agree">
    <w:name w:val="agree"/>
    <w:basedOn w:val="a"/>
    <w:rsid w:val="009F7EB1"/>
    <w:pPr>
      <w:spacing w:after="28"/>
    </w:pPr>
    <w:rPr>
      <w:rFonts w:eastAsiaTheme="minorEastAsia"/>
      <w:sz w:val="22"/>
      <w:szCs w:val="22"/>
    </w:rPr>
  </w:style>
  <w:style w:type="paragraph" w:customStyle="1" w:styleId="razdel">
    <w:name w:val="razdel"/>
    <w:basedOn w:val="a"/>
    <w:rsid w:val="009F7EB1"/>
    <w:pPr>
      <w:ind w:firstLine="567"/>
      <w:jc w:val="center"/>
    </w:pPr>
    <w:rPr>
      <w:rFonts w:eastAsiaTheme="minorEastAsia"/>
      <w:b/>
      <w:bCs/>
      <w:caps/>
      <w:sz w:val="32"/>
      <w:szCs w:val="32"/>
    </w:rPr>
  </w:style>
  <w:style w:type="paragraph" w:customStyle="1" w:styleId="podrazdel">
    <w:name w:val="podrazdel"/>
    <w:basedOn w:val="a"/>
    <w:rsid w:val="009F7EB1"/>
    <w:pPr>
      <w:jc w:val="center"/>
    </w:pPr>
    <w:rPr>
      <w:rFonts w:eastAsiaTheme="minorEastAsia"/>
      <w:b/>
      <w:bCs/>
      <w:caps/>
    </w:rPr>
  </w:style>
  <w:style w:type="paragraph" w:customStyle="1" w:styleId="titlep">
    <w:name w:val="titlep"/>
    <w:basedOn w:val="a"/>
    <w:rsid w:val="009F7EB1"/>
    <w:pPr>
      <w:spacing w:before="240" w:after="240"/>
      <w:jc w:val="center"/>
    </w:pPr>
    <w:rPr>
      <w:rFonts w:eastAsiaTheme="minorEastAsia"/>
      <w:b/>
      <w:bCs/>
    </w:rPr>
  </w:style>
  <w:style w:type="paragraph" w:customStyle="1" w:styleId="onestring">
    <w:name w:val="onestring"/>
    <w:basedOn w:val="a"/>
    <w:rsid w:val="009F7EB1"/>
    <w:pPr>
      <w:jc w:val="right"/>
    </w:pPr>
    <w:rPr>
      <w:rFonts w:eastAsiaTheme="minorEastAsia"/>
      <w:sz w:val="22"/>
      <w:szCs w:val="22"/>
    </w:rPr>
  </w:style>
  <w:style w:type="paragraph" w:customStyle="1" w:styleId="titleu">
    <w:name w:val="titleu"/>
    <w:basedOn w:val="a"/>
    <w:rsid w:val="009F7EB1"/>
    <w:pPr>
      <w:spacing w:before="240" w:after="240"/>
    </w:pPr>
    <w:rPr>
      <w:rFonts w:eastAsiaTheme="minorEastAsia"/>
      <w:b/>
      <w:bCs/>
    </w:rPr>
  </w:style>
  <w:style w:type="paragraph" w:customStyle="1" w:styleId="titlek">
    <w:name w:val="titlek"/>
    <w:basedOn w:val="a"/>
    <w:rsid w:val="009F7EB1"/>
    <w:pPr>
      <w:spacing w:before="240"/>
      <w:jc w:val="center"/>
    </w:pPr>
    <w:rPr>
      <w:rFonts w:eastAsiaTheme="minorEastAsia"/>
      <w:caps/>
    </w:rPr>
  </w:style>
  <w:style w:type="paragraph" w:customStyle="1" w:styleId="izvlechen">
    <w:name w:val="izvlechen"/>
    <w:basedOn w:val="a"/>
    <w:rsid w:val="009F7EB1"/>
    <w:rPr>
      <w:rFonts w:eastAsiaTheme="minorEastAsia"/>
      <w:sz w:val="20"/>
      <w:szCs w:val="20"/>
    </w:rPr>
  </w:style>
  <w:style w:type="paragraph" w:customStyle="1" w:styleId="point">
    <w:name w:val="point"/>
    <w:basedOn w:val="a"/>
    <w:rsid w:val="009F7EB1"/>
    <w:pPr>
      <w:ind w:firstLine="567"/>
      <w:jc w:val="both"/>
    </w:pPr>
    <w:rPr>
      <w:rFonts w:eastAsiaTheme="minorEastAsia"/>
    </w:rPr>
  </w:style>
  <w:style w:type="paragraph" w:customStyle="1" w:styleId="underpoint">
    <w:name w:val="underpoint"/>
    <w:basedOn w:val="a"/>
    <w:rsid w:val="009F7EB1"/>
    <w:pPr>
      <w:ind w:firstLine="567"/>
      <w:jc w:val="both"/>
    </w:pPr>
    <w:rPr>
      <w:rFonts w:eastAsiaTheme="minorEastAsia"/>
    </w:rPr>
  </w:style>
  <w:style w:type="paragraph" w:customStyle="1" w:styleId="signed">
    <w:name w:val="signed"/>
    <w:basedOn w:val="a"/>
    <w:rsid w:val="009F7EB1"/>
    <w:pPr>
      <w:ind w:firstLine="567"/>
      <w:jc w:val="both"/>
    </w:pPr>
    <w:rPr>
      <w:rFonts w:eastAsiaTheme="minorEastAsia"/>
    </w:rPr>
  </w:style>
  <w:style w:type="paragraph" w:customStyle="1" w:styleId="odobren">
    <w:name w:val="odobren"/>
    <w:basedOn w:val="a"/>
    <w:rsid w:val="009F7EB1"/>
    <w:rPr>
      <w:rFonts w:eastAsiaTheme="minorEastAsia"/>
      <w:sz w:val="22"/>
      <w:szCs w:val="22"/>
    </w:rPr>
  </w:style>
  <w:style w:type="paragraph" w:customStyle="1" w:styleId="odobren1">
    <w:name w:val="odobren1"/>
    <w:basedOn w:val="a"/>
    <w:rsid w:val="009F7EB1"/>
    <w:pPr>
      <w:spacing w:after="120"/>
    </w:pPr>
    <w:rPr>
      <w:rFonts w:eastAsiaTheme="minorEastAsia"/>
      <w:sz w:val="22"/>
      <w:szCs w:val="22"/>
    </w:rPr>
  </w:style>
  <w:style w:type="paragraph" w:customStyle="1" w:styleId="comment">
    <w:name w:val="comment"/>
    <w:basedOn w:val="a"/>
    <w:rsid w:val="009F7EB1"/>
    <w:pPr>
      <w:ind w:firstLine="709"/>
      <w:jc w:val="both"/>
    </w:pPr>
    <w:rPr>
      <w:rFonts w:eastAsiaTheme="minorEastAsia"/>
      <w:sz w:val="20"/>
      <w:szCs w:val="20"/>
    </w:rPr>
  </w:style>
  <w:style w:type="paragraph" w:customStyle="1" w:styleId="preamble">
    <w:name w:val="preamble"/>
    <w:basedOn w:val="a"/>
    <w:rsid w:val="009F7EB1"/>
    <w:pPr>
      <w:ind w:firstLine="567"/>
      <w:jc w:val="both"/>
    </w:pPr>
    <w:rPr>
      <w:rFonts w:eastAsiaTheme="minorEastAsia"/>
    </w:rPr>
  </w:style>
  <w:style w:type="paragraph" w:customStyle="1" w:styleId="snoskiline">
    <w:name w:val="snoskiline"/>
    <w:basedOn w:val="a"/>
    <w:rsid w:val="009F7EB1"/>
    <w:pPr>
      <w:jc w:val="both"/>
    </w:pPr>
    <w:rPr>
      <w:rFonts w:eastAsiaTheme="minorEastAsia"/>
      <w:sz w:val="20"/>
      <w:szCs w:val="20"/>
    </w:rPr>
  </w:style>
  <w:style w:type="paragraph" w:customStyle="1" w:styleId="paragraph">
    <w:name w:val="paragraph"/>
    <w:basedOn w:val="a"/>
    <w:rsid w:val="009F7EB1"/>
    <w:pPr>
      <w:spacing w:before="240" w:after="240"/>
      <w:ind w:firstLine="567"/>
      <w:jc w:val="center"/>
    </w:pPr>
    <w:rPr>
      <w:rFonts w:eastAsiaTheme="minorEastAsia"/>
      <w:b/>
      <w:bCs/>
    </w:rPr>
  </w:style>
  <w:style w:type="paragraph" w:customStyle="1" w:styleId="numnrpa">
    <w:name w:val="numnrpa"/>
    <w:basedOn w:val="a"/>
    <w:rsid w:val="009F7EB1"/>
    <w:rPr>
      <w:rFonts w:eastAsiaTheme="minorEastAsia"/>
      <w:sz w:val="36"/>
      <w:szCs w:val="36"/>
    </w:rPr>
  </w:style>
  <w:style w:type="paragraph" w:customStyle="1" w:styleId="append">
    <w:name w:val="append"/>
    <w:basedOn w:val="a"/>
    <w:rsid w:val="009F7EB1"/>
    <w:rPr>
      <w:rFonts w:eastAsiaTheme="minorEastAsia"/>
      <w:sz w:val="22"/>
      <w:szCs w:val="22"/>
    </w:rPr>
  </w:style>
  <w:style w:type="paragraph" w:customStyle="1" w:styleId="prinodobren">
    <w:name w:val="prinodobren"/>
    <w:basedOn w:val="a"/>
    <w:rsid w:val="009F7EB1"/>
    <w:pPr>
      <w:spacing w:before="240" w:after="240"/>
    </w:pPr>
    <w:rPr>
      <w:rFonts w:eastAsiaTheme="minorEastAsia"/>
      <w:i/>
      <w:iCs/>
    </w:rPr>
  </w:style>
  <w:style w:type="paragraph" w:customStyle="1" w:styleId="spiski">
    <w:name w:val="spiski"/>
    <w:basedOn w:val="a"/>
    <w:rsid w:val="009F7EB1"/>
    <w:rPr>
      <w:rFonts w:eastAsiaTheme="minorEastAsia"/>
    </w:rPr>
  </w:style>
  <w:style w:type="paragraph" w:customStyle="1" w:styleId="nonumheader">
    <w:name w:val="nonumheader"/>
    <w:basedOn w:val="a"/>
    <w:rsid w:val="009F7EB1"/>
    <w:pPr>
      <w:spacing w:before="240" w:after="240"/>
      <w:jc w:val="center"/>
    </w:pPr>
    <w:rPr>
      <w:rFonts w:eastAsiaTheme="minorEastAsia"/>
      <w:b/>
      <w:bCs/>
    </w:rPr>
  </w:style>
  <w:style w:type="paragraph" w:customStyle="1" w:styleId="numheader">
    <w:name w:val="numheader"/>
    <w:basedOn w:val="a"/>
    <w:rsid w:val="009F7EB1"/>
    <w:pPr>
      <w:spacing w:before="240" w:after="240"/>
      <w:jc w:val="center"/>
    </w:pPr>
    <w:rPr>
      <w:rFonts w:eastAsiaTheme="minorEastAsia"/>
      <w:b/>
      <w:bCs/>
    </w:rPr>
  </w:style>
  <w:style w:type="paragraph" w:customStyle="1" w:styleId="agreefio">
    <w:name w:val="agreefio"/>
    <w:basedOn w:val="a"/>
    <w:rsid w:val="009F7EB1"/>
    <w:pPr>
      <w:ind w:firstLine="1021"/>
      <w:jc w:val="both"/>
    </w:pPr>
    <w:rPr>
      <w:rFonts w:eastAsiaTheme="minorEastAsia"/>
      <w:sz w:val="22"/>
      <w:szCs w:val="22"/>
    </w:rPr>
  </w:style>
  <w:style w:type="paragraph" w:customStyle="1" w:styleId="agreedate">
    <w:name w:val="agreedate"/>
    <w:basedOn w:val="a"/>
    <w:rsid w:val="009F7EB1"/>
    <w:pPr>
      <w:jc w:val="both"/>
    </w:pPr>
    <w:rPr>
      <w:rFonts w:eastAsiaTheme="minorEastAsia"/>
      <w:sz w:val="22"/>
      <w:szCs w:val="22"/>
    </w:rPr>
  </w:style>
  <w:style w:type="paragraph" w:customStyle="1" w:styleId="changeadd">
    <w:name w:val="changeadd"/>
    <w:basedOn w:val="a"/>
    <w:rsid w:val="009F7EB1"/>
    <w:pPr>
      <w:ind w:left="1134" w:firstLine="567"/>
      <w:jc w:val="both"/>
    </w:pPr>
    <w:rPr>
      <w:rFonts w:eastAsiaTheme="minorEastAsia"/>
    </w:rPr>
  </w:style>
  <w:style w:type="paragraph" w:customStyle="1" w:styleId="changei">
    <w:name w:val="changei"/>
    <w:basedOn w:val="a"/>
    <w:rsid w:val="009F7EB1"/>
    <w:pPr>
      <w:ind w:left="1021"/>
    </w:pPr>
    <w:rPr>
      <w:rFonts w:eastAsiaTheme="minorEastAsia"/>
    </w:rPr>
  </w:style>
  <w:style w:type="paragraph" w:customStyle="1" w:styleId="changeutrs">
    <w:name w:val="changeutrs"/>
    <w:basedOn w:val="a"/>
    <w:rsid w:val="009F7EB1"/>
    <w:pPr>
      <w:spacing w:after="240"/>
      <w:ind w:left="1134"/>
      <w:jc w:val="both"/>
    </w:pPr>
  </w:style>
  <w:style w:type="paragraph" w:customStyle="1" w:styleId="changeold">
    <w:name w:val="changeold"/>
    <w:basedOn w:val="a"/>
    <w:rsid w:val="009F7EB1"/>
    <w:pPr>
      <w:spacing w:before="240" w:after="240"/>
      <w:ind w:firstLine="567"/>
      <w:jc w:val="center"/>
    </w:pPr>
    <w:rPr>
      <w:rFonts w:eastAsiaTheme="minorEastAsia"/>
      <w:i/>
      <w:iCs/>
    </w:rPr>
  </w:style>
  <w:style w:type="paragraph" w:customStyle="1" w:styleId="append1">
    <w:name w:val="append1"/>
    <w:basedOn w:val="a"/>
    <w:rsid w:val="009F7EB1"/>
    <w:pPr>
      <w:spacing w:after="28"/>
    </w:pPr>
    <w:rPr>
      <w:rFonts w:eastAsiaTheme="minorEastAsia"/>
      <w:sz w:val="22"/>
      <w:szCs w:val="22"/>
    </w:rPr>
  </w:style>
  <w:style w:type="paragraph" w:customStyle="1" w:styleId="cap1">
    <w:name w:val="cap1"/>
    <w:basedOn w:val="a"/>
    <w:rsid w:val="009F7EB1"/>
    <w:rPr>
      <w:rFonts w:eastAsiaTheme="minorEastAsia"/>
      <w:sz w:val="22"/>
      <w:szCs w:val="22"/>
    </w:rPr>
  </w:style>
  <w:style w:type="paragraph" w:customStyle="1" w:styleId="capu1">
    <w:name w:val="capu1"/>
    <w:basedOn w:val="a"/>
    <w:rsid w:val="009F7EB1"/>
    <w:pPr>
      <w:spacing w:after="120"/>
    </w:pPr>
    <w:rPr>
      <w:rFonts w:eastAsiaTheme="minorEastAsia"/>
      <w:sz w:val="22"/>
      <w:szCs w:val="22"/>
    </w:rPr>
  </w:style>
  <w:style w:type="paragraph" w:customStyle="1" w:styleId="newncpi">
    <w:name w:val="newncpi"/>
    <w:basedOn w:val="a"/>
    <w:rsid w:val="009F7EB1"/>
    <w:pPr>
      <w:ind w:firstLine="567"/>
      <w:jc w:val="both"/>
    </w:pPr>
    <w:rPr>
      <w:rFonts w:eastAsiaTheme="minorEastAsia"/>
    </w:rPr>
  </w:style>
  <w:style w:type="paragraph" w:customStyle="1" w:styleId="newncpi0">
    <w:name w:val="newncpi0"/>
    <w:basedOn w:val="a"/>
    <w:rsid w:val="009F7EB1"/>
    <w:pPr>
      <w:jc w:val="both"/>
    </w:pPr>
    <w:rPr>
      <w:rFonts w:eastAsiaTheme="minorEastAsia"/>
    </w:rPr>
  </w:style>
  <w:style w:type="paragraph" w:customStyle="1" w:styleId="newncpi1">
    <w:name w:val="newncpi1"/>
    <w:basedOn w:val="a"/>
    <w:rsid w:val="009F7EB1"/>
    <w:pPr>
      <w:ind w:left="567"/>
      <w:jc w:val="both"/>
    </w:pPr>
    <w:rPr>
      <w:rFonts w:eastAsiaTheme="minorEastAsia"/>
    </w:rPr>
  </w:style>
  <w:style w:type="paragraph" w:customStyle="1" w:styleId="edizmeren">
    <w:name w:val="edizmeren"/>
    <w:basedOn w:val="a"/>
    <w:rsid w:val="009F7EB1"/>
    <w:pPr>
      <w:jc w:val="right"/>
    </w:pPr>
    <w:rPr>
      <w:rFonts w:eastAsiaTheme="minorEastAsia"/>
      <w:sz w:val="20"/>
      <w:szCs w:val="20"/>
    </w:rPr>
  </w:style>
  <w:style w:type="paragraph" w:customStyle="1" w:styleId="zagrazdel">
    <w:name w:val="zagrazdel"/>
    <w:basedOn w:val="a"/>
    <w:rsid w:val="009F7EB1"/>
    <w:pPr>
      <w:spacing w:before="240" w:after="240"/>
      <w:jc w:val="center"/>
    </w:pPr>
    <w:rPr>
      <w:rFonts w:eastAsiaTheme="minorEastAsia"/>
      <w:b/>
      <w:bCs/>
      <w:caps/>
    </w:rPr>
  </w:style>
  <w:style w:type="paragraph" w:customStyle="1" w:styleId="placeprin">
    <w:name w:val="placeprin"/>
    <w:basedOn w:val="a"/>
    <w:rsid w:val="009F7EB1"/>
    <w:pPr>
      <w:jc w:val="center"/>
    </w:pPr>
    <w:rPr>
      <w:rFonts w:eastAsiaTheme="minorEastAsia"/>
    </w:rPr>
  </w:style>
  <w:style w:type="paragraph" w:customStyle="1" w:styleId="primer">
    <w:name w:val="primer"/>
    <w:basedOn w:val="a"/>
    <w:rsid w:val="009F7EB1"/>
    <w:pPr>
      <w:ind w:firstLine="567"/>
      <w:jc w:val="both"/>
    </w:pPr>
    <w:rPr>
      <w:rFonts w:eastAsiaTheme="minorEastAsia"/>
      <w:sz w:val="20"/>
      <w:szCs w:val="20"/>
    </w:rPr>
  </w:style>
  <w:style w:type="paragraph" w:customStyle="1" w:styleId="withpar">
    <w:name w:val="withpar"/>
    <w:basedOn w:val="a"/>
    <w:rsid w:val="009F7EB1"/>
    <w:pPr>
      <w:ind w:firstLine="567"/>
      <w:jc w:val="both"/>
    </w:pPr>
    <w:rPr>
      <w:rFonts w:eastAsiaTheme="minorEastAsia"/>
    </w:rPr>
  </w:style>
  <w:style w:type="paragraph" w:customStyle="1" w:styleId="withoutpar">
    <w:name w:val="withoutpar"/>
    <w:basedOn w:val="a"/>
    <w:rsid w:val="009F7EB1"/>
    <w:pPr>
      <w:spacing w:after="60"/>
      <w:jc w:val="both"/>
    </w:pPr>
    <w:rPr>
      <w:rFonts w:eastAsiaTheme="minorEastAsia"/>
    </w:rPr>
  </w:style>
  <w:style w:type="paragraph" w:customStyle="1" w:styleId="undline">
    <w:name w:val="undline"/>
    <w:basedOn w:val="a"/>
    <w:rsid w:val="009F7EB1"/>
    <w:pPr>
      <w:jc w:val="both"/>
    </w:pPr>
    <w:rPr>
      <w:rFonts w:eastAsiaTheme="minorEastAsia"/>
      <w:sz w:val="20"/>
      <w:szCs w:val="20"/>
    </w:rPr>
  </w:style>
  <w:style w:type="paragraph" w:customStyle="1" w:styleId="underline">
    <w:name w:val="underline"/>
    <w:basedOn w:val="a"/>
    <w:rsid w:val="009F7EB1"/>
    <w:pPr>
      <w:jc w:val="both"/>
    </w:pPr>
    <w:rPr>
      <w:rFonts w:eastAsiaTheme="minorEastAsia"/>
      <w:sz w:val="20"/>
      <w:szCs w:val="20"/>
    </w:rPr>
  </w:style>
  <w:style w:type="paragraph" w:customStyle="1" w:styleId="ncpicomment">
    <w:name w:val="ncpicomment"/>
    <w:basedOn w:val="a"/>
    <w:rsid w:val="009F7EB1"/>
    <w:pPr>
      <w:spacing w:before="120"/>
      <w:ind w:left="1134"/>
      <w:jc w:val="both"/>
    </w:pPr>
    <w:rPr>
      <w:rFonts w:eastAsiaTheme="minorEastAsia"/>
      <w:i/>
      <w:iCs/>
    </w:rPr>
  </w:style>
  <w:style w:type="paragraph" w:customStyle="1" w:styleId="rekviziti">
    <w:name w:val="rekviziti"/>
    <w:basedOn w:val="a"/>
    <w:rsid w:val="009F7EB1"/>
    <w:pPr>
      <w:ind w:left="1134"/>
      <w:jc w:val="both"/>
    </w:pPr>
    <w:rPr>
      <w:rFonts w:eastAsiaTheme="minorEastAsia"/>
    </w:rPr>
  </w:style>
  <w:style w:type="paragraph" w:customStyle="1" w:styleId="ncpidel">
    <w:name w:val="ncpidel"/>
    <w:basedOn w:val="a"/>
    <w:rsid w:val="009F7EB1"/>
    <w:pPr>
      <w:ind w:left="1134" w:firstLine="567"/>
      <w:jc w:val="both"/>
    </w:pPr>
    <w:rPr>
      <w:rFonts w:eastAsiaTheme="minorEastAsia"/>
    </w:rPr>
  </w:style>
  <w:style w:type="paragraph" w:customStyle="1" w:styleId="tsifra">
    <w:name w:val="tsifra"/>
    <w:basedOn w:val="a"/>
    <w:rsid w:val="009F7EB1"/>
    <w:rPr>
      <w:rFonts w:eastAsiaTheme="minorEastAsia"/>
      <w:b/>
      <w:bCs/>
      <w:sz w:val="36"/>
      <w:szCs w:val="36"/>
    </w:rPr>
  </w:style>
  <w:style w:type="paragraph" w:customStyle="1" w:styleId="newncpiv">
    <w:name w:val="newncpiv"/>
    <w:basedOn w:val="a"/>
    <w:rsid w:val="009F7EB1"/>
    <w:pPr>
      <w:ind w:firstLine="567"/>
      <w:jc w:val="both"/>
    </w:pPr>
    <w:rPr>
      <w:rFonts w:eastAsiaTheme="minorEastAsia"/>
      <w:i/>
      <w:iCs/>
    </w:rPr>
  </w:style>
  <w:style w:type="paragraph" w:customStyle="1" w:styleId="snoskiv">
    <w:name w:val="snoskiv"/>
    <w:basedOn w:val="a"/>
    <w:rsid w:val="009F7EB1"/>
    <w:pPr>
      <w:ind w:firstLine="567"/>
      <w:jc w:val="both"/>
    </w:pPr>
    <w:rPr>
      <w:rFonts w:eastAsiaTheme="minorEastAsia"/>
      <w:i/>
      <w:iCs/>
      <w:sz w:val="20"/>
      <w:szCs w:val="20"/>
    </w:rPr>
  </w:style>
  <w:style w:type="paragraph" w:customStyle="1" w:styleId="articlev">
    <w:name w:val="articlev"/>
    <w:basedOn w:val="a"/>
    <w:rsid w:val="009F7EB1"/>
    <w:pPr>
      <w:spacing w:before="240" w:after="240"/>
      <w:ind w:firstLine="567"/>
    </w:pPr>
    <w:rPr>
      <w:rFonts w:eastAsiaTheme="minorEastAsia"/>
      <w:i/>
      <w:iCs/>
    </w:rPr>
  </w:style>
  <w:style w:type="paragraph" w:customStyle="1" w:styleId="contentword">
    <w:name w:val="contentword"/>
    <w:basedOn w:val="a"/>
    <w:rsid w:val="009F7EB1"/>
    <w:pPr>
      <w:spacing w:before="240" w:after="240"/>
      <w:ind w:firstLine="567"/>
      <w:jc w:val="center"/>
    </w:pPr>
    <w:rPr>
      <w:rFonts w:eastAsiaTheme="minorEastAsia"/>
      <w:caps/>
      <w:sz w:val="22"/>
      <w:szCs w:val="22"/>
    </w:rPr>
  </w:style>
  <w:style w:type="paragraph" w:customStyle="1" w:styleId="contenttext">
    <w:name w:val="contenttext"/>
    <w:basedOn w:val="a"/>
    <w:rsid w:val="009F7EB1"/>
    <w:pPr>
      <w:ind w:left="1134" w:hanging="1134"/>
    </w:pPr>
    <w:rPr>
      <w:rFonts w:eastAsiaTheme="minorEastAsia"/>
      <w:sz w:val="22"/>
      <w:szCs w:val="22"/>
    </w:rPr>
  </w:style>
  <w:style w:type="paragraph" w:customStyle="1" w:styleId="gosreg">
    <w:name w:val="gosreg"/>
    <w:basedOn w:val="a"/>
    <w:rsid w:val="009F7EB1"/>
    <w:pPr>
      <w:jc w:val="both"/>
    </w:pPr>
    <w:rPr>
      <w:rFonts w:eastAsiaTheme="minorEastAsia"/>
      <w:i/>
      <w:iCs/>
      <w:sz w:val="20"/>
      <w:szCs w:val="20"/>
    </w:rPr>
  </w:style>
  <w:style w:type="paragraph" w:customStyle="1" w:styleId="articlect">
    <w:name w:val="articlect"/>
    <w:basedOn w:val="a"/>
    <w:rsid w:val="009F7EB1"/>
    <w:pPr>
      <w:spacing w:before="240" w:after="240"/>
      <w:jc w:val="center"/>
    </w:pPr>
    <w:rPr>
      <w:rFonts w:eastAsiaTheme="minorEastAsia"/>
      <w:b/>
      <w:bCs/>
    </w:rPr>
  </w:style>
  <w:style w:type="paragraph" w:customStyle="1" w:styleId="letter">
    <w:name w:val="letter"/>
    <w:basedOn w:val="a"/>
    <w:rsid w:val="009F7EB1"/>
    <w:pPr>
      <w:spacing w:before="240" w:after="240"/>
    </w:pPr>
    <w:rPr>
      <w:rFonts w:eastAsiaTheme="minorEastAsia"/>
    </w:rPr>
  </w:style>
  <w:style w:type="paragraph" w:customStyle="1" w:styleId="recepient">
    <w:name w:val="recepient"/>
    <w:basedOn w:val="a"/>
    <w:rsid w:val="009F7EB1"/>
    <w:pPr>
      <w:ind w:left="5103"/>
    </w:pPr>
    <w:rPr>
      <w:rFonts w:eastAsiaTheme="minorEastAsia"/>
    </w:rPr>
  </w:style>
  <w:style w:type="paragraph" w:customStyle="1" w:styleId="doklad">
    <w:name w:val="doklad"/>
    <w:basedOn w:val="a"/>
    <w:rsid w:val="009F7EB1"/>
    <w:pPr>
      <w:ind w:left="2835"/>
    </w:pPr>
    <w:rPr>
      <w:rFonts w:eastAsiaTheme="minorEastAsia"/>
    </w:rPr>
  </w:style>
  <w:style w:type="paragraph" w:customStyle="1" w:styleId="onpaper">
    <w:name w:val="onpaper"/>
    <w:basedOn w:val="a"/>
    <w:rsid w:val="009F7EB1"/>
    <w:pPr>
      <w:ind w:firstLine="567"/>
      <w:jc w:val="both"/>
    </w:pPr>
    <w:rPr>
      <w:rFonts w:eastAsiaTheme="minorEastAsia"/>
      <w:i/>
      <w:iCs/>
      <w:sz w:val="20"/>
      <w:szCs w:val="20"/>
    </w:rPr>
  </w:style>
  <w:style w:type="paragraph" w:customStyle="1" w:styleId="formula">
    <w:name w:val="formula"/>
    <w:basedOn w:val="a"/>
    <w:rsid w:val="009F7EB1"/>
    <w:pPr>
      <w:jc w:val="center"/>
    </w:pPr>
    <w:rPr>
      <w:rFonts w:eastAsiaTheme="minorEastAsia"/>
    </w:rPr>
  </w:style>
  <w:style w:type="paragraph" w:customStyle="1" w:styleId="tableblank">
    <w:name w:val="tableblank"/>
    <w:basedOn w:val="a"/>
    <w:rsid w:val="009F7EB1"/>
    <w:rPr>
      <w:rFonts w:eastAsiaTheme="minorEastAsia"/>
    </w:rPr>
  </w:style>
  <w:style w:type="paragraph" w:customStyle="1" w:styleId="table9">
    <w:name w:val="table9"/>
    <w:basedOn w:val="a"/>
    <w:rsid w:val="009F7EB1"/>
    <w:rPr>
      <w:rFonts w:eastAsiaTheme="minorEastAsia"/>
      <w:sz w:val="18"/>
      <w:szCs w:val="18"/>
    </w:rPr>
  </w:style>
  <w:style w:type="paragraph" w:customStyle="1" w:styleId="table8">
    <w:name w:val="table8"/>
    <w:basedOn w:val="a"/>
    <w:rsid w:val="009F7EB1"/>
    <w:rPr>
      <w:rFonts w:eastAsiaTheme="minorEastAsia"/>
      <w:sz w:val="16"/>
      <w:szCs w:val="16"/>
    </w:rPr>
  </w:style>
  <w:style w:type="paragraph" w:customStyle="1" w:styleId="table7">
    <w:name w:val="table7"/>
    <w:basedOn w:val="a"/>
    <w:rsid w:val="009F7EB1"/>
    <w:rPr>
      <w:rFonts w:eastAsiaTheme="minorEastAsia"/>
      <w:sz w:val="14"/>
      <w:szCs w:val="14"/>
    </w:rPr>
  </w:style>
  <w:style w:type="paragraph" w:customStyle="1" w:styleId="begform">
    <w:name w:val="begform"/>
    <w:basedOn w:val="a"/>
    <w:rsid w:val="009F7EB1"/>
    <w:pPr>
      <w:ind w:firstLine="567"/>
      <w:jc w:val="both"/>
    </w:pPr>
    <w:rPr>
      <w:rFonts w:eastAsiaTheme="minorEastAsia"/>
    </w:rPr>
  </w:style>
  <w:style w:type="paragraph" w:customStyle="1" w:styleId="endform">
    <w:name w:val="endform"/>
    <w:basedOn w:val="a"/>
    <w:rsid w:val="009F7EB1"/>
    <w:pPr>
      <w:ind w:firstLine="567"/>
      <w:jc w:val="both"/>
    </w:pPr>
    <w:rPr>
      <w:rFonts w:eastAsiaTheme="minorEastAsia"/>
    </w:rPr>
  </w:style>
  <w:style w:type="paragraph" w:customStyle="1" w:styleId="snoskishablon">
    <w:name w:val="snoskishablon"/>
    <w:basedOn w:val="a"/>
    <w:rsid w:val="009F7EB1"/>
    <w:pPr>
      <w:ind w:firstLine="567"/>
      <w:jc w:val="both"/>
    </w:pPr>
    <w:rPr>
      <w:rFonts w:eastAsiaTheme="minorEastAsia"/>
      <w:sz w:val="20"/>
      <w:szCs w:val="20"/>
    </w:rPr>
  </w:style>
  <w:style w:type="paragraph" w:customStyle="1" w:styleId="fav">
    <w:name w:val="fav"/>
    <w:basedOn w:val="a"/>
    <w:rsid w:val="009F7EB1"/>
    <w:pPr>
      <w:shd w:val="clear" w:color="auto" w:fill="D5EDC0"/>
      <w:spacing w:before="100" w:beforeAutospacing="1" w:after="100" w:afterAutospacing="1"/>
    </w:pPr>
    <w:rPr>
      <w:rFonts w:eastAsiaTheme="minorEastAsia"/>
    </w:rPr>
  </w:style>
  <w:style w:type="paragraph" w:customStyle="1" w:styleId="fav1">
    <w:name w:val="fav1"/>
    <w:basedOn w:val="a"/>
    <w:rsid w:val="009F7EB1"/>
    <w:pPr>
      <w:shd w:val="clear" w:color="auto" w:fill="D5EDC0"/>
      <w:spacing w:before="100" w:beforeAutospacing="1" w:after="100" w:afterAutospacing="1"/>
      <w:ind w:left="570"/>
    </w:pPr>
    <w:rPr>
      <w:rFonts w:eastAsiaTheme="minorEastAsia"/>
    </w:rPr>
  </w:style>
  <w:style w:type="paragraph" w:customStyle="1" w:styleId="fav2">
    <w:name w:val="fav2"/>
    <w:basedOn w:val="a"/>
    <w:rsid w:val="009F7EB1"/>
    <w:pPr>
      <w:shd w:val="clear" w:color="auto" w:fill="D5EDC0"/>
      <w:spacing w:before="100" w:beforeAutospacing="1" w:after="100" w:afterAutospacing="1"/>
    </w:pPr>
    <w:rPr>
      <w:rFonts w:eastAsiaTheme="minorEastAsia"/>
    </w:rPr>
  </w:style>
  <w:style w:type="paragraph" w:customStyle="1" w:styleId="dopinfo">
    <w:name w:val="dopinfo"/>
    <w:basedOn w:val="a"/>
    <w:rsid w:val="009F7EB1"/>
    <w:pPr>
      <w:spacing w:before="100" w:beforeAutospacing="1" w:after="100" w:afterAutospacing="1"/>
    </w:pPr>
    <w:rPr>
      <w:rFonts w:eastAsiaTheme="minorEastAsia"/>
    </w:rPr>
  </w:style>
  <w:style w:type="paragraph" w:customStyle="1" w:styleId="divinsselect">
    <w:name w:val="divinsselect"/>
    <w:basedOn w:val="a"/>
    <w:rsid w:val="009F7EB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rPr>
  </w:style>
  <w:style w:type="character" w:customStyle="1" w:styleId="name">
    <w:name w:val="name"/>
    <w:basedOn w:val="a0"/>
    <w:rsid w:val="009F7EB1"/>
    <w:rPr>
      <w:rFonts w:ascii="Times New Roman" w:hAnsi="Times New Roman" w:cs="Times New Roman" w:hint="default"/>
      <w:caps/>
    </w:rPr>
  </w:style>
  <w:style w:type="character" w:customStyle="1" w:styleId="promulgator">
    <w:name w:val="promulgator"/>
    <w:basedOn w:val="a0"/>
    <w:rsid w:val="009F7EB1"/>
    <w:rPr>
      <w:rFonts w:ascii="Times New Roman" w:hAnsi="Times New Roman" w:cs="Times New Roman" w:hint="default"/>
      <w:caps/>
    </w:rPr>
  </w:style>
  <w:style w:type="character" w:customStyle="1" w:styleId="datecity">
    <w:name w:val="datecity"/>
    <w:basedOn w:val="a0"/>
    <w:rsid w:val="009F7EB1"/>
    <w:rPr>
      <w:rFonts w:ascii="Times New Roman" w:hAnsi="Times New Roman" w:cs="Times New Roman" w:hint="default"/>
      <w:sz w:val="24"/>
      <w:szCs w:val="24"/>
    </w:rPr>
  </w:style>
  <w:style w:type="character" w:customStyle="1" w:styleId="datereg">
    <w:name w:val="datereg"/>
    <w:basedOn w:val="a0"/>
    <w:rsid w:val="009F7EB1"/>
    <w:rPr>
      <w:rFonts w:ascii="Times New Roman" w:hAnsi="Times New Roman" w:cs="Times New Roman" w:hint="default"/>
    </w:rPr>
  </w:style>
  <w:style w:type="character" w:customStyle="1" w:styleId="bigsimbol">
    <w:name w:val="bigsimbol"/>
    <w:basedOn w:val="a0"/>
    <w:rsid w:val="009F7EB1"/>
    <w:rPr>
      <w:rFonts w:ascii="Times New Roman" w:hAnsi="Times New Roman" w:cs="Times New Roman" w:hint="default"/>
      <w:caps/>
    </w:rPr>
  </w:style>
  <w:style w:type="character" w:customStyle="1" w:styleId="razr">
    <w:name w:val="razr"/>
    <w:basedOn w:val="a0"/>
    <w:rsid w:val="009F7EB1"/>
    <w:rPr>
      <w:rFonts w:ascii="Times New Roman" w:hAnsi="Times New Roman" w:cs="Times New Roman" w:hint="default"/>
      <w:spacing w:val="30"/>
    </w:rPr>
  </w:style>
  <w:style w:type="character" w:customStyle="1" w:styleId="onesymbol">
    <w:name w:val="onesymbol"/>
    <w:basedOn w:val="a0"/>
    <w:rsid w:val="009F7EB1"/>
    <w:rPr>
      <w:rFonts w:ascii="Symbol" w:hAnsi="Symbol" w:hint="default"/>
    </w:rPr>
  </w:style>
  <w:style w:type="character" w:customStyle="1" w:styleId="onewind3">
    <w:name w:val="onewind3"/>
    <w:basedOn w:val="a0"/>
    <w:rsid w:val="009F7EB1"/>
    <w:rPr>
      <w:rFonts w:ascii="Wingdings 3" w:hAnsi="Wingdings 3" w:hint="default"/>
    </w:rPr>
  </w:style>
  <w:style w:type="character" w:customStyle="1" w:styleId="onewind2">
    <w:name w:val="onewind2"/>
    <w:basedOn w:val="a0"/>
    <w:rsid w:val="009F7EB1"/>
    <w:rPr>
      <w:rFonts w:ascii="Wingdings 2" w:hAnsi="Wingdings 2" w:hint="default"/>
    </w:rPr>
  </w:style>
  <w:style w:type="character" w:customStyle="1" w:styleId="onewind">
    <w:name w:val="onewind"/>
    <w:basedOn w:val="a0"/>
    <w:rsid w:val="009F7EB1"/>
    <w:rPr>
      <w:rFonts w:ascii="Wingdings" w:hAnsi="Wingdings" w:hint="default"/>
    </w:rPr>
  </w:style>
  <w:style w:type="character" w:customStyle="1" w:styleId="rednoun">
    <w:name w:val="rednoun"/>
    <w:basedOn w:val="a0"/>
    <w:rsid w:val="009F7EB1"/>
  </w:style>
  <w:style w:type="character" w:customStyle="1" w:styleId="post">
    <w:name w:val="post"/>
    <w:basedOn w:val="a0"/>
    <w:rsid w:val="009F7EB1"/>
    <w:rPr>
      <w:rFonts w:ascii="Times New Roman" w:hAnsi="Times New Roman" w:cs="Times New Roman" w:hint="default"/>
      <w:b/>
      <w:bCs/>
      <w:sz w:val="22"/>
      <w:szCs w:val="22"/>
    </w:rPr>
  </w:style>
  <w:style w:type="character" w:customStyle="1" w:styleId="pers">
    <w:name w:val="pers"/>
    <w:basedOn w:val="a0"/>
    <w:rsid w:val="009F7EB1"/>
    <w:rPr>
      <w:rFonts w:ascii="Times New Roman" w:hAnsi="Times New Roman" w:cs="Times New Roman" w:hint="default"/>
      <w:b/>
      <w:bCs/>
      <w:sz w:val="22"/>
      <w:szCs w:val="22"/>
    </w:rPr>
  </w:style>
  <w:style w:type="character" w:customStyle="1" w:styleId="arabic">
    <w:name w:val="arabic"/>
    <w:basedOn w:val="a0"/>
    <w:rsid w:val="009F7EB1"/>
    <w:rPr>
      <w:rFonts w:ascii="Times New Roman" w:hAnsi="Times New Roman" w:cs="Times New Roman" w:hint="default"/>
    </w:rPr>
  </w:style>
  <w:style w:type="character" w:customStyle="1" w:styleId="articlec">
    <w:name w:val="articlec"/>
    <w:basedOn w:val="a0"/>
    <w:rsid w:val="009F7EB1"/>
    <w:rPr>
      <w:rFonts w:ascii="Times New Roman" w:hAnsi="Times New Roman" w:cs="Times New Roman" w:hint="default"/>
      <w:b/>
      <w:bCs/>
    </w:rPr>
  </w:style>
  <w:style w:type="character" w:customStyle="1" w:styleId="roman">
    <w:name w:val="roman"/>
    <w:basedOn w:val="a0"/>
    <w:rsid w:val="009F7EB1"/>
    <w:rPr>
      <w:rFonts w:ascii="Arial" w:hAnsi="Arial" w:cs="Arial" w:hint="default"/>
    </w:rPr>
  </w:style>
  <w:style w:type="character" w:customStyle="1" w:styleId="snoskiindex">
    <w:name w:val="snoskiindex"/>
    <w:basedOn w:val="a0"/>
    <w:rsid w:val="009F7EB1"/>
    <w:rPr>
      <w:rFonts w:ascii="Times New Roman" w:hAnsi="Times New Roman" w:cs="Times New Roman" w:hint="default"/>
    </w:rPr>
  </w:style>
  <w:style w:type="table" w:customStyle="1" w:styleId="tablencpi">
    <w:name w:val="tablencpi"/>
    <w:basedOn w:val="a1"/>
    <w:rsid w:val="009F7EB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9F7EB1"/>
  </w:style>
  <w:style w:type="character" w:customStyle="1" w:styleId="article0">
    <w:name w:val="article0"/>
    <w:basedOn w:val="a0"/>
    <w:rsid w:val="009F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7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45</Pages>
  <Words>28550</Words>
  <Characters>162735</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olya</cp:lastModifiedBy>
  <cp:revision>9</cp:revision>
  <dcterms:created xsi:type="dcterms:W3CDTF">2024-03-21T07:44:00Z</dcterms:created>
  <dcterms:modified xsi:type="dcterms:W3CDTF">2024-04-01T13:25:00Z</dcterms:modified>
</cp:coreProperties>
</file>